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375" w:rsidRPr="00427375" w:rsidRDefault="00427375" w:rsidP="00427375">
      <w:pPr>
        <w:spacing w:after="0"/>
        <w:rPr>
          <w:sz w:val="24"/>
        </w:rPr>
        <w:sectPr w:rsidR="00427375" w:rsidRPr="00427375" w:rsidSect="00427375"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42737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1.5pt" o:ole="">
            <v:imagedata r:id="rId6" o:title=""/>
          </v:shape>
          <o:OLEObject Type="Embed" ProgID="AcroExch.Document.DC" ShapeID="_x0000_i1025" DrawAspect="Content" ObjectID="_1617796137" r:id="rId7"/>
        </w:object>
      </w:r>
    </w:p>
    <w:p w:rsidR="00085D36" w:rsidRPr="00085D36" w:rsidRDefault="00085D36" w:rsidP="0088594E">
      <w:pPr>
        <w:pStyle w:val="a3"/>
        <w:numPr>
          <w:ilvl w:val="0"/>
          <w:numId w:val="1"/>
        </w:numPr>
        <w:spacing w:after="0"/>
        <w:ind w:left="0" w:firstLine="709"/>
        <w:rPr>
          <w:rFonts w:eastAsia="Calibri"/>
          <w:b/>
        </w:rPr>
      </w:pPr>
      <w:r w:rsidRPr="00085D36">
        <w:rPr>
          <w:rFonts w:eastAsia="Calibri"/>
          <w:b/>
        </w:rPr>
        <w:lastRenderedPageBreak/>
        <w:t xml:space="preserve">Планируемые результаты освоения </w:t>
      </w:r>
      <w:proofErr w:type="gramStart"/>
      <w:r w:rsidRPr="00085D36">
        <w:rPr>
          <w:rFonts w:eastAsia="Calibri"/>
          <w:b/>
        </w:rPr>
        <w:t>обучающимися</w:t>
      </w:r>
      <w:proofErr w:type="gramEnd"/>
      <w:r w:rsidRPr="00085D36">
        <w:rPr>
          <w:rFonts w:eastAsia="Calibri"/>
          <w:b/>
        </w:rPr>
        <w:t xml:space="preserve"> основной образовательной программы основного общего образования по предмету «Биология»</w:t>
      </w:r>
    </w:p>
    <w:p w:rsidR="00085D36" w:rsidRPr="00085D36" w:rsidRDefault="00085D36" w:rsidP="0088594E">
      <w:pPr>
        <w:spacing w:after="0"/>
        <w:rPr>
          <w:rFonts w:eastAsia="Calibri"/>
          <w:b/>
        </w:rPr>
      </w:pPr>
    </w:p>
    <w:p w:rsidR="00085D36" w:rsidRPr="00085D36" w:rsidRDefault="00085D36" w:rsidP="0088594E">
      <w:pPr>
        <w:pStyle w:val="a5"/>
        <w:tabs>
          <w:tab w:val="clear" w:pos="4677"/>
          <w:tab w:val="clear" w:pos="9355"/>
        </w:tabs>
        <w:overflowPunct w:val="0"/>
        <w:spacing w:line="276" w:lineRule="auto"/>
        <w:ind w:firstLine="709"/>
        <w:jc w:val="both"/>
        <w:textAlignment w:val="baseline"/>
        <w:rPr>
          <w:szCs w:val="28"/>
        </w:rPr>
      </w:pPr>
      <w:r w:rsidRPr="00085D36">
        <w:rPr>
          <w:bCs/>
          <w:szCs w:val="28"/>
        </w:rPr>
        <w:t xml:space="preserve">Планируемые результаты опираются на </w:t>
      </w:r>
      <w:r w:rsidRPr="00085D36">
        <w:rPr>
          <w:b/>
          <w:bCs/>
          <w:szCs w:val="28"/>
        </w:rPr>
        <w:t>ведущие целевые установки</w:t>
      </w:r>
      <w:r w:rsidRPr="00085D36">
        <w:rPr>
          <w:b/>
          <w:szCs w:val="28"/>
        </w:rPr>
        <w:t xml:space="preserve">, </w:t>
      </w:r>
      <w:r w:rsidRPr="00085D36">
        <w:rPr>
          <w:szCs w:val="28"/>
        </w:rPr>
        <w:t>отражающие основной, сущностный вклад каждой изучаемой программы в развитие личности обучающихся, их способностей.</w:t>
      </w:r>
    </w:p>
    <w:p w:rsidR="00085D36" w:rsidRPr="00085D36" w:rsidRDefault="00085D36" w:rsidP="0088594E">
      <w:pPr>
        <w:pStyle w:val="a5"/>
        <w:tabs>
          <w:tab w:val="clear" w:pos="4677"/>
          <w:tab w:val="clear" w:pos="9355"/>
        </w:tabs>
        <w:overflowPunct w:val="0"/>
        <w:spacing w:line="276" w:lineRule="auto"/>
        <w:ind w:firstLine="709"/>
        <w:jc w:val="both"/>
        <w:textAlignment w:val="baseline"/>
        <w:rPr>
          <w:szCs w:val="28"/>
        </w:rPr>
      </w:pPr>
      <w:r w:rsidRPr="00085D36">
        <w:rPr>
          <w:bCs/>
          <w:szCs w:val="28"/>
        </w:rPr>
        <w:t>В стру</w:t>
      </w:r>
      <w:r w:rsidRPr="00085D36">
        <w:rPr>
          <w:szCs w:val="28"/>
        </w:rPr>
        <w:t xml:space="preserve">ктуре планируемых результатов выделяется </w:t>
      </w:r>
      <w:r w:rsidRPr="00085D36">
        <w:rPr>
          <w:b/>
          <w:szCs w:val="28"/>
        </w:rPr>
        <w:t xml:space="preserve">следующие группы: </w:t>
      </w:r>
    </w:p>
    <w:p w:rsidR="00085D36" w:rsidRPr="00085D36" w:rsidRDefault="00085D36" w:rsidP="0088594E">
      <w:pPr>
        <w:pStyle w:val="a5"/>
        <w:numPr>
          <w:ilvl w:val="0"/>
          <w:numId w:val="2"/>
        </w:numPr>
        <w:tabs>
          <w:tab w:val="clear" w:pos="4677"/>
          <w:tab w:val="clear" w:pos="9355"/>
        </w:tabs>
        <w:overflowPunct w:val="0"/>
        <w:spacing w:line="276" w:lineRule="auto"/>
        <w:ind w:left="0" w:firstLine="709"/>
        <w:jc w:val="both"/>
        <w:textAlignment w:val="baseline"/>
        <w:rPr>
          <w:szCs w:val="28"/>
        </w:rPr>
      </w:pPr>
      <w:r w:rsidRPr="00085D36">
        <w:rPr>
          <w:b/>
          <w:szCs w:val="28"/>
        </w:rPr>
        <w:t xml:space="preserve">Личностные результаты </w:t>
      </w:r>
      <w:r w:rsidRPr="00085D36">
        <w:rPr>
          <w:szCs w:val="28"/>
        </w:rPr>
        <w:t xml:space="preserve">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 результатов. Оценка достижения этой группы планируемых результатов ведется в ходе процедур, допускающих предоставление и использование исключительно </w:t>
      </w:r>
      <w:proofErr w:type="spellStart"/>
      <w:r w:rsidRPr="00085D36">
        <w:rPr>
          <w:szCs w:val="28"/>
        </w:rPr>
        <w:t>неперсонифицированной</w:t>
      </w:r>
      <w:proofErr w:type="spellEnd"/>
      <w:r w:rsidRPr="00085D36">
        <w:rPr>
          <w:szCs w:val="28"/>
        </w:rPr>
        <w:t xml:space="preserve"> информации.</w:t>
      </w:r>
    </w:p>
    <w:p w:rsidR="00085D36" w:rsidRPr="00085D36" w:rsidRDefault="00085D36" w:rsidP="0088594E">
      <w:pPr>
        <w:pStyle w:val="a3"/>
        <w:numPr>
          <w:ilvl w:val="0"/>
          <w:numId w:val="2"/>
        </w:numPr>
        <w:spacing w:after="0"/>
        <w:ind w:left="0" w:firstLine="709"/>
      </w:pPr>
      <w:proofErr w:type="spellStart"/>
      <w:r w:rsidRPr="00085D36">
        <w:rPr>
          <w:b/>
        </w:rPr>
        <w:t>Метапредметные</w:t>
      </w:r>
      <w:proofErr w:type="spellEnd"/>
      <w:r w:rsidRPr="00085D36">
        <w:rPr>
          <w:b/>
        </w:rPr>
        <w:t xml:space="preserve"> результаты </w:t>
      </w:r>
      <w:r w:rsidRPr="00085D36">
        <w:t>освоения основной образовательной программы</w:t>
      </w:r>
      <w:r w:rsidR="00574621">
        <w:t xml:space="preserve"> </w:t>
      </w:r>
      <w:r w:rsidRPr="00085D36">
        <w:t xml:space="preserve">представлены в соответствии с подгруппами универсальных учебных действий,  раскрывают и детализируют основные направленности </w:t>
      </w:r>
      <w:proofErr w:type="spellStart"/>
      <w:r w:rsidRPr="00085D36">
        <w:t>метапредметных</w:t>
      </w:r>
      <w:proofErr w:type="spellEnd"/>
      <w:r w:rsidRPr="00085D36">
        <w:t xml:space="preserve"> результатов.</w:t>
      </w:r>
    </w:p>
    <w:p w:rsidR="00085D36" w:rsidRPr="00085D36" w:rsidRDefault="00085D36" w:rsidP="0088594E">
      <w:pPr>
        <w:pStyle w:val="a3"/>
        <w:numPr>
          <w:ilvl w:val="0"/>
          <w:numId w:val="2"/>
        </w:numPr>
        <w:spacing w:after="0"/>
        <w:ind w:left="0" w:firstLine="709"/>
      </w:pPr>
      <w:r w:rsidRPr="00085D36">
        <w:rPr>
          <w:b/>
        </w:rPr>
        <w:t xml:space="preserve">Предметные результаты </w:t>
      </w:r>
      <w:r w:rsidRPr="00085D36">
        <w:t>освоения основной образовательной программыпредставлены в соответствии с группами результатов учебных предметов, раскрывают и детализируют их.</w:t>
      </w:r>
    </w:p>
    <w:p w:rsidR="00085D36" w:rsidRPr="00085D36" w:rsidRDefault="00085D36" w:rsidP="0088594E">
      <w:pPr>
        <w:pStyle w:val="2"/>
        <w:spacing w:line="276" w:lineRule="auto"/>
        <w:rPr>
          <w:rStyle w:val="20"/>
        </w:rPr>
      </w:pPr>
      <w:r w:rsidRPr="00085D36">
        <w:rPr>
          <w:rStyle w:val="20"/>
        </w:rPr>
        <w:t xml:space="preserve">Личностные результаты </w:t>
      </w:r>
      <w:bookmarkStart w:id="0" w:name="OLE_LINK13"/>
      <w:r w:rsidRPr="00085D36">
        <w:rPr>
          <w:rStyle w:val="20"/>
        </w:rPr>
        <w:t>освоения основной образовательной программы</w:t>
      </w:r>
      <w:r>
        <w:rPr>
          <w:rStyle w:val="20"/>
        </w:rPr>
        <w:t xml:space="preserve"> по биологии</w:t>
      </w:r>
      <w:bookmarkEnd w:id="0"/>
      <w:r w:rsidRPr="00085D36">
        <w:rPr>
          <w:rStyle w:val="20"/>
        </w:rPr>
        <w:t>:</w:t>
      </w:r>
    </w:p>
    <w:p w:rsidR="00085D36" w:rsidRPr="00085D36" w:rsidRDefault="00085D36" w:rsidP="0088594E">
      <w:pPr>
        <w:spacing w:after="0"/>
        <w:ind w:firstLine="709"/>
        <w:rPr>
          <w:rStyle w:val="dash041e005f0431005f044b005f0447005f043d005f044b005f0439005f005fchar1char1"/>
          <w:sz w:val="28"/>
          <w:szCs w:val="28"/>
        </w:rPr>
      </w:pPr>
      <w:r w:rsidRPr="00085D36">
        <w:rPr>
          <w:rStyle w:val="dash041e005f0431005f044b005f0447005f043d005f044b005f0439005f005fchar1char1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085D36" w:rsidRPr="00085D36" w:rsidRDefault="00085D36" w:rsidP="0088594E">
      <w:pPr>
        <w:spacing w:after="0"/>
        <w:ind w:firstLine="709"/>
        <w:rPr>
          <w:rStyle w:val="dash041e005f0431005f044b005f0447005f043d005f044b005f0439005f005fchar1char1"/>
          <w:sz w:val="28"/>
          <w:szCs w:val="28"/>
        </w:rPr>
      </w:pPr>
      <w:r w:rsidRPr="00085D36">
        <w:rPr>
          <w:rStyle w:val="dash041e005f0431005f044b005f0447005f043d005f044b005f0439005f005fchar1char1"/>
          <w:sz w:val="28"/>
          <w:szCs w:val="28"/>
        </w:rPr>
        <w:lastRenderedPageBreak/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085D36" w:rsidRPr="00085D36" w:rsidRDefault="00085D36" w:rsidP="0088594E">
      <w:pPr>
        <w:spacing w:after="0"/>
        <w:ind w:firstLine="709"/>
        <w:rPr>
          <w:rStyle w:val="dash041e005f0431005f044b005f0447005f043d005f044b005f0439005f005fchar1char1"/>
          <w:sz w:val="28"/>
          <w:szCs w:val="28"/>
        </w:rPr>
      </w:pPr>
      <w:r w:rsidRPr="00085D36">
        <w:rPr>
          <w:rStyle w:val="dash041e005f0431005f044b005f0447005f043d005f044b005f0439005f005fchar1char1"/>
          <w:sz w:val="28"/>
          <w:szCs w:val="28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потребительстве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;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085D36" w:rsidRPr="00085D36" w:rsidRDefault="00085D36" w:rsidP="0088594E">
      <w:pPr>
        <w:spacing w:after="0"/>
        <w:ind w:firstLine="709"/>
        <w:rPr>
          <w:rStyle w:val="dash041e005f0431005f044b005f0447005f043d005f044b005f0439005f005fchar1char1"/>
          <w:sz w:val="28"/>
          <w:szCs w:val="28"/>
        </w:rPr>
      </w:pPr>
      <w:r w:rsidRPr="00085D36">
        <w:rPr>
          <w:rStyle w:val="dash041e005f0431005f044b005f0447005f043d005f044b005f0439005f005fchar1char1"/>
          <w:sz w:val="28"/>
          <w:szCs w:val="28"/>
        </w:rPr>
        <w:t xml:space="preserve">4.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85D36" w:rsidRPr="00085D36" w:rsidRDefault="00085D36" w:rsidP="0088594E">
      <w:pPr>
        <w:spacing w:after="0"/>
        <w:ind w:firstLine="709"/>
        <w:rPr>
          <w:rStyle w:val="dash041e005f0431005f044b005f0447005f043d005f044b005f0439005f005fchar1char1"/>
          <w:sz w:val="28"/>
          <w:szCs w:val="28"/>
        </w:rPr>
      </w:pPr>
      <w:r w:rsidRPr="00085D36">
        <w:rPr>
          <w:rStyle w:val="dash041e005f0431005f044b005f0447005f043d005f044b005f0439005f005fchar1char1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конвенционирования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интересов,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</w:t>
      </w:r>
      <w:r w:rsidRPr="00085D36">
        <w:rPr>
          <w:rStyle w:val="dash041e005f0431005f044b005f0447005f043d005f044b005f0439005f005fchar1char1"/>
          <w:sz w:val="28"/>
          <w:szCs w:val="28"/>
        </w:rPr>
        <w:lastRenderedPageBreak/>
        <w:t xml:space="preserve">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085D36" w:rsidRPr="00085D36" w:rsidRDefault="00085D36" w:rsidP="0088594E">
      <w:pPr>
        <w:spacing w:after="0"/>
        <w:ind w:firstLine="709"/>
        <w:rPr>
          <w:rStyle w:val="dash041e005f0431005f044b005f0447005f043d005f044b005f0439005f005fchar1char1"/>
          <w:sz w:val="28"/>
          <w:szCs w:val="28"/>
        </w:rPr>
      </w:pPr>
      <w:r w:rsidRPr="00085D36">
        <w:rPr>
          <w:rStyle w:val="dash041e005f0431005f044b005f0447005f043d005f044b005f0439005f005fchar1char1"/>
          <w:sz w:val="28"/>
          <w:szCs w:val="28"/>
        </w:rPr>
        <w:t xml:space="preserve">7.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ценности здорового и безопасного образа жизни;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085D36" w:rsidRPr="00085D36" w:rsidRDefault="00085D36" w:rsidP="0088594E">
      <w:pPr>
        <w:spacing w:after="0"/>
        <w:ind w:firstLine="709"/>
        <w:rPr>
          <w:rStyle w:val="dash041e005f0431005f044b005f0447005f043d005f044b005f0439005f005fchar1char1"/>
          <w:sz w:val="28"/>
          <w:szCs w:val="28"/>
        </w:rPr>
      </w:pPr>
      <w:r w:rsidRPr="00085D36">
        <w:rPr>
          <w:rStyle w:val="dash041e005f0431005f044b005f0447005f043d005f044b005f0439005f005fchar1char1"/>
          <w:sz w:val="28"/>
          <w:szCs w:val="28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085D36" w:rsidRPr="00085D36" w:rsidRDefault="00085D36" w:rsidP="0088594E">
      <w:pPr>
        <w:spacing w:after="0"/>
        <w:ind w:firstLine="709"/>
      </w:pPr>
      <w:r w:rsidRPr="00085D36">
        <w:rPr>
          <w:rStyle w:val="dash041e005f0431005f044b005f0447005f043d005f044b005f0439005f005fchar1char1"/>
          <w:sz w:val="28"/>
          <w:szCs w:val="28"/>
        </w:rPr>
        <w:t xml:space="preserve">9. </w:t>
      </w:r>
      <w:proofErr w:type="spellStart"/>
      <w:r w:rsidRPr="00085D36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85D36">
        <w:rPr>
          <w:rStyle w:val="dash041e005f0431005f044b005f0447005f043d005f044b005f0439005f005fchar1char1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</w:t>
      </w:r>
      <w:r w:rsidRPr="00085D36">
        <w:rPr>
          <w:rStyle w:val="dash041e005f0431005f044b005f0447005f043d005f044b005f0439005f005fchar1char1"/>
          <w:sz w:val="28"/>
          <w:szCs w:val="28"/>
        </w:rPr>
        <w:lastRenderedPageBreak/>
        <w:t>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085D36" w:rsidRPr="00085D36" w:rsidRDefault="00085D36" w:rsidP="0088594E">
      <w:pPr>
        <w:spacing w:after="0"/>
        <w:ind w:firstLine="709"/>
        <w:rPr>
          <w:b/>
          <w:i/>
        </w:rPr>
      </w:pPr>
      <w:proofErr w:type="spellStart"/>
      <w:r w:rsidRPr="00C87862">
        <w:rPr>
          <w:b/>
        </w:rPr>
        <w:t>Метапредметные</w:t>
      </w:r>
      <w:proofErr w:type="spellEnd"/>
      <w:r w:rsidRPr="00C87862">
        <w:rPr>
          <w:b/>
        </w:rPr>
        <w:t xml:space="preserve"> </w:t>
      </w:r>
      <w:proofErr w:type="spellStart"/>
      <w:r w:rsidRPr="00C87862">
        <w:rPr>
          <w:b/>
        </w:rPr>
        <w:t>результаты</w:t>
      </w:r>
      <w:r w:rsidR="00C87862" w:rsidRPr="00C87862">
        <w:rPr>
          <w:rStyle w:val="20"/>
          <w:b w:val="0"/>
        </w:rPr>
        <w:t>освоения</w:t>
      </w:r>
      <w:proofErr w:type="spellEnd"/>
      <w:r w:rsidR="00C87862" w:rsidRPr="00C87862">
        <w:rPr>
          <w:rStyle w:val="20"/>
          <w:b w:val="0"/>
        </w:rPr>
        <w:t xml:space="preserve"> основной образовательной программы по биологии</w:t>
      </w:r>
      <w:r w:rsidR="00574621">
        <w:rPr>
          <w:rStyle w:val="20"/>
          <w:b w:val="0"/>
        </w:rPr>
        <w:t xml:space="preserve"> </w:t>
      </w:r>
      <w:r w:rsidRPr="00085D36">
        <w:rPr>
          <w:lang w:eastAsia="ru-RU"/>
        </w:rPr>
        <w:t xml:space="preserve">включают освоенные </w:t>
      </w:r>
      <w:proofErr w:type="gramStart"/>
      <w:r w:rsidRPr="00085D36">
        <w:rPr>
          <w:lang w:eastAsia="ru-RU"/>
        </w:rPr>
        <w:t>обучающимися</w:t>
      </w:r>
      <w:proofErr w:type="gramEnd"/>
      <w:r w:rsidRPr="00085D36">
        <w:rPr>
          <w:lang w:eastAsia="ru-RU"/>
        </w:rPr>
        <w:t xml:space="preserve"> </w:t>
      </w:r>
      <w:proofErr w:type="spellStart"/>
      <w:r w:rsidRPr="00085D36">
        <w:rPr>
          <w:lang w:eastAsia="ru-RU"/>
        </w:rPr>
        <w:t>межпредметные</w:t>
      </w:r>
      <w:proofErr w:type="spellEnd"/>
      <w:r w:rsidRPr="00085D36">
        <w:rPr>
          <w:lang w:eastAsia="ru-RU"/>
        </w:rPr>
        <w:t xml:space="preserve"> понятия и универсальные учебные </w:t>
      </w:r>
      <w:proofErr w:type="spellStart"/>
      <w:r w:rsidRPr="00085D36">
        <w:rPr>
          <w:lang w:eastAsia="ru-RU"/>
        </w:rPr>
        <w:t>действия</w:t>
      </w:r>
      <w:proofErr w:type="spellEnd"/>
      <w:r w:rsidRPr="00085D36">
        <w:rPr>
          <w:lang w:eastAsia="ru-RU"/>
        </w:rPr>
        <w:t xml:space="preserve"> (регулятивные, познавательные,</w:t>
      </w:r>
      <w:r w:rsidRPr="00085D36">
        <w:rPr>
          <w:lang w:eastAsia="ru-RU"/>
        </w:rPr>
        <w:tab/>
        <w:t>коммуникативные).</w:t>
      </w:r>
    </w:p>
    <w:p w:rsidR="00085D36" w:rsidRPr="00085D36" w:rsidRDefault="00085D36" w:rsidP="0088594E">
      <w:pPr>
        <w:spacing w:after="0"/>
        <w:ind w:firstLine="709"/>
        <w:rPr>
          <w:b/>
        </w:rPr>
      </w:pPr>
      <w:proofErr w:type="spellStart"/>
      <w:r w:rsidRPr="00085D36">
        <w:rPr>
          <w:b/>
        </w:rPr>
        <w:t>Межпредметные</w:t>
      </w:r>
      <w:proofErr w:type="spellEnd"/>
      <w:r w:rsidRPr="00085D36">
        <w:rPr>
          <w:b/>
        </w:rPr>
        <w:t xml:space="preserve"> понятия</w:t>
      </w:r>
    </w:p>
    <w:p w:rsidR="00085D36" w:rsidRPr="00085D36" w:rsidRDefault="00085D36" w:rsidP="0088594E">
      <w:pPr>
        <w:spacing w:after="0"/>
        <w:ind w:firstLine="708"/>
        <w:rPr>
          <w:rFonts w:eastAsia="Times New Roman"/>
        </w:rPr>
      </w:pPr>
      <w:r w:rsidRPr="00085D36">
        <w:t xml:space="preserve">Условием формирования </w:t>
      </w:r>
      <w:proofErr w:type="spellStart"/>
      <w:r w:rsidRPr="00085D36">
        <w:t>межпредметных</w:t>
      </w:r>
      <w:proofErr w:type="spellEnd"/>
      <w:r w:rsidRPr="00085D36">
        <w:t xml:space="preserve"> понятий, например</w:t>
      </w:r>
      <w:r w:rsidR="00C87862">
        <w:t>,</w:t>
      </w:r>
      <w:r w:rsidRPr="00085D36">
        <w:t xml:space="preserve"> таких как система, </w:t>
      </w:r>
      <w:r w:rsidRPr="00085D36">
        <w:rPr>
          <w:rFonts w:eastAsia="Times New Roman"/>
          <w:shd w:val="clear" w:color="auto" w:fill="FFFFFF"/>
        </w:rPr>
        <w:t>факт, закономерность, феномен, анализ, синтез</w:t>
      </w:r>
      <w:r w:rsidR="00C87862">
        <w:rPr>
          <w:rFonts w:eastAsia="Times New Roman"/>
          <w:shd w:val="clear" w:color="auto" w:fill="FFFFFF"/>
        </w:rPr>
        <w:t xml:space="preserve">, </w:t>
      </w:r>
      <w:r w:rsidRPr="00085D36">
        <w:t xml:space="preserve">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</w:t>
      </w:r>
      <w:r w:rsidR="00C87862">
        <w:t>продолжается</w:t>
      </w:r>
      <w:r w:rsidRPr="00085D36">
        <w:t xml:space="preserve"> работа по формированию и развитию </w:t>
      </w:r>
      <w:r w:rsidRPr="00085D36">
        <w:rPr>
          <w:b/>
        </w:rPr>
        <w:t>основ читательской компетенции</w:t>
      </w:r>
      <w:r w:rsidRPr="00085D36">
        <w:t xml:space="preserve"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</w:t>
      </w:r>
      <w:r w:rsidR="00C87862">
        <w:t>формируется</w:t>
      </w:r>
      <w:r w:rsidRPr="00085D36">
        <w:t xml:space="preserve">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085D36" w:rsidRPr="00085D36" w:rsidRDefault="00085D36" w:rsidP="0088594E">
      <w:pPr>
        <w:spacing w:after="0"/>
        <w:ind w:firstLine="709"/>
        <w:rPr>
          <w:i/>
        </w:rPr>
      </w:pPr>
      <w:r w:rsidRPr="00085D36">
        <w:t xml:space="preserve">При изучении </w:t>
      </w:r>
      <w:r w:rsidR="00C87862">
        <w:t>биологии</w:t>
      </w:r>
      <w:r w:rsidRPr="00085D36">
        <w:t xml:space="preserve"> обучающиеся усовершенствуют приобретённые на первомуровне </w:t>
      </w:r>
      <w:r w:rsidRPr="00085D36">
        <w:rPr>
          <w:b/>
        </w:rPr>
        <w:t>навыки работы с информацией</w:t>
      </w:r>
      <w:r w:rsidRPr="00085D36"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085D36" w:rsidRPr="00085D36" w:rsidRDefault="00085D36" w:rsidP="0088594E">
      <w:pPr>
        <w:spacing w:after="0"/>
        <w:ind w:firstLine="709"/>
      </w:pPr>
      <w:r w:rsidRPr="00085D36"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085D36" w:rsidRPr="00085D36" w:rsidRDefault="00085D36" w:rsidP="0088594E">
      <w:pPr>
        <w:spacing w:after="0"/>
        <w:ind w:firstLine="709"/>
      </w:pPr>
      <w:r w:rsidRPr="00085D36"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085D36" w:rsidRPr="00085D36" w:rsidRDefault="00085D36" w:rsidP="0088594E">
      <w:pPr>
        <w:spacing w:after="0"/>
        <w:ind w:firstLine="709"/>
      </w:pPr>
      <w:r w:rsidRPr="00085D36">
        <w:t>• заполнять и дополнять таблицы, схемы, диаграммы, тексты.</w:t>
      </w:r>
    </w:p>
    <w:p w:rsidR="00085D36" w:rsidRPr="00085D36" w:rsidRDefault="00085D36" w:rsidP="0088594E">
      <w:pPr>
        <w:suppressAutoHyphens/>
        <w:spacing w:after="0"/>
        <w:ind w:firstLine="709"/>
      </w:pPr>
      <w:proofErr w:type="gramStart"/>
      <w:r w:rsidRPr="00085D36">
        <w:t xml:space="preserve">В ходе изучения всех учебных предметов обучающиеся </w:t>
      </w:r>
      <w:r w:rsidRPr="00085D36">
        <w:rPr>
          <w:b/>
        </w:rPr>
        <w:t>приобретут опыт проектной деятельности</w:t>
      </w:r>
      <w:r w:rsidRPr="00085D36"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</w:t>
      </w:r>
      <w:r w:rsidRPr="00085D36">
        <w:lastRenderedPageBreak/>
        <w:t>решения, в том числе</w:t>
      </w:r>
      <w:r w:rsidR="00C87862">
        <w:t>,</w:t>
      </w:r>
      <w:r w:rsidRPr="00085D36">
        <w:t xml:space="preserve"> в ситуациях неопределённости.</w:t>
      </w:r>
      <w:proofErr w:type="gramEnd"/>
      <w:r w:rsidRPr="00085D36"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085D36" w:rsidRPr="00085D36" w:rsidRDefault="00085D36" w:rsidP="0088594E">
      <w:pPr>
        <w:spacing w:after="0"/>
        <w:ind w:firstLine="709"/>
      </w:pPr>
      <w:r w:rsidRPr="00085D36">
        <w:t xml:space="preserve">В соответствии ФГОС ООО выделяются </w:t>
      </w:r>
      <w:r w:rsidRPr="00C87862">
        <w:rPr>
          <w:b/>
        </w:rPr>
        <w:t>три группы универсальных учебных действий</w:t>
      </w:r>
      <w:r w:rsidR="00C87862">
        <w:t xml:space="preserve"> (УУД)</w:t>
      </w:r>
      <w:r w:rsidRPr="00085D36">
        <w:t>: регулятивные, познавательные, коммуникативные.</w:t>
      </w:r>
    </w:p>
    <w:p w:rsidR="00085D36" w:rsidRPr="00085D36" w:rsidRDefault="00085D36" w:rsidP="0088594E">
      <w:pPr>
        <w:spacing w:after="0"/>
        <w:ind w:firstLine="709"/>
        <w:rPr>
          <w:b/>
        </w:rPr>
      </w:pPr>
      <w:r w:rsidRPr="00085D36">
        <w:rPr>
          <w:b/>
        </w:rPr>
        <w:t>Регулятивные УУД</w:t>
      </w:r>
    </w:p>
    <w:p w:rsidR="00085D36" w:rsidRPr="00085D36" w:rsidRDefault="00085D36" w:rsidP="0088594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</w:pPr>
      <w:r w:rsidRPr="00085D36"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анализировать существующие и планировать будущие образовательные результаты;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идентифицировать собственные проблемы и определять главную проблему;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выдвигать версии решения проблемы, формулировать гипотезы, предвосхищать конечный результат;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ставить цель деятельности на основе определенной проблемы и существующих возможностей;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формулировать учебные задачи как шаги достижения поставленной цели деятельности;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085D36" w:rsidRPr="00085D36" w:rsidRDefault="00085D36" w:rsidP="0088594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b/>
        </w:rPr>
      </w:pPr>
      <w:r w:rsidRPr="00085D36"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обосновывать и осуществлять выбор наиболее эффективных способов решения учебных и познавательных задач;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определять/находить, в том числе из предложенных вариантов, условия для выполнения учебной и познавательной задачи;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выбирать из предложенных вариантов и самостоятельно искать средства/ресурсы для решения задачи/достижения цели;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lastRenderedPageBreak/>
        <w:t>составлять план решения проблемы (выполнения проекта, проведения исследования);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085D36" w:rsidRPr="00085D36" w:rsidRDefault="00085D36" w:rsidP="0088594E">
      <w:pPr>
        <w:widowControl w:val="0"/>
        <w:numPr>
          <w:ilvl w:val="0"/>
          <w:numId w:val="4"/>
        </w:numPr>
        <w:tabs>
          <w:tab w:val="left" w:pos="993"/>
        </w:tabs>
        <w:spacing w:after="0"/>
        <w:ind w:left="0" w:firstLine="709"/>
      </w:pPr>
      <w:r w:rsidRPr="00085D36">
        <w:t>планировать и корректировать свою индивидуальную образовательную траекторию.</w:t>
      </w:r>
    </w:p>
    <w:p w:rsidR="00085D36" w:rsidRPr="00085D36" w:rsidRDefault="00085D36" w:rsidP="0088594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</w:pPr>
      <w:r w:rsidRPr="00085D36"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оценивать свою деятельность, аргументируя причины достижения или отсутствия планируемого результата;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сверять свои действия с целью и, при необходимости, исправлять ошибки самостоятельно.</w:t>
      </w:r>
    </w:p>
    <w:p w:rsidR="00085D36" w:rsidRPr="00085D36" w:rsidRDefault="00085D36" w:rsidP="0088594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</w:pPr>
      <w:r w:rsidRPr="00085D36">
        <w:t>Умение оценивать правильность выполнения учебной задачи, собственные возможности ее решения.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определять критерии правильности (корректности) выполнения учебной задачи;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 xml:space="preserve">анализировать и обосновывать применение соответствующего </w:t>
      </w:r>
      <w:r w:rsidRPr="00085D36">
        <w:lastRenderedPageBreak/>
        <w:t>инструментария для выполнения учебной задачи;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фиксировать и анализировать динамику собственных образовательных результатов.</w:t>
      </w:r>
    </w:p>
    <w:p w:rsidR="00085D36" w:rsidRPr="00085D36" w:rsidRDefault="00085D36" w:rsidP="0088594E">
      <w:pPr>
        <w:widowControl w:val="0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b/>
        </w:rPr>
      </w:pPr>
      <w:r w:rsidRPr="00085D36"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соотносить реальные и планируемые результаты индивидуальной образовательной деятельности и делать выводы;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принимать решение в учебной ситуации и нести за него ответственность;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самостоятельно определять причины своего успеха или неуспеха и находить способы выхода из ситуации неуспеха;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085D36" w:rsidRPr="00085D36" w:rsidRDefault="00085D36" w:rsidP="0088594E">
      <w:pPr>
        <w:spacing w:after="0"/>
        <w:ind w:firstLine="709"/>
        <w:rPr>
          <w:b/>
        </w:rPr>
      </w:pPr>
      <w:r w:rsidRPr="00085D36">
        <w:rPr>
          <w:b/>
        </w:rPr>
        <w:t>Познавательные УУД</w:t>
      </w:r>
    </w:p>
    <w:p w:rsidR="00085D36" w:rsidRPr="00085D36" w:rsidRDefault="00085D36" w:rsidP="0023645E">
      <w:pPr>
        <w:pStyle w:val="a3"/>
        <w:widowControl w:val="0"/>
        <w:numPr>
          <w:ilvl w:val="0"/>
          <w:numId w:val="14"/>
        </w:numPr>
        <w:spacing w:after="0"/>
        <w:ind w:left="0" w:firstLine="709"/>
      </w:pPr>
      <w:r w:rsidRPr="00085D36"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 xml:space="preserve">подбирать слова, соподчиненные ключевому слову, определяющие </w:t>
      </w:r>
      <w:r w:rsidRPr="00085D36">
        <w:lastRenderedPageBreak/>
        <w:t>его признаки и свойства;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выстраивать логическую цепочку, состоящую из ключевого слова и соподчиненных ему слов;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выделять общий признак двух или нескольких предметов или явлений и объяснять их сходство;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выделять явление из общего ряда других явлений;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строить рассуждение от общих закономерностей к частным явлениям и от частных явлений к общим закономерностям;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строить рассуждение на основе сравнения предметов и явлений, выделяя при этом общие признаки;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излагать полученную информацию, интерпретируя ее в контексте решаемой задачи;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proofErr w:type="spellStart"/>
      <w:r w:rsidRPr="00085D36">
        <w:t>вербализовать</w:t>
      </w:r>
      <w:proofErr w:type="spellEnd"/>
      <w:r w:rsidRPr="00085D36">
        <w:t xml:space="preserve"> эмоциональное впечатление, оказанное на него источником;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085D36" w:rsidRPr="00085D36" w:rsidRDefault="00085D36" w:rsidP="0023645E">
      <w:pPr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</w:pPr>
      <w:r w:rsidRPr="00085D36"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обозначать символом и знаком предмет и/или явление;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 xml:space="preserve">определять логические связи между предметами и/или явлениями, </w:t>
      </w:r>
      <w:r w:rsidRPr="00085D36">
        <w:lastRenderedPageBreak/>
        <w:t>обозначать данные логические связи с помощью знаков в схеме;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создавать абстрактный или реальный образ предмета и/или явления;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строить модель/схему на основе условий задачи и/или способа ее решения;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преобразовывать модели с целью выявления общих законов, определяющих данную предметную область;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строить доказательство: прямое, косвенное, от противного;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085D36" w:rsidRPr="00085D36" w:rsidRDefault="00085D36" w:rsidP="0023645E">
      <w:pPr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</w:pPr>
      <w:r w:rsidRPr="00085D36">
        <w:t>Смысловое чтение.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находить в тексте требуемую информацию (в соответствии с целями своей деятельности);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ориентироваться в содержании текста, понимать целостный смысл текста, структурировать текст;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устанавливать взаимосвязь описанных в тексте событий, явлений, процессов;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резюмировать главную идею текста;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085D36">
        <w:t>non-fiction</w:t>
      </w:r>
      <w:proofErr w:type="spellEnd"/>
      <w:r w:rsidRPr="00085D36">
        <w:t>);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критически оценивать содержание и форму текста.</w:t>
      </w:r>
    </w:p>
    <w:p w:rsidR="00085D36" w:rsidRPr="00085D36" w:rsidRDefault="00085D36" w:rsidP="0023645E">
      <w:pPr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</w:pPr>
      <w:r w:rsidRPr="00085D36"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определять свое отношение к природной среде;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анализировать влияние экологических факторов на среду обитания живых организмов;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lastRenderedPageBreak/>
        <w:t>проводить причинный и вероятностный анализ экологических ситуаций;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прогнозировать изменения ситуации при смене действия одного фактора на действие другого фактора;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распространять экологические знания и участвовать в практических делах по защите окружающей среды;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выражать свое отношение к природе через рисунки, сочинения, модели, проектные работы.</w:t>
      </w:r>
    </w:p>
    <w:p w:rsidR="00085D36" w:rsidRPr="00085D36" w:rsidRDefault="00085D36" w:rsidP="0023645E">
      <w:pPr>
        <w:pStyle w:val="a3"/>
        <w:numPr>
          <w:ilvl w:val="0"/>
          <w:numId w:val="14"/>
        </w:numPr>
        <w:spacing w:after="0"/>
        <w:ind w:left="0" w:firstLine="709"/>
      </w:pPr>
      <w:r w:rsidRPr="00085D36">
        <w:t>Развитие мотивации к овладению культурой активного использования словарей и других поисковых систем. Обучающийся сможет:</w:t>
      </w:r>
    </w:p>
    <w:p w:rsidR="00085D36" w:rsidRPr="00085D36" w:rsidRDefault="00085D36" w:rsidP="0023645E">
      <w:pPr>
        <w:pStyle w:val="a3"/>
        <w:numPr>
          <w:ilvl w:val="0"/>
          <w:numId w:val="15"/>
        </w:numPr>
        <w:spacing w:after="0"/>
        <w:ind w:left="993" w:hanging="284"/>
      </w:pPr>
      <w:r w:rsidRPr="00085D36">
        <w:t>определять необходимые ключевые поисковые слова и запросы;</w:t>
      </w:r>
    </w:p>
    <w:p w:rsidR="00085D36" w:rsidRPr="00085D36" w:rsidRDefault="00085D36" w:rsidP="0023645E">
      <w:pPr>
        <w:pStyle w:val="a3"/>
        <w:numPr>
          <w:ilvl w:val="0"/>
          <w:numId w:val="15"/>
        </w:numPr>
        <w:spacing w:after="0"/>
        <w:ind w:left="993" w:hanging="284"/>
      </w:pPr>
      <w:r w:rsidRPr="00085D36">
        <w:t>осуществлять взаимодействие с электронными поисковыми системами, словарями;</w:t>
      </w:r>
    </w:p>
    <w:p w:rsidR="00C87862" w:rsidRDefault="00085D36" w:rsidP="0023645E">
      <w:pPr>
        <w:pStyle w:val="a3"/>
        <w:numPr>
          <w:ilvl w:val="0"/>
          <w:numId w:val="15"/>
        </w:numPr>
        <w:spacing w:after="0"/>
        <w:ind w:left="993" w:hanging="284"/>
      </w:pPr>
      <w:r w:rsidRPr="00085D36">
        <w:t>формировать множественную выборку из поисковых источников для объективизации результатов поиска;</w:t>
      </w:r>
    </w:p>
    <w:p w:rsidR="00085D36" w:rsidRPr="00085D36" w:rsidRDefault="00085D36" w:rsidP="0023645E">
      <w:pPr>
        <w:pStyle w:val="a3"/>
        <w:numPr>
          <w:ilvl w:val="0"/>
          <w:numId w:val="15"/>
        </w:numPr>
        <w:spacing w:after="0"/>
        <w:ind w:left="993" w:hanging="284"/>
      </w:pPr>
      <w:r w:rsidRPr="00085D36">
        <w:t>соотносить полученные результаты поиска со своей деятельностью.</w:t>
      </w:r>
    </w:p>
    <w:p w:rsidR="00085D36" w:rsidRPr="00085D36" w:rsidRDefault="00085D36" w:rsidP="0088594E">
      <w:pPr>
        <w:tabs>
          <w:tab w:val="left" w:pos="993"/>
        </w:tabs>
        <w:spacing w:after="0"/>
        <w:ind w:firstLine="709"/>
        <w:rPr>
          <w:b/>
        </w:rPr>
      </w:pPr>
      <w:r w:rsidRPr="00085D36">
        <w:rPr>
          <w:b/>
        </w:rPr>
        <w:t>Коммуникативные УУД</w:t>
      </w:r>
    </w:p>
    <w:p w:rsidR="00C87862" w:rsidRPr="00085D36" w:rsidRDefault="00085D36" w:rsidP="0023645E">
      <w:pPr>
        <w:pStyle w:val="a3"/>
        <w:widowControl w:val="0"/>
        <w:numPr>
          <w:ilvl w:val="0"/>
          <w:numId w:val="16"/>
        </w:numPr>
        <w:tabs>
          <w:tab w:val="left" w:pos="426"/>
        </w:tabs>
        <w:spacing w:after="0"/>
        <w:ind w:left="0" w:firstLine="709"/>
      </w:pPr>
      <w:r w:rsidRPr="00085D36"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определять возможные роли в совместной деятельности;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играть определенную роль в совместной деятельности;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строить позитивные отношения в процессе учебной и познавательной деятельности;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предлагать альтернативное решение в конфликтной ситуации;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lastRenderedPageBreak/>
        <w:t>выделять общую точку зрения в дискуссии;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договариваться о правилах и вопросах для обсуждения в соответствии с поставленной перед группой задачей;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085D36" w:rsidRPr="00085D36" w:rsidRDefault="00085D36" w:rsidP="0023645E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</w:pPr>
      <w:r w:rsidRPr="00085D36"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085D36" w:rsidRPr="00085D36" w:rsidRDefault="00085D36" w:rsidP="0023645E">
      <w:pPr>
        <w:pStyle w:val="a3"/>
        <w:widowControl w:val="0"/>
        <w:numPr>
          <w:ilvl w:val="0"/>
          <w:numId w:val="16"/>
        </w:numPr>
        <w:tabs>
          <w:tab w:val="left" w:pos="142"/>
        </w:tabs>
        <w:spacing w:after="0"/>
        <w:ind w:left="0" w:firstLine="709"/>
      </w:pPr>
      <w:r w:rsidRPr="00085D36"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определять задачу коммуникации и в соответствии с ней отбирать речевые средства;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представлять в устной или письменной форме развернутый план собственной деятельности;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соблюдать нормы публичной речи, регламент в монологе и дискуссии в соответствии с коммуникативной задачей;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высказывать и обосновывать мнение (суждение) и запрашивать мнение партнера в рамках диалога;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принимать решение в ходе диалога и согласовывать его с собеседником;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создавать письменные «клишированные» и оригинальные тексты с использованием необходимых речевых средств;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использовать вербальные средства (средства логической связи) для выделения смысловых блоков своего выступления;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использовать невербальные средства или наглядные материалы, подготовленные/отобранные под руководством учителя;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085D36" w:rsidRPr="00085D36" w:rsidRDefault="00085D36" w:rsidP="0023645E">
      <w:pPr>
        <w:widowControl w:val="0"/>
        <w:numPr>
          <w:ilvl w:val="0"/>
          <w:numId w:val="16"/>
        </w:numPr>
        <w:tabs>
          <w:tab w:val="left" w:pos="993"/>
        </w:tabs>
        <w:spacing w:after="0"/>
        <w:ind w:left="0" w:firstLine="709"/>
      </w:pPr>
      <w:r w:rsidRPr="00085D36"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 xml:space="preserve">целенаправленно искать и использовать информационные ресурсы, </w:t>
      </w:r>
      <w:r w:rsidRPr="00085D36">
        <w:lastRenderedPageBreak/>
        <w:t>необходимые для решения учебных и практических задач с помощью средств ИКТ;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выделять информационный аспект задачи, оперировать данными, использовать модель решения задачи;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использовать информацию с учетом этических и правовых норм;</w:t>
      </w:r>
    </w:p>
    <w:p w:rsidR="00085D36" w:rsidRPr="00085D36" w:rsidRDefault="00085D36" w:rsidP="0088594E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left="0" w:firstLine="709"/>
      </w:pPr>
      <w:r w:rsidRPr="00085D36"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t xml:space="preserve">В результате изучения курса биологии в основной школе: 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</w:pPr>
      <w:r w:rsidRPr="00085D36">
        <w:t xml:space="preserve">Выпускник </w:t>
      </w:r>
      <w:r w:rsidRPr="00085D36">
        <w:rPr>
          <w:b/>
        </w:rPr>
        <w:t xml:space="preserve">научится </w:t>
      </w:r>
      <w:r w:rsidRPr="00085D36">
        <w:rPr>
          <w:bCs/>
        </w:rPr>
        <w:t xml:space="preserve">пользоваться научными методами для распознания биологических проблем; </w:t>
      </w:r>
      <w:r w:rsidRPr="00085D36"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</w:pPr>
      <w:r w:rsidRPr="00085D36">
        <w:t>Выпускник</w:t>
      </w:r>
      <w:r w:rsidRPr="00085D36">
        <w:rPr>
          <w:b/>
        </w:rPr>
        <w:t xml:space="preserve"> овладеет</w:t>
      </w:r>
      <w:r w:rsidRPr="00085D36"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</w:pPr>
      <w:r w:rsidRPr="00085D36">
        <w:t xml:space="preserve">Выпускник </w:t>
      </w:r>
      <w:r w:rsidRPr="00085D36">
        <w:rPr>
          <w:b/>
        </w:rPr>
        <w:t>освоит</w:t>
      </w:r>
      <w:r w:rsidRPr="00085D36"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iCs/>
        </w:rPr>
      </w:pPr>
      <w:r w:rsidRPr="00085D36">
        <w:rPr>
          <w:iCs/>
        </w:rPr>
        <w:t xml:space="preserve">Выпускник </w:t>
      </w:r>
      <w:r w:rsidRPr="00085D36">
        <w:rPr>
          <w:b/>
          <w:iCs/>
        </w:rPr>
        <w:t>приобретет</w:t>
      </w:r>
      <w:r w:rsidRPr="00085D36">
        <w:rPr>
          <w:iCs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Интернетапри выполнении учебных задач.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t>Выпускник получит возможность научиться:</w:t>
      </w:r>
    </w:p>
    <w:p w:rsidR="00085D36" w:rsidRPr="00085D36" w:rsidRDefault="00085D36" w:rsidP="0023645E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осознанно использовать знания основных правил поведения в природе и основ здорового образа жизни в быту;</w:t>
      </w:r>
    </w:p>
    <w:p w:rsidR="00085D36" w:rsidRPr="00085D36" w:rsidRDefault="00085D36" w:rsidP="0023645E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lastRenderedPageBreak/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085D36" w:rsidRPr="00085D36" w:rsidRDefault="00085D36" w:rsidP="0023645E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085D36" w:rsidRPr="00085D36" w:rsidRDefault="00085D36" w:rsidP="0023645E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  <w:iCs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085D36" w:rsidRPr="00085D36" w:rsidRDefault="00085D36" w:rsidP="0088594E">
      <w:pPr>
        <w:tabs>
          <w:tab w:val="center" w:pos="4904"/>
        </w:tabs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t>Живые организмы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t>Выпускник научится: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аргументировать, приводить доказательства родства различных таксонов растений, животных, грибов и бактерий;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аргументировать, приводить доказательства различий растений, животных, грибов и бактерий;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раскрывать роль биологии в практической деятельности людей; роль различных организмов в жизни человека;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выявлятьпримерыи раскрывать сущность приспособленности организмов к среде обитания;</w:t>
      </w:r>
    </w:p>
    <w:p w:rsidR="00085D36" w:rsidRPr="00085D36" w:rsidRDefault="00085D36" w:rsidP="0023645E">
      <w:pPr>
        <w:widowControl w:val="0"/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различатьпо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устанавливать взаимосвязи между особенностями строения и функциями клеток и тканей, органов и систем органов;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lastRenderedPageBreak/>
        <w:t>использовать методы биологической науки:наблюдать и описывать биологические объекты и процессы; ставить биологические эксперименты и объяснять их результаты;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знать и аргументировать основные правила поведения в природе;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анализировать и оценивать последствия деятельности человека в природе;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описывать и использовать приемы выращивания и размножения культурных растений и домашних животных, ухода за ними;</w:t>
      </w:r>
    </w:p>
    <w:p w:rsidR="00085D36" w:rsidRPr="00085D36" w:rsidRDefault="00085D36" w:rsidP="0023645E">
      <w:pPr>
        <w:numPr>
          <w:ilvl w:val="2"/>
          <w:numId w:val="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знать и соблюдать правила работы в кабинете биологии.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t>Выпускник получит возможность научиться:</w:t>
      </w:r>
    </w:p>
    <w:p w:rsidR="00085D36" w:rsidRPr="00085D36" w:rsidRDefault="00085D36" w:rsidP="002364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b/>
          <w:i/>
        </w:rPr>
      </w:pPr>
      <w:r w:rsidRPr="00085D36">
        <w:rPr>
          <w:i/>
        </w:rPr>
        <w:t>находить информацию о растениях, животных грибах и бактерияхв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085D36" w:rsidRPr="00085D36" w:rsidRDefault="00085D36" w:rsidP="002364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085D36" w:rsidRPr="00085D36" w:rsidRDefault="00085D36" w:rsidP="002364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085D36" w:rsidRPr="00085D36" w:rsidRDefault="00085D36" w:rsidP="002364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085D36" w:rsidRPr="00085D36" w:rsidRDefault="00085D36" w:rsidP="002364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085D36" w:rsidRPr="00085D36" w:rsidRDefault="00085D36" w:rsidP="002364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  <w:iCs/>
        </w:rPr>
      </w:pPr>
      <w:r w:rsidRPr="00085D36">
        <w:rPr>
          <w:i/>
          <w:iCs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85D36" w:rsidRPr="00085D36" w:rsidRDefault="00085D36" w:rsidP="002364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contextualSpacing/>
        <w:rPr>
          <w:b/>
        </w:rPr>
      </w:pPr>
      <w:r w:rsidRPr="00085D36">
        <w:rPr>
          <w:b/>
        </w:rPr>
        <w:t>Человек и его здоровье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lastRenderedPageBreak/>
        <w:t>Выпускник научится: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аргументировать, приводить доказательства взаимосвязи человека и окружающей среды, родства человека с животными;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аргументировать, приводить доказательства отличий человека от животных;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выявлятьпримерыи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различатьпо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устанавливать взаимосвязи между особенностями строения и функциями клеток и тканей, органов и систем органов;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использовать методы биологической науки:наблюдать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знать и аргументировать основные принципы здорового образа жизни, рациональной организации труда и отдыха;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анализировать и оценивать влияние факторов риска на здоровье человека;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описывать и использовать приемы оказания первой помощи;</w:t>
      </w:r>
    </w:p>
    <w:p w:rsidR="00085D36" w:rsidRPr="00085D36" w:rsidRDefault="00085D36" w:rsidP="0023645E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знать и соблюдать правила работы в кабинете биологии.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t>Выпускник получит возможность научиться:</w:t>
      </w:r>
    </w:p>
    <w:p w:rsidR="00085D36" w:rsidRPr="00085D36" w:rsidRDefault="00085D36" w:rsidP="0023645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085D36" w:rsidRPr="00085D36" w:rsidRDefault="00085D36" w:rsidP="0023645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b/>
          <w:i/>
        </w:rPr>
      </w:pPr>
      <w:r w:rsidRPr="00085D36">
        <w:rPr>
          <w:i/>
        </w:rPr>
        <w:lastRenderedPageBreak/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085D36" w:rsidRPr="00085D36" w:rsidRDefault="00085D36" w:rsidP="0023645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085D36" w:rsidRPr="00085D36" w:rsidRDefault="00085D36" w:rsidP="0023645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085D36" w:rsidRPr="00085D36" w:rsidRDefault="00085D36" w:rsidP="0023645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085D36" w:rsidRPr="00085D36" w:rsidRDefault="00085D36" w:rsidP="0023645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  <w:iCs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85D36" w:rsidRPr="00085D36" w:rsidRDefault="00085D36" w:rsidP="0023645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b/>
        </w:rPr>
      </w:pPr>
      <w:r w:rsidRPr="00085D36">
        <w:rPr>
          <w:i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t>Общие биологические закономерности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t>Выпускник научится: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b/>
        </w:rPr>
      </w:pPr>
      <w:r w:rsidRPr="00085D36"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b/>
        </w:rPr>
      </w:pPr>
      <w:r w:rsidRPr="00085D36">
        <w:t>аргументировать, приводить доказательства необходимости защиты окружающей среды;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аргументировать, приводить доказательства зависимости здоровья человека от состояния окружающей среды;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lastRenderedPageBreak/>
        <w:t>объяснять механизмы наследственности и изменчивости, возникновения приспособленности, процесс видообразования;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различатьпо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 xml:space="preserve">сравнивать биологические объекты, процессы; делать выводы и умозаключения на основе сравнения; 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устанавливать взаимосвязи между особенностями строения и функциями органов и систем органов;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 xml:space="preserve">использовать методы биологической науки:наблюдать и описывать биологические объекты и процессы; ставить биологические эксперименты и объяснять их результаты; 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Pr="00085D36">
        <w:t>агроценозах</w:t>
      </w:r>
      <w:proofErr w:type="spellEnd"/>
      <w:r w:rsidRPr="00085D36">
        <w:t>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085D36" w:rsidRPr="00085D36" w:rsidRDefault="00085D36" w:rsidP="0023645E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</w:pPr>
      <w:r w:rsidRPr="00085D36">
        <w:t>знать и соблюдать правила работы в кабинете биологии.</w:t>
      </w:r>
    </w:p>
    <w:p w:rsidR="00085D36" w:rsidRPr="00085D36" w:rsidRDefault="00085D36" w:rsidP="0088594E">
      <w:pPr>
        <w:autoSpaceDE w:val="0"/>
        <w:autoSpaceDN w:val="0"/>
        <w:adjustRightInd w:val="0"/>
        <w:spacing w:after="0"/>
        <w:ind w:firstLine="709"/>
        <w:rPr>
          <w:b/>
        </w:rPr>
      </w:pPr>
      <w:r w:rsidRPr="00085D36">
        <w:rPr>
          <w:b/>
        </w:rPr>
        <w:t>Выпускник получит возможность научиться:</w:t>
      </w:r>
    </w:p>
    <w:p w:rsidR="00085D36" w:rsidRPr="00085D36" w:rsidRDefault="00085D36" w:rsidP="0023645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  <w:iCs/>
        </w:rPr>
      </w:pPr>
      <w:r w:rsidRPr="00085D36">
        <w:rPr>
          <w:i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085D36">
        <w:rPr>
          <w:i/>
          <w:iCs/>
        </w:rPr>
        <w:t>;</w:t>
      </w:r>
    </w:p>
    <w:p w:rsidR="00085D36" w:rsidRPr="00085D36" w:rsidRDefault="00085D36" w:rsidP="0023645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b/>
          <w:i/>
        </w:rPr>
      </w:pPr>
      <w:r w:rsidRPr="00085D36">
        <w:rPr>
          <w:i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085D36" w:rsidRPr="00085D36" w:rsidRDefault="00085D36" w:rsidP="0023645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b/>
          <w:i/>
        </w:rPr>
      </w:pPr>
      <w:r w:rsidRPr="00085D36">
        <w:rPr>
          <w:i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085D36" w:rsidRPr="00085D36" w:rsidRDefault="00085D36" w:rsidP="0023645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085D36" w:rsidRPr="00085D36" w:rsidRDefault="00085D36" w:rsidP="0023645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085D36">
        <w:rPr>
          <w:i/>
          <w:iCs/>
        </w:rPr>
        <w:t xml:space="preserve">создавать собственные письменные и устные сообщения о современных проблемах в области биологии и охраны окружающей среды на </w:t>
      </w:r>
      <w:r w:rsidRPr="00085D36">
        <w:rPr>
          <w:i/>
          <w:iCs/>
        </w:rPr>
        <w:lastRenderedPageBreak/>
        <w:t>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85D36" w:rsidRPr="00120280" w:rsidRDefault="00085D36" w:rsidP="0023645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rPr>
          <w:b/>
        </w:rPr>
      </w:pPr>
      <w:r w:rsidRPr="00085D36">
        <w:rPr>
          <w:i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120280" w:rsidRDefault="00120280" w:rsidP="0088594E">
      <w:pPr>
        <w:tabs>
          <w:tab w:val="left" w:pos="993"/>
        </w:tabs>
        <w:autoSpaceDE w:val="0"/>
        <w:autoSpaceDN w:val="0"/>
        <w:adjustRightInd w:val="0"/>
        <w:spacing w:after="0"/>
        <w:contextualSpacing/>
        <w:rPr>
          <w:i/>
        </w:rPr>
      </w:pPr>
    </w:p>
    <w:p w:rsidR="00120280" w:rsidRPr="00120280" w:rsidRDefault="00120280" w:rsidP="0088594E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b/>
        </w:rPr>
      </w:pPr>
      <w:r w:rsidRPr="00120280">
        <w:rPr>
          <w:b/>
        </w:rPr>
        <w:t>Содержание учебного предмета «Биология»</w:t>
      </w:r>
    </w:p>
    <w:p w:rsidR="00120280" w:rsidRPr="00120280" w:rsidRDefault="00120280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>Биологическое образование в основной школе должно обеспечить формирование биологической и экологической грамотности, расширение представлений об уникальных особенностях живой природы, ее многообразии и эволюции, человеке как биосоциальном существе, развитие компетенций в решении практических задач, связанных с живой природой.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>Освоение учебного предмета «Биология» направлено на развитие у обучающихся ценностного отношения к объектам живой природы, создание условий для формирования интеллектуальных, гражданских, коммуникационных, информационных компетенций.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>Учебный предмет «Биология» способствует формированию у обучающихся умения безопасно использовать лабораторное оборудование, проводить исследования, анализировать полученные результаты, представлять</w:t>
      </w:r>
      <w:bookmarkStart w:id="1" w:name="page3"/>
      <w:bookmarkEnd w:id="1"/>
      <w:r w:rsidRPr="00120280">
        <w:t xml:space="preserve"> и научно аргументировать полученные выводы.</w:t>
      </w:r>
    </w:p>
    <w:p w:rsidR="00120280" w:rsidRDefault="00120280" w:rsidP="0088594E">
      <w:pPr>
        <w:autoSpaceDE w:val="0"/>
        <w:autoSpaceDN w:val="0"/>
        <w:adjustRightInd w:val="0"/>
        <w:spacing w:after="0"/>
        <w:ind w:firstLine="709"/>
      </w:pPr>
      <w:r w:rsidRPr="00120280">
        <w:t xml:space="preserve">Изучение предмета «Биология»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</w:t>
      </w:r>
      <w:proofErr w:type="spellStart"/>
      <w:r w:rsidRPr="00120280">
        <w:t>межпредметных</w:t>
      </w:r>
      <w:proofErr w:type="spellEnd"/>
      <w:r w:rsidRPr="00120280">
        <w:t xml:space="preserve"> связях с предметами: «Физика», «Химия», «География», «Математика», «Экология», «Основы безопасности жизнедеятельности», «История», «Русский язык», «Литература» и др.</w:t>
      </w:r>
      <w:bookmarkStart w:id="2" w:name="page15"/>
      <w:bookmarkStart w:id="3" w:name="page25"/>
      <w:bookmarkEnd w:id="2"/>
      <w:bookmarkEnd w:id="3"/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</w:pPr>
      <w:r w:rsidRPr="00120280">
        <w:rPr>
          <w:b/>
          <w:bCs/>
        </w:rPr>
        <w:t>Живые организмы.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Cs/>
        </w:rPr>
      </w:pPr>
      <w:r w:rsidRPr="00120280">
        <w:rPr>
          <w:b/>
          <w:bCs/>
        </w:rPr>
        <w:t>Биология – наука о живых организмах.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 xml:space="preserve">Биология как наука. Методы изучения живых организмов. Роль биологии в познании окружающего мира и практической деятельности </w:t>
      </w:r>
      <w:r w:rsidRPr="00120280">
        <w:lastRenderedPageBreak/>
        <w:t xml:space="preserve">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>Свойства живых организмов (</w:t>
      </w:r>
      <w:r w:rsidRPr="00120280">
        <w:rPr>
          <w:i/>
        </w:rPr>
        <w:t>структурированность, целостность</w:t>
      </w:r>
      <w:r w:rsidRPr="00120280">
        <w:t xml:space="preserve">, обмен веществ, движение, размножение, развитие, раздражимость, приспособленность, </w:t>
      </w:r>
      <w:r w:rsidRPr="00120280">
        <w:rPr>
          <w:i/>
        </w:rPr>
        <w:t>наследственность и изменчивость</w:t>
      </w:r>
      <w:r w:rsidRPr="00120280">
        <w:t>) их проявление у растений, животных, грибов и бактерий.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Клеточное строение организмов.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 xml:space="preserve">Клетка–основа строения ижизнедеятельности организмов. </w:t>
      </w:r>
      <w:r w:rsidRPr="00120280">
        <w:rPr>
          <w:i/>
        </w:rPr>
        <w:t>История изучения клетки.Методы изучения клетки.</w:t>
      </w:r>
      <w:r w:rsidRPr="00120280">
        <w:t xml:space="preserve"> Строение и жизнедеятельность клетки. Бактериальная клетка. Животная клетка. Растительная клетка. Грибная клетка. </w:t>
      </w:r>
      <w:r w:rsidRPr="00120280">
        <w:rPr>
          <w:i/>
        </w:rPr>
        <w:t>Ткани организмов.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Многообразие организмов.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</w:pPr>
      <w:r w:rsidRPr="00120280">
        <w:t>Клеточные и неклеточные формы жизни. Организм. Классификация организмов. Принципы классификации. Одноклеточные и многоклеточныеорганизмы. Основные царства живой природы.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Среды жизни.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Среда обитания. Факторы </w:t>
      </w:r>
      <w:r w:rsidRPr="00120280">
        <w:rPr>
          <w:bCs/>
        </w:rPr>
        <w:t>с</w:t>
      </w:r>
      <w:r w:rsidRPr="00120280">
        <w:t xml:space="preserve">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</w:r>
      <w:r w:rsidRPr="00120280">
        <w:rPr>
          <w:i/>
        </w:rPr>
        <w:t>Растительный и животный мир родного края.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rPr>
          <w:b/>
          <w:bCs/>
        </w:rPr>
      </w:pPr>
      <w:r w:rsidRPr="00120280">
        <w:rPr>
          <w:b/>
          <w:bCs/>
        </w:rPr>
        <w:t xml:space="preserve">Царство Растения.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 xml:space="preserve">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rPr>
          <w:b/>
          <w:bCs/>
        </w:rPr>
      </w:pPr>
      <w:r w:rsidRPr="00120280">
        <w:rPr>
          <w:b/>
          <w:bCs/>
        </w:rPr>
        <w:t xml:space="preserve">Органы цветкового растения.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120280">
        <w:rPr>
          <w:bCs/>
        </w:rPr>
        <w:t xml:space="preserve">Семя. </w:t>
      </w:r>
      <w:r w:rsidRPr="00120280">
        <w:t>Строение семени.Корень. Зоны корня. Виды корней. Корневые системы. Значение корня. Видоизменения корней</w:t>
      </w:r>
      <w:r w:rsidRPr="00120280">
        <w:rPr>
          <w:i/>
        </w:rPr>
        <w:t>.</w:t>
      </w:r>
      <w:r w:rsidRPr="00120280">
        <w:t xml:space="preserve"> Побег. Генеративные и вегетативные побеги.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Жилкование листа.Стебель.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rPr>
          <w:b/>
          <w:bCs/>
        </w:rPr>
      </w:pPr>
      <w:r w:rsidRPr="00120280">
        <w:rPr>
          <w:b/>
          <w:bCs/>
        </w:rPr>
        <w:t xml:space="preserve">Микроскопическое строение растений.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120280">
        <w:lastRenderedPageBreak/>
        <w:t>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</w:r>
    </w:p>
    <w:p w:rsidR="00120280" w:rsidRPr="00120280" w:rsidRDefault="00120280" w:rsidP="0088594E">
      <w:pPr>
        <w:tabs>
          <w:tab w:val="num" w:pos="851"/>
          <w:tab w:val="left" w:pos="1160"/>
        </w:tabs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Жизнедеятельность цветковых растений. </w:t>
      </w:r>
    </w:p>
    <w:p w:rsidR="00120280" w:rsidRPr="00120280" w:rsidRDefault="00120280" w:rsidP="0088594E">
      <w:pPr>
        <w:tabs>
          <w:tab w:val="left" w:pos="1160"/>
        </w:tabs>
        <w:autoSpaceDE w:val="0"/>
        <w:autoSpaceDN w:val="0"/>
        <w:adjustRightInd w:val="0"/>
        <w:spacing w:after="0"/>
        <w:ind w:firstLine="709"/>
        <w:contextualSpacing/>
      </w:pPr>
      <w:r w:rsidRPr="00120280">
        <w:rPr>
          <w:bCs/>
        </w:rPr>
        <w:t xml:space="preserve"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</w:t>
      </w:r>
      <w:r w:rsidRPr="00120280">
        <w:rPr>
          <w:bCs/>
          <w:i/>
        </w:rPr>
        <w:t>Движения</w:t>
      </w:r>
      <w:r w:rsidRPr="00120280">
        <w:rPr>
          <w:bCs/>
        </w:rPr>
        <w:t xml:space="preserve">. Рост, развитие и размножение растений. Половое размножение растений. </w:t>
      </w:r>
      <w:r w:rsidRPr="00120280">
        <w:rPr>
          <w:bCs/>
          <w:i/>
        </w:rPr>
        <w:t>Оплодотворение у цветковых растений.</w:t>
      </w:r>
      <w:r w:rsidRPr="00120280">
        <w:rPr>
          <w:bCs/>
        </w:rPr>
        <w:t xml:space="preserve"> Вегетативное размножение растений. Приемы выращивания и размножения растений и ухода за ними. Космическая роль зеленых растений.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Многообразие растений.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</w:pPr>
      <w:r w:rsidRPr="00120280">
        <w:t>Классификациярастений. Водоросли – низшие растения. Многообразие водорослей. Высшие споровые растения (мхи, папоротники, хвощи, плауны), отличительные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</w:r>
    </w:p>
    <w:p w:rsidR="00120280" w:rsidRPr="00120280" w:rsidRDefault="00120280" w:rsidP="0088594E">
      <w:p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Царство Бактерии.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Бактерии,их строение и жизнедеятельность.Рольбактерий в природе, жизни человека. Меры профилактики заболеваний, вызываемых бактериями. </w:t>
      </w:r>
      <w:r w:rsidRPr="00120280">
        <w:rPr>
          <w:i/>
        </w:rPr>
        <w:t>Значение работ Р. Коха и Л. Пастера.</w:t>
      </w:r>
    </w:p>
    <w:p w:rsidR="00120280" w:rsidRPr="00120280" w:rsidRDefault="00120280" w:rsidP="0088594E">
      <w:pPr>
        <w:tabs>
          <w:tab w:val="num" w:pos="851"/>
        </w:tabs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Царство Грибы.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>Отличительные особенности грибов.</w:t>
      </w:r>
      <w:r w:rsidRPr="00120280">
        <w:rPr>
          <w:bCs/>
        </w:rPr>
        <w:t xml:space="preserve"> Многообразие грибов. </w:t>
      </w:r>
      <w:r w:rsidRPr="00120280">
        <w:t>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 человека.</w:t>
      </w:r>
    </w:p>
    <w:p w:rsidR="00120280" w:rsidRPr="00120280" w:rsidRDefault="00120280" w:rsidP="0088594E">
      <w:p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Царство Животные.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</w:pPr>
      <w:r w:rsidRPr="00120280">
        <w:t>Общеезнакомство с животными. Животные ткани, органы и системы органов животных.</w:t>
      </w:r>
      <w:r w:rsidRPr="00120280">
        <w:rPr>
          <w:i/>
        </w:rPr>
        <w:t xml:space="preserve"> Организм животного как биосистема. </w:t>
      </w:r>
      <w:r w:rsidRPr="00120280">
        <w:t xml:space="preserve">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Одноклеточные животные, или Простейшие.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Общаяхарактеристика простейших. </w:t>
      </w:r>
      <w:r w:rsidRPr="00120280">
        <w:rPr>
          <w:i/>
        </w:rPr>
        <w:t>Происхождение простейших</w:t>
      </w:r>
      <w:r w:rsidRPr="00120280">
        <w:t xml:space="preserve">. Значение простейших в природе и жизни человека. Пути заражения человека </w:t>
      </w:r>
      <w:r w:rsidRPr="00120280">
        <w:lastRenderedPageBreak/>
        <w:t>и животных паразитическими простейшими. Меры профилактики заболеваний, вызываемых одноклеточными животными.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Тип Кишечнополостные.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rPr>
          <w:bCs/>
        </w:rPr>
        <w:t xml:space="preserve">Многоклеточные животные. </w:t>
      </w:r>
      <w:r w:rsidRPr="00120280">
        <w:t xml:space="preserve">Общая характеристика типа Кишечнополостные. Регенерация. </w:t>
      </w:r>
      <w:r w:rsidRPr="00120280">
        <w:rPr>
          <w:i/>
        </w:rPr>
        <w:t>Происхождение кишечнополостных.</w:t>
      </w:r>
      <w:r w:rsidRPr="00120280">
        <w:t xml:space="preserve"> Значение кишечнополостных в природе и жизни человека.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  <w:rPr>
          <w:b/>
          <w:bCs/>
        </w:rPr>
      </w:pPr>
      <w:r w:rsidRPr="00120280">
        <w:rPr>
          <w:b/>
          <w:bCs/>
        </w:rPr>
        <w:t xml:space="preserve">Типы червей.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  <w:rPr>
          <w:i/>
        </w:rPr>
      </w:pPr>
      <w:r w:rsidRPr="00120280">
        <w:t xml:space="preserve"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</w:t>
      </w:r>
      <w:r w:rsidRPr="00120280">
        <w:rPr>
          <w:i/>
        </w:rPr>
        <w:t xml:space="preserve">Происхождение червей. </w:t>
      </w:r>
    </w:p>
    <w:p w:rsidR="00120280" w:rsidRPr="00120280" w:rsidRDefault="00120280" w:rsidP="0088594E">
      <w:pPr>
        <w:tabs>
          <w:tab w:val="num" w:pos="1223"/>
        </w:tabs>
        <w:overflowPunct w:val="0"/>
        <w:autoSpaceDE w:val="0"/>
        <w:autoSpaceDN w:val="0"/>
        <w:adjustRightInd w:val="0"/>
        <w:spacing w:after="0"/>
        <w:ind w:left="709"/>
        <w:rPr>
          <w:b/>
          <w:bCs/>
        </w:rPr>
      </w:pPr>
      <w:r w:rsidRPr="00120280">
        <w:rPr>
          <w:b/>
          <w:bCs/>
        </w:rPr>
        <w:t xml:space="preserve">Тип Моллюски. </w:t>
      </w:r>
    </w:p>
    <w:p w:rsidR="00120280" w:rsidRPr="00120280" w:rsidRDefault="00120280" w:rsidP="0088594E">
      <w:pPr>
        <w:tabs>
          <w:tab w:val="num" w:pos="1223"/>
        </w:tabs>
        <w:overflowPunct w:val="0"/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120280">
        <w:t xml:space="preserve">Общая характеристика типа Моллюски. Многообразие моллюсков. </w:t>
      </w:r>
      <w:r w:rsidRPr="00120280">
        <w:rPr>
          <w:i/>
        </w:rPr>
        <w:t>Происхождение моллюсков</w:t>
      </w:r>
      <w:r w:rsidRPr="00120280">
        <w:t xml:space="preserve"> и их значение в природе и жизни человека.</w:t>
      </w:r>
    </w:p>
    <w:p w:rsidR="00120280" w:rsidRPr="00120280" w:rsidRDefault="00120280" w:rsidP="0088594E">
      <w:pPr>
        <w:tabs>
          <w:tab w:val="num" w:pos="1158"/>
        </w:tabs>
        <w:overflowPunct w:val="0"/>
        <w:autoSpaceDE w:val="0"/>
        <w:autoSpaceDN w:val="0"/>
        <w:adjustRightInd w:val="0"/>
        <w:spacing w:after="0"/>
        <w:ind w:left="709"/>
        <w:rPr>
          <w:b/>
          <w:bCs/>
        </w:rPr>
      </w:pPr>
      <w:r w:rsidRPr="00120280">
        <w:rPr>
          <w:b/>
          <w:bCs/>
        </w:rPr>
        <w:t>Тип Членистоногие.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rPr>
          <w:bCs/>
        </w:rPr>
        <w:t xml:space="preserve">Общая характеристика типа Членистоногие.Среды жизни. </w:t>
      </w:r>
      <w:r w:rsidRPr="00120280">
        <w:rPr>
          <w:i/>
        </w:rPr>
        <w:t>Происхождение членистоногих</w:t>
      </w:r>
      <w:r w:rsidRPr="00120280">
        <w:t>. Охрана членистоногих.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 xml:space="preserve">Класс Ракообразные. Особенности строения и жизнедеятельности ракообразных, их значение в природе и жизни человека.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>Класс Паукообразные. Особенности строения и жизнедеятельности паукообразных, их значение в природе и жизни человека.</w:t>
      </w:r>
      <w:r w:rsidRPr="00120280">
        <w:rPr>
          <w:bCs/>
        </w:rPr>
        <w:t xml:space="preserve"> Клещи – переносчики возбудителей заболеваний животных и человека. Меры профилактики.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120280">
        <w:t xml:space="preserve">Класс Насекомые. Особенности строения и жизнедеятельности насекомых. Поведение насекомых, </w:t>
      </w:r>
      <w:r w:rsidRPr="00120280">
        <w:rPr>
          <w:bCs/>
        </w:rPr>
        <w:t>инстинкты.</w:t>
      </w:r>
      <w:r w:rsidRPr="00120280">
        <w:t xml:space="preserve"> Значение насекомых в природе и сельскохозяйственной деятельности человека. Насекомые – вредители. </w:t>
      </w:r>
      <w:r w:rsidRPr="00120280">
        <w:rPr>
          <w:i/>
        </w:rPr>
        <w:t>Меры по сокращению численности насекомых-вредителей. Насекомые, снижающие численность вредителей растений.</w:t>
      </w:r>
      <w:r w:rsidRPr="00120280">
        <w:t xml:space="preserve"> Насекомые – переносчики возбудителей и паразиты человека и домашних животных. Одомашненные насекомые:медоносная пчела и тутовый шелкопряд.</w:t>
      </w:r>
    </w:p>
    <w:p w:rsidR="00120280" w:rsidRPr="00120280" w:rsidRDefault="00120280" w:rsidP="0088594E">
      <w:p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Тип Хордовые.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</w:pPr>
      <w:r w:rsidRPr="00120280">
        <w:rPr>
          <w:bCs/>
        </w:rPr>
        <w:t xml:space="preserve">Общая </w:t>
      </w:r>
      <w:r w:rsidRPr="00120280">
        <w:t>характеристика типа Хордовых. Подтип Бесчерепные. Ланцетник.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lastRenderedPageBreak/>
        <w:t xml:space="preserve">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</w:t>
      </w:r>
      <w:r w:rsidRPr="00120280">
        <w:rPr>
          <w:i/>
        </w:rPr>
        <w:t>Происхождениеземноводных</w:t>
      </w:r>
      <w:r w:rsidRPr="00120280">
        <w:t>. Многообразие современных земноводных и их охрана. Значение земноводных в природе и жизни человека.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>Класс Пресмыкающиеся. Общая характеристика класса Пресмыкающиеся. Места обитания, особенности</w:t>
      </w:r>
      <w:bookmarkStart w:id="4" w:name="page11"/>
      <w:bookmarkEnd w:id="4"/>
      <w:r w:rsidRPr="00120280">
        <w:t xml:space="preserve"> внешнего и внутреннего строения пресмыкающихся. Размножение пресмыкающихся. </w:t>
      </w:r>
      <w:r w:rsidRPr="00120280">
        <w:rPr>
          <w:i/>
        </w:rPr>
        <w:t>Происхождение</w:t>
      </w:r>
      <w:r w:rsidRPr="00120280">
        <w:t xml:space="preserve"> и многообразие древних пресмыкающихся. Значение пресмыкающихся в природе и жизни человека.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 xml:space="preserve"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</w:r>
      <w:r w:rsidRPr="00120280">
        <w:rPr>
          <w:i/>
        </w:rPr>
        <w:t>Сезонные явления в жизни птиц.Экологические группы птиц.</w:t>
      </w:r>
      <w:r w:rsidRPr="00120280">
        <w:t xml:space="preserve"> Происхождение птиц. Значение птиц в природе и жизни человека. Охрана птиц. Птицеводство. </w:t>
      </w:r>
      <w:r w:rsidRPr="00120280">
        <w:rPr>
          <w:i/>
        </w:rPr>
        <w:t>Домашние птицы, приемы выращивания и ухода за птицами.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</w:r>
      <w:r w:rsidRPr="00120280">
        <w:rPr>
          <w:i/>
        </w:rPr>
        <w:t>рассудочное поведение</w:t>
      </w:r>
      <w:r w:rsidRPr="00120280">
        <w:t xml:space="preserve"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</w:r>
      <w:r w:rsidRPr="00120280">
        <w:rPr>
          <w:i/>
        </w:rPr>
        <w:t>Многообразие птиц и млекопитающих родного края.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</w:pPr>
      <w:r w:rsidRPr="00120280">
        <w:rPr>
          <w:b/>
          <w:bCs/>
        </w:rPr>
        <w:t>Человек и его здоровье.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Введение в науки о человеке.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человека. Расы.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left="360"/>
        <w:contextualSpacing/>
        <w:rPr>
          <w:b/>
          <w:bCs/>
        </w:rPr>
      </w:pPr>
      <w:r w:rsidRPr="00120280">
        <w:rPr>
          <w:b/>
          <w:bCs/>
        </w:rPr>
        <w:lastRenderedPageBreak/>
        <w:t>Общие свойства организма человека.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rPr>
          <w:i/>
        </w:rPr>
      </w:pPr>
      <w:r w:rsidRPr="00120280">
        <w:t xml:space="preserve">Клетка – основа строения, жизнедеятельности и развития организмов. Строение, химический состав, жизненные свойства клетки.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Нейрогуморальная регуляция функций организма.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  <w:rPr>
          <w:bCs/>
        </w:rPr>
      </w:pPr>
      <w:r w:rsidRPr="00120280">
        <w:rPr>
          <w:bCs/>
        </w:rPr>
        <w:t xml:space="preserve">Регуляция функций организма, способы регуляции. Механизмы регуляции функций.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  <w:rPr>
          <w:bCs/>
        </w:rPr>
      </w:pPr>
      <w:r w:rsidRPr="00120280">
        <w:rPr>
          <w:bCs/>
        </w:rPr>
        <w:t xml:space="preserve">Нервная система: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Спинной мозг. Головной мозг. Большие полушария головного мозга. </w:t>
      </w:r>
      <w:r w:rsidRPr="00120280">
        <w:rPr>
          <w:bCs/>
          <w:i/>
        </w:rPr>
        <w:t>Особенности развития головного мозга человека и его функциональная асимметрия.</w:t>
      </w:r>
      <w:r w:rsidRPr="00120280">
        <w:rPr>
          <w:bCs/>
        </w:rPr>
        <w:t xml:space="preserve"> Нарушения деятельности нервной системы и их предупреждение.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  <w:rPr>
          <w:bCs/>
        </w:rPr>
      </w:pPr>
      <w:r w:rsidRPr="00120280">
        <w:rPr>
          <w:bCs/>
        </w:rPr>
        <w:t xml:space="preserve">Железы и их классификация. Эндокринная система. Гормоны, их роль в регуляции физиологических функций организма. Железы внутренней секреции: гипофиз, </w:t>
      </w:r>
      <w:r w:rsidRPr="00120280">
        <w:rPr>
          <w:bCs/>
          <w:i/>
        </w:rPr>
        <w:t>эпифиз</w:t>
      </w:r>
      <w:r w:rsidRPr="00120280">
        <w:rPr>
          <w:bCs/>
        </w:rPr>
        <w:t xml:space="preserve">, щитовидная железа, надпочечники. Железы смешанной секреции: поджелудочная и половые железы. Регуляция функций эндокринных желез. </w:t>
      </w:r>
    </w:p>
    <w:p w:rsidR="00120280" w:rsidRPr="00120280" w:rsidRDefault="00120280" w:rsidP="0088594E">
      <w:pPr>
        <w:tabs>
          <w:tab w:val="num" w:pos="851"/>
        </w:tabs>
        <w:autoSpaceDE w:val="0"/>
        <w:autoSpaceDN w:val="0"/>
        <w:adjustRightInd w:val="0"/>
        <w:spacing w:after="0"/>
        <w:ind w:left="709"/>
        <w:contextualSpacing/>
        <w:rPr>
          <w:bCs/>
        </w:rPr>
      </w:pPr>
      <w:r w:rsidRPr="00120280">
        <w:rPr>
          <w:b/>
          <w:bCs/>
        </w:rPr>
        <w:t>Опора и движение</w:t>
      </w:r>
      <w:r w:rsidRPr="00120280">
        <w:rPr>
          <w:bCs/>
        </w:rPr>
        <w:t xml:space="preserve">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Опорно-двигательная система:строение, функции. Кость: химический состав, строение, рост. Соединение костей. Скелет человека. Особенности скелета человека, связанные с </w:t>
      </w:r>
      <w:proofErr w:type="spellStart"/>
      <w:r w:rsidRPr="00120280">
        <w:t>прямохождением</w:t>
      </w:r>
      <w:proofErr w:type="spellEnd"/>
      <w:r w:rsidRPr="00120280">
        <w:t xml:space="preserve">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  <w:rPr>
          <w:b/>
          <w:bCs/>
        </w:rPr>
      </w:pPr>
      <w:r w:rsidRPr="00120280">
        <w:rPr>
          <w:b/>
          <w:bCs/>
        </w:rPr>
        <w:t xml:space="preserve">Кровь и кровообращение.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Функции крови илимфы. Поддержание постоянства внутренней среды. </w:t>
      </w:r>
      <w:r w:rsidRPr="00120280">
        <w:rPr>
          <w:i/>
        </w:rPr>
        <w:t>Гомеостаз</w:t>
      </w:r>
      <w:r w:rsidRPr="00120280">
        <w:t xml:space="preserve">. Состав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иммунитет. </w:t>
      </w:r>
      <w:r w:rsidRPr="00120280">
        <w:rPr>
          <w:i/>
        </w:rPr>
        <w:t>Значение работ Л.Пастера и И.И. Мечникова в области иммунитета.</w:t>
      </w:r>
      <w:r w:rsidRPr="00120280">
        <w:t xml:space="preserve">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Давление крови. </w:t>
      </w:r>
      <w:r w:rsidRPr="00120280">
        <w:rPr>
          <w:i/>
        </w:rPr>
        <w:t xml:space="preserve">Движение лимфы по сосудам. </w:t>
      </w:r>
      <w:r w:rsidRPr="00120280">
        <w:t xml:space="preserve">Гигиена </w:t>
      </w:r>
      <w:r w:rsidR="006D52AC" w:rsidRPr="00120280">
        <w:t>сердечнососудистой</w:t>
      </w:r>
      <w:r w:rsidRPr="00120280">
        <w:t xml:space="preserve"> </w:t>
      </w:r>
      <w:r w:rsidRPr="00120280">
        <w:lastRenderedPageBreak/>
        <w:t xml:space="preserve">системы. Профилактика </w:t>
      </w:r>
      <w:r w:rsidR="006D52AC" w:rsidRPr="00120280">
        <w:t>сердечнососудистых</w:t>
      </w:r>
      <w:r w:rsidRPr="00120280">
        <w:t xml:space="preserve"> заболеваний. Виды кровотечений, приемы оказания первой помощи при кровотечениях.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Дыхание.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</w:pPr>
      <w:r w:rsidRPr="00120280">
        <w:t>Дыхательная система:строение ифункции.</w:t>
      </w:r>
      <w:r w:rsidRPr="00120280">
        <w:rPr>
          <w:bCs/>
        </w:rPr>
        <w:t xml:space="preserve"> Этапы дыхания</w:t>
      </w:r>
      <w:r w:rsidRPr="00120280">
        <w:t xml:space="preserve">. Легочные объемы. Газообмен в легких и тканях. Регуляция дыхания. Гигиена дыхания. Вред </w:t>
      </w:r>
      <w:proofErr w:type="spellStart"/>
      <w:r w:rsidRPr="00120280">
        <w:t>табакокурения</w:t>
      </w:r>
      <w:proofErr w:type="spellEnd"/>
      <w:r w:rsidRPr="00120280">
        <w:t>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дыхания, спасении утопающего, отравлении угарным газом.</w:t>
      </w:r>
    </w:p>
    <w:p w:rsidR="00120280" w:rsidRPr="00120280" w:rsidRDefault="00120280" w:rsidP="0088594E">
      <w:pPr>
        <w:tabs>
          <w:tab w:val="num" w:pos="851"/>
        </w:tabs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Пищеварение.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>Питание.</w:t>
      </w:r>
      <w:r w:rsidRPr="00120280">
        <w:rPr>
          <w:bCs/>
        </w:rPr>
        <w:t xml:space="preserve"> Пищеварение. </w:t>
      </w:r>
      <w:r w:rsidRPr="00120280">
        <w:t xml:space="preserve">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пищеварения. Гигиена питания, предотвращение желудочно-кишечных заболеваний. </w:t>
      </w:r>
    </w:p>
    <w:p w:rsidR="00120280" w:rsidRPr="00120280" w:rsidRDefault="00120280" w:rsidP="0088594E">
      <w:pPr>
        <w:tabs>
          <w:tab w:val="num" w:pos="851"/>
        </w:tabs>
        <w:autoSpaceDE w:val="0"/>
        <w:autoSpaceDN w:val="0"/>
        <w:adjustRightInd w:val="0"/>
        <w:spacing w:after="0"/>
        <w:ind w:firstLine="709"/>
        <w:contextualSpacing/>
        <w:rPr>
          <w:b/>
          <w:bCs/>
        </w:rPr>
      </w:pPr>
      <w:r w:rsidRPr="00120280">
        <w:rPr>
          <w:b/>
          <w:bCs/>
        </w:rPr>
        <w:t xml:space="preserve">Обмен веществ и энергии.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авитаминозов, и меры их предупреждения. Энергетический обмен и питание. Пищевые рационы. Нормы питания. Регуляция обмена веществ.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Поддержание температуры тела. </w:t>
      </w:r>
      <w:r w:rsidRPr="00120280">
        <w:rPr>
          <w:i/>
        </w:rPr>
        <w:t>Терморегуляция при разных условиях среды.</w:t>
      </w:r>
      <w:r w:rsidRPr="00120280">
        <w:t xml:space="preserve">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Выделение.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Мочевыделительная система:строение ифункции. Процесс образования и выделения мочи, его регуляция. Заболевания органов мочевыделительной системы и меры их предупреждения.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Размножение и развитие.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Половая система: строение и функции. Оплодотворение и внутриутробное развитие. </w:t>
      </w:r>
      <w:r w:rsidRPr="00120280">
        <w:rPr>
          <w:i/>
        </w:rPr>
        <w:t>Роды.</w:t>
      </w:r>
      <w:r w:rsidRPr="00120280">
        <w:t xml:space="preserve">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планировании семьи. Забота о репродуктивном здоровье. Инфекции,</w:t>
      </w:r>
      <w:bookmarkStart w:id="5" w:name="page17"/>
      <w:bookmarkEnd w:id="5"/>
      <w:r w:rsidRPr="00120280">
        <w:t xml:space="preserve"> передающиеся половым путем и их профилактика. ВИЧ, профилактика СПИДа.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lastRenderedPageBreak/>
        <w:t xml:space="preserve">Сенсорные системы (анализаторы).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</w:pPr>
      <w:r w:rsidRPr="00120280">
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Высшая нервная деятельность.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Высшая нервная деятельность человека, </w:t>
      </w:r>
      <w:r w:rsidRPr="00120280">
        <w:rPr>
          <w:i/>
        </w:rPr>
        <w:t>работы И. М. Сеченова, И. П. Павлова,А. А. Ухтомского и П. К. Анохина.</w:t>
      </w:r>
      <w:r w:rsidRPr="00120280">
        <w:t xml:space="preserve">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Психология и поведение человека. Цели и мотивы деятельности. </w:t>
      </w:r>
      <w:r w:rsidRPr="00120280">
        <w:rPr>
          <w:i/>
        </w:rPr>
        <w:t>Значение интеллектуальных, творческих и эстетических потребностей.</w:t>
      </w:r>
      <w:r w:rsidRPr="00120280">
        <w:t xml:space="preserve"> Роль обучения и воспитания в развитии психики и поведения человека.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Здоровье человека и его охрана.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>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несбалансированное питание, стресс). Культура отношения к собственному здоровью и здоровью окружающих.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t xml:space="preserve">Человек и окружающая среда. </w:t>
      </w:r>
      <w:r w:rsidRPr="00120280">
        <w:rPr>
          <w:i/>
        </w:rPr>
        <w:t>Значение окружающей среды как источника веществ и энергии.Социальная и природная среда, адаптации к ним.Краткая характеристика основных форм труда. Рациональная организация труда и отдыха.</w:t>
      </w:r>
      <w:r w:rsidRPr="00120280">
        <w:t xml:space="preserve">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</w:pPr>
      <w:r w:rsidRPr="00120280">
        <w:rPr>
          <w:b/>
          <w:bCs/>
        </w:rPr>
        <w:t>Общие биологические закономерности.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Биология как наука.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  <w:rPr>
          <w:i/>
        </w:rPr>
      </w:pPr>
      <w:r w:rsidRPr="00120280">
        <w:lastRenderedPageBreak/>
        <w:t xml:space="preserve"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</w:t>
      </w:r>
      <w:r w:rsidR="006D52AC" w:rsidRPr="00120280">
        <w:t>естественнонаучной</w:t>
      </w:r>
      <w:r w:rsidRPr="00120280">
        <w:t xml:space="preserve"> картины мира. Основные признаки живого. Уровни организации живой природы. </w:t>
      </w:r>
      <w:r w:rsidRPr="00120280">
        <w:rPr>
          <w:i/>
        </w:rPr>
        <w:t>Живые природные объекты как система. Классификация живых природных объектов.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rPr>
          <w:b/>
          <w:bCs/>
        </w:rPr>
      </w:pPr>
      <w:r w:rsidRPr="00120280">
        <w:rPr>
          <w:b/>
          <w:bCs/>
        </w:rPr>
        <w:t xml:space="preserve">Клетка.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120280">
        <w:t xml:space="preserve">Клеточная теория. Клеточное строение организмов как доказательство их родства, единства живой природы. Строение клетки: клеточная оболочка, плазматическая мембрана, цитоплазма, ядро, органоиды. Многообразие клеток. Обмен веществ и превращение энергии в клетке. Хромосомы и гены. </w:t>
      </w:r>
      <w:r w:rsidRPr="00120280">
        <w:rPr>
          <w:i/>
        </w:rPr>
        <w:t>Нарушения в строении и функционировании клеток – одна из причин заболевания организма.</w:t>
      </w:r>
      <w:r w:rsidRPr="00120280">
        <w:t xml:space="preserve"> Деление клетки – основа размножения, роста и развития организмов.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left="709"/>
        <w:contextualSpacing/>
        <w:rPr>
          <w:b/>
          <w:bCs/>
        </w:rPr>
      </w:pPr>
      <w:r w:rsidRPr="00120280">
        <w:rPr>
          <w:b/>
          <w:bCs/>
        </w:rPr>
        <w:t xml:space="preserve">Организм. 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</w:pPr>
      <w:r w:rsidRPr="00120280">
        <w:rPr>
          <w:bCs/>
        </w:rPr>
        <w:t xml:space="preserve">Клеточные и неклеточные формы жизни. Вирусы. Одноклеточные и многоклеточные организмы. Особенности химического состава  организмов: неорганические и органические вещества, их роль в организме. Обмен веществ и превращения энергии – признак живых организмов. </w:t>
      </w:r>
      <w:r w:rsidRPr="00120280">
        <w:rPr>
          <w:bCs/>
          <w:i/>
        </w:rPr>
        <w:t>Питание, дыхание, транспорт веществ, удаление продуктов обмена, координация и регуляция функций, движение и опора у растений и животных.</w:t>
      </w:r>
      <w:r w:rsidRPr="00120280">
        <w:rPr>
          <w:bCs/>
        </w:rPr>
        <w:t xml:space="preserve"> Рост и развитие организмов. Размножение. Бесполое и половое размножение. Половые клетки. Оплодотворение. Наследственность и изменчивость – свойства организмов. Наследственная и ненаследственная изменчивость. Приспособленность организмов к условиям среды.</w:t>
      </w:r>
    </w:p>
    <w:p w:rsidR="00120280" w:rsidRPr="00120280" w:rsidRDefault="00120280" w:rsidP="0088594E">
      <w:pPr>
        <w:overflowPunct w:val="0"/>
        <w:autoSpaceDE w:val="0"/>
        <w:autoSpaceDN w:val="0"/>
        <w:adjustRightInd w:val="0"/>
        <w:spacing w:after="0"/>
        <w:ind w:firstLine="709"/>
        <w:contextualSpacing/>
        <w:rPr>
          <w:b/>
          <w:bCs/>
        </w:rPr>
      </w:pPr>
      <w:r w:rsidRPr="00120280">
        <w:rPr>
          <w:b/>
          <w:bCs/>
        </w:rPr>
        <w:t xml:space="preserve">Вид. </w:t>
      </w:r>
    </w:p>
    <w:p w:rsidR="00120280" w:rsidRPr="00120280" w:rsidRDefault="00120280" w:rsidP="0088594E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709"/>
        <w:contextualSpacing/>
      </w:pPr>
      <w:r w:rsidRPr="00120280">
        <w:rPr>
          <w:bCs/>
        </w:rPr>
        <w:t xml:space="preserve">Вид, признаки вида. </w:t>
      </w:r>
      <w:r w:rsidRPr="00120280">
        <w:t xml:space="preserve">Вид как основная систематическая категория живого. Популяция как форма существования вида в природе. Популяция как единица эволюции. Ч. Дарвин – основоположник учения об эволюции. Основные движущие силы эволюции в природе. Результаты эволюции: многообразие видов, приспособленность организмов к среде обитания. </w:t>
      </w:r>
      <w:r w:rsidRPr="00120280">
        <w:rPr>
          <w:i/>
        </w:rPr>
        <w:t xml:space="preserve">Усложнение растений и животных в процессе эволюции.Происхождение основных систематических групп растений и животных. </w:t>
      </w:r>
      <w:r w:rsidRPr="00120280">
        <w:t xml:space="preserve">Применение знаний о наследственности, изменчивости и искусственном отборе при выведении новых пород животных, сортов растений и штаммов микроорганизмов.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  <w:rPr>
          <w:b/>
          <w:bCs/>
        </w:rPr>
      </w:pPr>
      <w:r w:rsidRPr="00120280">
        <w:rPr>
          <w:b/>
          <w:bCs/>
        </w:rPr>
        <w:t xml:space="preserve">Экосистемы.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contextualSpacing/>
      </w:pPr>
      <w:r w:rsidRPr="00120280">
        <w:rPr>
          <w:bCs/>
        </w:rPr>
        <w:t xml:space="preserve">Экология, экологические факторы, их влияние на организмы. </w:t>
      </w:r>
      <w:proofErr w:type="spellStart"/>
      <w:r w:rsidRPr="00120280">
        <w:rPr>
          <w:bCs/>
        </w:rPr>
        <w:t>Экосистемная</w:t>
      </w:r>
      <w:proofErr w:type="spellEnd"/>
      <w:r w:rsidRPr="00120280">
        <w:rPr>
          <w:bCs/>
        </w:rPr>
        <w:t xml:space="preserve"> организация живой природы. Экосистема, ее основные </w:t>
      </w:r>
      <w:r w:rsidRPr="00120280">
        <w:rPr>
          <w:bCs/>
        </w:rPr>
        <w:lastRenderedPageBreak/>
        <w:t>компоненты. Структура экосистемы. Пищевые связи в экосистеме. Взаимодействие популяций разных видов в экосистеме. Естественная экосистема (б</w:t>
      </w:r>
      <w:r w:rsidRPr="00120280">
        <w:t xml:space="preserve">иогеоценоз). </w:t>
      </w:r>
      <w:proofErr w:type="spellStart"/>
      <w:r w:rsidRPr="00120280">
        <w:t>Агроэкосистема</w:t>
      </w:r>
      <w:proofErr w:type="spellEnd"/>
      <w:r w:rsidRPr="00120280">
        <w:t xml:space="preserve"> (</w:t>
      </w:r>
      <w:proofErr w:type="spellStart"/>
      <w:r w:rsidRPr="00120280">
        <w:t>агроценоз</w:t>
      </w:r>
      <w:proofErr w:type="spellEnd"/>
      <w:r w:rsidRPr="00120280">
        <w:t xml:space="preserve">) как искусственное сообщество организмов. </w:t>
      </w:r>
      <w:r w:rsidRPr="00120280">
        <w:rPr>
          <w:i/>
        </w:rPr>
        <w:t>Круговорот веществ и поток энергии в биогеоценозах.</w:t>
      </w:r>
      <w:r w:rsidRPr="00120280">
        <w:t xml:space="preserve"> Биосфера–глобальная экосистема. В. И.  Вернадский – основоположник учения о биосфере. Структура</w:t>
      </w:r>
      <w:bookmarkStart w:id="6" w:name="page23"/>
      <w:bookmarkEnd w:id="6"/>
      <w:r w:rsidRPr="00120280">
        <w:t xml:space="preserve"> биосферы. Распространение и роль живого вещества в биосфере.</w:t>
      </w:r>
      <w:r w:rsidRPr="00120280">
        <w:rPr>
          <w:i/>
        </w:rPr>
        <w:t xml:space="preserve"> Ноосфера.Краткая история эволюции биосферы.</w:t>
      </w:r>
      <w:r w:rsidRPr="00120280">
        <w:t xml:space="preserve"> 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120280">
        <w:rPr>
          <w:b/>
          <w:bCs/>
        </w:rPr>
        <w:t>Примерный список лабораторных и практических работ по разделу «Живые организмы»: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устройства увеличительных приборов и правил работы с ними;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Приготовление микропрепарата кожицы чешуи лука (мякоти плода томата);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органов цветкового растения;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  <w:rPr>
          <w:lang w:val="en-US"/>
        </w:rPr>
      </w:pPr>
      <w:proofErr w:type="spellStart"/>
      <w:r w:rsidRPr="00120280">
        <w:rPr>
          <w:lang w:val="en-US"/>
        </w:rPr>
        <w:t>Изучение</w:t>
      </w:r>
      <w:proofErr w:type="spellEnd"/>
      <w:r w:rsidR="00574621">
        <w:t xml:space="preserve"> </w:t>
      </w:r>
      <w:proofErr w:type="spellStart"/>
      <w:r w:rsidRPr="00120280">
        <w:rPr>
          <w:lang w:val="en-US"/>
        </w:rPr>
        <w:t>строения</w:t>
      </w:r>
      <w:proofErr w:type="spellEnd"/>
      <w:r w:rsidR="00574621">
        <w:t xml:space="preserve"> </w:t>
      </w:r>
      <w:proofErr w:type="spellStart"/>
      <w:r w:rsidRPr="00120280">
        <w:rPr>
          <w:lang w:val="en-US"/>
        </w:rPr>
        <w:t>позвоночного</w:t>
      </w:r>
      <w:proofErr w:type="spellEnd"/>
      <w:r w:rsidR="00574621">
        <w:t xml:space="preserve"> </w:t>
      </w:r>
      <w:proofErr w:type="spellStart"/>
      <w:r w:rsidRPr="00120280">
        <w:rPr>
          <w:lang w:val="en-US"/>
        </w:rPr>
        <w:t>животного</w:t>
      </w:r>
      <w:proofErr w:type="spellEnd"/>
      <w:r w:rsidRPr="00120280">
        <w:rPr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  <w:rPr>
          <w:i/>
        </w:rPr>
      </w:pPr>
      <w:r w:rsidRPr="00120280">
        <w:rPr>
          <w:i/>
        </w:rPr>
        <w:t xml:space="preserve">Выявление передвижение воды и минеральных веществ в растении;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строения семян однодольных и двудольных растений;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  <w:rPr>
          <w:lang w:val="en-US"/>
        </w:rPr>
      </w:pPr>
      <w:proofErr w:type="spellStart"/>
      <w:r w:rsidRPr="00120280">
        <w:rPr>
          <w:i/>
          <w:lang w:val="en-US"/>
        </w:rPr>
        <w:t>Изучение</w:t>
      </w:r>
      <w:proofErr w:type="spellEnd"/>
      <w:r w:rsidR="00574621">
        <w:rPr>
          <w:i/>
        </w:rPr>
        <w:t xml:space="preserve"> </w:t>
      </w:r>
      <w:proofErr w:type="spellStart"/>
      <w:r w:rsidRPr="00120280">
        <w:rPr>
          <w:i/>
          <w:lang w:val="en-US"/>
        </w:rPr>
        <w:t>строени</w:t>
      </w:r>
      <w:proofErr w:type="spellEnd"/>
      <w:r w:rsidR="00574621">
        <w:rPr>
          <w:i/>
        </w:rPr>
        <w:t xml:space="preserve">я </w:t>
      </w:r>
      <w:proofErr w:type="spellStart"/>
      <w:r w:rsidRPr="00120280">
        <w:rPr>
          <w:i/>
          <w:lang w:val="en-US"/>
        </w:rPr>
        <w:t>водорослей</w:t>
      </w:r>
      <w:proofErr w:type="spellEnd"/>
      <w:r w:rsidRPr="00120280">
        <w:rPr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внешнего строения мхов (на местных видах);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внешнего строения папоротника (хвоща);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внешнего строения хвои, шишек и семян голосеменных растений;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внешнего строения покрытосеменных растений;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Определение признаков класса в строении растений;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  <w:rPr>
          <w:i/>
        </w:rPr>
      </w:pPr>
      <w:r w:rsidRPr="00120280">
        <w:rPr>
          <w:i/>
        </w:rPr>
        <w:t>Определение до рода или вида нескольких травянистых растений одного-двух семейств;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  <w:rPr>
          <w:lang w:val="en-US"/>
        </w:rPr>
      </w:pPr>
      <w:proofErr w:type="spellStart"/>
      <w:r w:rsidRPr="00120280">
        <w:rPr>
          <w:lang w:val="en-US"/>
        </w:rPr>
        <w:t>Изучение</w:t>
      </w:r>
      <w:proofErr w:type="spellEnd"/>
      <w:r w:rsidR="00574621">
        <w:t xml:space="preserve"> </w:t>
      </w:r>
      <w:proofErr w:type="spellStart"/>
      <w:r w:rsidRPr="00120280">
        <w:rPr>
          <w:lang w:val="en-US"/>
        </w:rPr>
        <w:t>строения</w:t>
      </w:r>
      <w:proofErr w:type="spellEnd"/>
      <w:r w:rsidR="00574621">
        <w:t xml:space="preserve"> </w:t>
      </w:r>
      <w:proofErr w:type="spellStart"/>
      <w:r w:rsidRPr="00120280">
        <w:rPr>
          <w:lang w:val="en-US"/>
        </w:rPr>
        <w:t>плесневых</w:t>
      </w:r>
      <w:proofErr w:type="spellEnd"/>
      <w:r w:rsidR="00574621">
        <w:t xml:space="preserve"> </w:t>
      </w:r>
      <w:proofErr w:type="spellStart"/>
      <w:r w:rsidRPr="00120280">
        <w:rPr>
          <w:lang w:val="en-US"/>
        </w:rPr>
        <w:t>грибов</w:t>
      </w:r>
      <w:proofErr w:type="spellEnd"/>
      <w:r w:rsidRPr="00120280">
        <w:rPr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  <w:rPr>
          <w:lang w:val="en-US"/>
        </w:rPr>
      </w:pPr>
      <w:proofErr w:type="spellStart"/>
      <w:r w:rsidRPr="00120280">
        <w:rPr>
          <w:lang w:val="en-US"/>
        </w:rPr>
        <w:t>Вегетативное</w:t>
      </w:r>
      <w:proofErr w:type="spellEnd"/>
      <w:r w:rsidR="00574621">
        <w:t xml:space="preserve"> </w:t>
      </w:r>
      <w:proofErr w:type="spellStart"/>
      <w:r w:rsidRPr="00120280">
        <w:rPr>
          <w:lang w:val="en-US"/>
        </w:rPr>
        <w:t>размножение</w:t>
      </w:r>
      <w:proofErr w:type="spellEnd"/>
      <w:r w:rsidR="00CF7298">
        <w:t xml:space="preserve"> </w:t>
      </w:r>
      <w:proofErr w:type="spellStart"/>
      <w:r w:rsidRPr="00120280">
        <w:rPr>
          <w:lang w:val="en-US"/>
        </w:rPr>
        <w:t>комнатных</w:t>
      </w:r>
      <w:proofErr w:type="spellEnd"/>
      <w:r w:rsidR="00CF7298">
        <w:t xml:space="preserve"> </w:t>
      </w:r>
      <w:proofErr w:type="spellStart"/>
      <w:r w:rsidRPr="00120280">
        <w:rPr>
          <w:lang w:val="en-US"/>
        </w:rPr>
        <w:t>растений</w:t>
      </w:r>
      <w:proofErr w:type="spellEnd"/>
      <w:r w:rsidRPr="00120280">
        <w:rPr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строения и передвижения одноклеточных животных;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  <w:rPr>
          <w:i/>
        </w:rPr>
      </w:pPr>
      <w:r w:rsidRPr="00120280">
        <w:rPr>
          <w:i/>
        </w:rPr>
        <w:t xml:space="preserve">Изучение внешнего строения дождевого червя, наблюдение за его передвижением и реакциями на раздражения;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  <w:rPr>
          <w:lang w:val="en-US"/>
        </w:rPr>
      </w:pPr>
      <w:proofErr w:type="spellStart"/>
      <w:r w:rsidRPr="00120280">
        <w:rPr>
          <w:lang w:val="en-US"/>
        </w:rPr>
        <w:t>Изучение</w:t>
      </w:r>
      <w:proofErr w:type="spellEnd"/>
      <w:r w:rsidR="00CF7298">
        <w:t xml:space="preserve"> </w:t>
      </w:r>
      <w:proofErr w:type="spellStart"/>
      <w:r w:rsidRPr="00120280">
        <w:rPr>
          <w:lang w:val="en-US"/>
        </w:rPr>
        <w:t>строения</w:t>
      </w:r>
      <w:proofErr w:type="spellEnd"/>
      <w:r w:rsidR="00CF7298">
        <w:t xml:space="preserve"> </w:t>
      </w:r>
      <w:proofErr w:type="spellStart"/>
      <w:r w:rsidRPr="00120280">
        <w:rPr>
          <w:lang w:val="en-US"/>
        </w:rPr>
        <w:t>раковин</w:t>
      </w:r>
      <w:proofErr w:type="spellEnd"/>
      <w:r w:rsidR="00CF7298">
        <w:t xml:space="preserve"> </w:t>
      </w:r>
      <w:proofErr w:type="spellStart"/>
      <w:r w:rsidRPr="00120280">
        <w:rPr>
          <w:lang w:val="en-US"/>
        </w:rPr>
        <w:t>моллюсков</w:t>
      </w:r>
      <w:proofErr w:type="spellEnd"/>
      <w:r w:rsidRPr="00120280">
        <w:rPr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  <w:rPr>
          <w:lang w:val="en-US"/>
        </w:rPr>
      </w:pPr>
      <w:proofErr w:type="spellStart"/>
      <w:r w:rsidRPr="00120280">
        <w:rPr>
          <w:lang w:val="en-US"/>
        </w:rPr>
        <w:lastRenderedPageBreak/>
        <w:t>Изучение</w:t>
      </w:r>
      <w:proofErr w:type="spellEnd"/>
      <w:r w:rsidR="00CF7298">
        <w:t xml:space="preserve"> </w:t>
      </w:r>
      <w:proofErr w:type="spellStart"/>
      <w:r w:rsidRPr="00120280">
        <w:rPr>
          <w:lang w:val="en-US"/>
        </w:rPr>
        <w:t>внешнего</w:t>
      </w:r>
      <w:proofErr w:type="spellEnd"/>
      <w:r w:rsidR="00CF7298">
        <w:t xml:space="preserve"> </w:t>
      </w:r>
      <w:proofErr w:type="spellStart"/>
      <w:r w:rsidRPr="00120280">
        <w:rPr>
          <w:lang w:val="en-US"/>
        </w:rPr>
        <w:t>строения</w:t>
      </w:r>
      <w:proofErr w:type="spellEnd"/>
      <w:r w:rsidR="00CF7298">
        <w:t xml:space="preserve"> </w:t>
      </w:r>
      <w:proofErr w:type="spellStart"/>
      <w:r w:rsidRPr="00120280">
        <w:rPr>
          <w:lang w:val="en-US"/>
        </w:rPr>
        <w:t>насекомого</w:t>
      </w:r>
      <w:proofErr w:type="spellEnd"/>
      <w:r w:rsidRPr="00120280">
        <w:rPr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типов развития насекомых;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внешнего строения и передвижения рыб;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внешнего строения и перьевого покрова птиц; </w:t>
      </w:r>
    </w:p>
    <w:p w:rsidR="00120280" w:rsidRPr="00120280" w:rsidRDefault="00120280" w:rsidP="002364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внешнего строения, скелета и зубной системы млекопитающих.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</w:pPr>
      <w:r w:rsidRPr="00120280">
        <w:rPr>
          <w:b/>
          <w:bCs/>
        </w:rPr>
        <w:t>Примерный список экскурсий по разделу «Живые организмы»:</w:t>
      </w:r>
    </w:p>
    <w:p w:rsidR="00120280" w:rsidRPr="00120280" w:rsidRDefault="00120280" w:rsidP="0023645E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0" w:firstLine="709"/>
        <w:rPr>
          <w:lang w:val="en-US"/>
        </w:rPr>
      </w:pPr>
      <w:proofErr w:type="spellStart"/>
      <w:r w:rsidRPr="00120280">
        <w:rPr>
          <w:lang w:val="en-US"/>
        </w:rPr>
        <w:t>Многообразие</w:t>
      </w:r>
      <w:proofErr w:type="spellEnd"/>
      <w:r w:rsidR="00CF7298">
        <w:t xml:space="preserve"> </w:t>
      </w:r>
      <w:proofErr w:type="spellStart"/>
      <w:r w:rsidRPr="00120280">
        <w:rPr>
          <w:lang w:val="en-US"/>
        </w:rPr>
        <w:t>животных</w:t>
      </w:r>
      <w:proofErr w:type="spellEnd"/>
      <w:r w:rsidRPr="00120280">
        <w:rPr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Осенние (зимние, весенние) явления в жизни растений и животных; </w:t>
      </w:r>
    </w:p>
    <w:p w:rsidR="00120280" w:rsidRPr="00120280" w:rsidRDefault="00120280" w:rsidP="0023645E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Разнообразие и роль членистоногих в природе родного края; </w:t>
      </w:r>
    </w:p>
    <w:p w:rsidR="00120280" w:rsidRPr="00120280" w:rsidRDefault="00120280" w:rsidP="0023645E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>Разнообразие птиц и млекопитающих местности проживания (экскурсия в природу, зоопарк или музей).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</w:pPr>
      <w:r w:rsidRPr="00120280">
        <w:rPr>
          <w:b/>
          <w:bCs/>
        </w:rPr>
        <w:t>Примерный список лабораторных и практических работ по разделу</w:t>
      </w:r>
      <w:proofErr w:type="gramStart"/>
      <w:r w:rsidRPr="00120280">
        <w:rPr>
          <w:b/>
          <w:bCs/>
        </w:rPr>
        <w:t>«Ч</w:t>
      </w:r>
      <w:proofErr w:type="gramEnd"/>
      <w:r w:rsidRPr="00120280">
        <w:rPr>
          <w:b/>
          <w:bCs/>
        </w:rPr>
        <w:t>еловек и его здоровье»:</w:t>
      </w:r>
    </w:p>
    <w:p w:rsidR="00120280" w:rsidRPr="00120280" w:rsidRDefault="00120280" w:rsidP="0023645E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Выявление особенностей строения клеток разных тканей; </w:t>
      </w:r>
    </w:p>
    <w:p w:rsidR="00120280" w:rsidRPr="00120280" w:rsidRDefault="00120280" w:rsidP="0023645E">
      <w:pPr>
        <w:numPr>
          <w:ilvl w:val="0"/>
          <w:numId w:val="17"/>
        </w:numPr>
        <w:tabs>
          <w:tab w:val="num" w:pos="280"/>
        </w:tabs>
        <w:overflowPunct w:val="0"/>
        <w:autoSpaceDE w:val="0"/>
        <w:autoSpaceDN w:val="0"/>
        <w:adjustRightInd w:val="0"/>
        <w:spacing w:after="0"/>
        <w:ind w:left="0" w:firstLine="709"/>
        <w:rPr>
          <w:i/>
          <w:lang w:val="en-US"/>
        </w:rPr>
      </w:pPr>
      <w:r w:rsidRPr="00120280">
        <w:rPr>
          <w:i/>
        </w:rPr>
        <w:t>Изучение с</w:t>
      </w:r>
      <w:proofErr w:type="spellStart"/>
      <w:r w:rsidRPr="00120280">
        <w:rPr>
          <w:i/>
          <w:lang w:val="en-US"/>
        </w:rPr>
        <w:t>троени</w:t>
      </w:r>
      <w:proofErr w:type="spellEnd"/>
      <w:r w:rsidRPr="00120280">
        <w:rPr>
          <w:i/>
        </w:rPr>
        <w:t>я</w:t>
      </w:r>
      <w:r w:rsidR="00CF7298">
        <w:rPr>
          <w:i/>
        </w:rPr>
        <w:t xml:space="preserve"> </w:t>
      </w:r>
      <w:proofErr w:type="spellStart"/>
      <w:r w:rsidRPr="00120280">
        <w:rPr>
          <w:i/>
          <w:lang w:val="en-US"/>
        </w:rPr>
        <w:t>головного</w:t>
      </w:r>
      <w:proofErr w:type="spellEnd"/>
      <w:r w:rsidR="00CF7298">
        <w:rPr>
          <w:i/>
        </w:rPr>
        <w:t xml:space="preserve"> </w:t>
      </w:r>
      <w:proofErr w:type="spellStart"/>
      <w:r w:rsidRPr="00120280">
        <w:rPr>
          <w:i/>
          <w:lang w:val="en-US"/>
        </w:rPr>
        <w:t>мозга</w:t>
      </w:r>
      <w:proofErr w:type="spellEnd"/>
      <w:r w:rsidRPr="00120280">
        <w:rPr>
          <w:i/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17"/>
        </w:numPr>
        <w:tabs>
          <w:tab w:val="num" w:pos="280"/>
        </w:tabs>
        <w:overflowPunct w:val="0"/>
        <w:autoSpaceDE w:val="0"/>
        <w:autoSpaceDN w:val="0"/>
        <w:adjustRightInd w:val="0"/>
        <w:spacing w:after="0"/>
        <w:ind w:left="0" w:firstLine="709"/>
        <w:rPr>
          <w:i/>
          <w:lang w:val="en-US"/>
        </w:rPr>
      </w:pPr>
      <w:r w:rsidRPr="00120280">
        <w:rPr>
          <w:i/>
        </w:rPr>
        <w:t>Выявление особенностей с</w:t>
      </w:r>
      <w:proofErr w:type="spellStart"/>
      <w:r w:rsidRPr="00120280">
        <w:rPr>
          <w:i/>
          <w:lang w:val="en-US"/>
        </w:rPr>
        <w:t>троени</w:t>
      </w:r>
      <w:proofErr w:type="spellEnd"/>
      <w:r w:rsidRPr="00120280">
        <w:rPr>
          <w:i/>
        </w:rPr>
        <w:t>я</w:t>
      </w:r>
      <w:r w:rsidR="00CF7298">
        <w:rPr>
          <w:i/>
        </w:rPr>
        <w:t xml:space="preserve"> </w:t>
      </w:r>
      <w:proofErr w:type="spellStart"/>
      <w:r w:rsidRPr="00120280">
        <w:rPr>
          <w:i/>
          <w:lang w:val="en-US"/>
        </w:rPr>
        <w:t>позвонков</w:t>
      </w:r>
      <w:proofErr w:type="spellEnd"/>
      <w:r w:rsidRPr="00120280">
        <w:rPr>
          <w:i/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17"/>
        </w:numPr>
        <w:tabs>
          <w:tab w:val="num" w:pos="280"/>
        </w:tabs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Выявление нарушения осанки и наличия плоскостопия; </w:t>
      </w:r>
    </w:p>
    <w:p w:rsidR="00120280" w:rsidRPr="00120280" w:rsidRDefault="00120280" w:rsidP="0023645E">
      <w:pPr>
        <w:numPr>
          <w:ilvl w:val="0"/>
          <w:numId w:val="17"/>
        </w:numPr>
        <w:tabs>
          <w:tab w:val="num" w:pos="280"/>
        </w:tabs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Сравнение микроскопического строения крови человека и лягушки; </w:t>
      </w:r>
    </w:p>
    <w:p w:rsidR="00120280" w:rsidRPr="00120280" w:rsidRDefault="00120280" w:rsidP="0023645E">
      <w:pPr>
        <w:numPr>
          <w:ilvl w:val="0"/>
          <w:numId w:val="17"/>
        </w:numPr>
        <w:tabs>
          <w:tab w:val="num" w:pos="280"/>
        </w:tabs>
        <w:overflowPunct w:val="0"/>
        <w:autoSpaceDE w:val="0"/>
        <w:autoSpaceDN w:val="0"/>
        <w:adjustRightInd w:val="0"/>
        <w:spacing w:after="0"/>
        <w:ind w:left="0" w:firstLine="709"/>
        <w:rPr>
          <w:i/>
        </w:rPr>
      </w:pPr>
      <w:r w:rsidRPr="00120280">
        <w:t xml:space="preserve">Подсчет пульса в разных условиях. </w:t>
      </w:r>
      <w:r w:rsidRPr="00120280">
        <w:rPr>
          <w:i/>
        </w:rPr>
        <w:t xml:space="preserve">Измерение артериального давления; </w:t>
      </w:r>
    </w:p>
    <w:p w:rsidR="00120280" w:rsidRPr="00120280" w:rsidRDefault="00120280" w:rsidP="0023645E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/>
        <w:ind w:left="0" w:firstLine="709"/>
        <w:rPr>
          <w:i/>
        </w:rPr>
      </w:pPr>
      <w:r w:rsidRPr="00120280">
        <w:rPr>
          <w:i/>
        </w:rPr>
        <w:t>Измерение жизненной емкости легких. Дыхательные движения.</w:t>
      </w:r>
    </w:p>
    <w:p w:rsidR="00120280" w:rsidRPr="00120280" w:rsidRDefault="00120280" w:rsidP="0023645E">
      <w:pPr>
        <w:numPr>
          <w:ilvl w:val="0"/>
          <w:numId w:val="17"/>
        </w:numPr>
        <w:tabs>
          <w:tab w:val="num" w:pos="280"/>
        </w:tabs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Изучение строения и работы органа зрения.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</w:pPr>
      <w:r w:rsidRPr="00120280">
        <w:rPr>
          <w:b/>
          <w:bCs/>
        </w:rPr>
        <w:t>Примерный список лабораторных и практических работ по разделу «Общебиологические закономерности»:</w:t>
      </w:r>
    </w:p>
    <w:p w:rsidR="00120280" w:rsidRPr="00120280" w:rsidRDefault="00120280" w:rsidP="0023645E">
      <w:pPr>
        <w:numPr>
          <w:ilvl w:val="0"/>
          <w:numId w:val="21"/>
        </w:numPr>
        <w:tabs>
          <w:tab w:val="left" w:pos="500"/>
        </w:tabs>
        <w:autoSpaceDE w:val="0"/>
        <w:autoSpaceDN w:val="0"/>
        <w:adjustRightInd w:val="0"/>
        <w:spacing w:after="0"/>
        <w:ind w:left="0" w:firstLine="709"/>
        <w:contextualSpacing/>
      </w:pPr>
      <w:r w:rsidRPr="00120280">
        <w:t xml:space="preserve">Изучение клеток и тканей растений и животных на готовых </w:t>
      </w:r>
      <w:bookmarkStart w:id="7" w:name="page27"/>
      <w:bookmarkEnd w:id="7"/>
      <w:r w:rsidRPr="00120280">
        <w:t>микропрепаратах;</w:t>
      </w:r>
    </w:p>
    <w:p w:rsidR="00120280" w:rsidRPr="00120280" w:rsidRDefault="00120280" w:rsidP="0023645E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ind w:left="0" w:firstLine="709"/>
        <w:rPr>
          <w:lang w:val="en-US"/>
        </w:rPr>
      </w:pPr>
      <w:r w:rsidRPr="00120280">
        <w:t>Выявление и</w:t>
      </w:r>
      <w:proofErr w:type="spellStart"/>
      <w:r w:rsidRPr="00120280">
        <w:rPr>
          <w:lang w:val="en-US"/>
        </w:rPr>
        <w:t>зменчивост</w:t>
      </w:r>
      <w:proofErr w:type="spellEnd"/>
      <w:r w:rsidRPr="00120280">
        <w:t>и</w:t>
      </w:r>
      <w:r w:rsidR="00CF7298">
        <w:t xml:space="preserve"> </w:t>
      </w:r>
      <w:proofErr w:type="spellStart"/>
      <w:r w:rsidRPr="00120280">
        <w:rPr>
          <w:lang w:val="en-US"/>
        </w:rPr>
        <w:t>организмов</w:t>
      </w:r>
      <w:proofErr w:type="spellEnd"/>
      <w:r w:rsidRPr="00120280">
        <w:rPr>
          <w:lang w:val="en-US"/>
        </w:rPr>
        <w:t xml:space="preserve">; </w:t>
      </w:r>
    </w:p>
    <w:p w:rsidR="00120280" w:rsidRPr="00120280" w:rsidRDefault="00120280" w:rsidP="0023645E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/>
        <w:ind w:left="0" w:firstLine="709"/>
      </w:pPr>
      <w:r w:rsidRPr="00120280">
        <w:t xml:space="preserve">Выявление приспособлений у организмов к среде обитания (на конкретных примерах). </w:t>
      </w:r>
    </w:p>
    <w:p w:rsidR="00120280" w:rsidRPr="00120280" w:rsidRDefault="00120280" w:rsidP="0088594E">
      <w:pPr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120280">
        <w:rPr>
          <w:b/>
          <w:bCs/>
        </w:rPr>
        <w:t>Примерный список экскурсий по разделу «Общебиологические закономерности»:</w:t>
      </w:r>
    </w:p>
    <w:p w:rsidR="00120280" w:rsidRPr="00120280" w:rsidRDefault="00120280" w:rsidP="0023645E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contextualSpacing/>
      </w:pPr>
      <w:r w:rsidRPr="00120280">
        <w:t>Изучение и описание экосистемы своей местности.</w:t>
      </w:r>
    </w:p>
    <w:p w:rsidR="00120280" w:rsidRPr="00120280" w:rsidRDefault="00120280" w:rsidP="0023645E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120280">
        <w:rPr>
          <w:i/>
        </w:rPr>
        <w:t>Многообразие живых организмов (на примере парка или природного участка).</w:t>
      </w:r>
    </w:p>
    <w:p w:rsidR="00120280" w:rsidRPr="00120280" w:rsidRDefault="00120280" w:rsidP="0023645E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contextualSpacing/>
        <w:rPr>
          <w:i/>
        </w:rPr>
      </w:pPr>
      <w:r w:rsidRPr="00120280">
        <w:rPr>
          <w:i/>
        </w:rPr>
        <w:t>Естественный отбор - движущая сила эволюции.</w:t>
      </w:r>
    </w:p>
    <w:p w:rsidR="00120280" w:rsidRDefault="00120280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7F0B0F" w:rsidRDefault="007F0B0F" w:rsidP="0088594E">
      <w:pPr>
        <w:pStyle w:val="a3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rPr>
          <w:b/>
        </w:rPr>
      </w:pPr>
      <w:r>
        <w:rPr>
          <w:b/>
        </w:rPr>
        <w:lastRenderedPageBreak/>
        <w:t>3. Тематическое планирование по предмету «Биология»</w:t>
      </w:r>
    </w:p>
    <w:p w:rsidR="007F0B0F" w:rsidRPr="004B16C1" w:rsidRDefault="007F0B0F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412B41" w:rsidRPr="004B16C1" w:rsidRDefault="00412B41" w:rsidP="0070113D">
      <w:pPr>
        <w:spacing w:after="0"/>
        <w:jc w:val="center"/>
        <w:rPr>
          <w:b/>
        </w:rPr>
      </w:pPr>
      <w:r w:rsidRPr="004B16C1">
        <w:rPr>
          <w:b/>
        </w:rPr>
        <w:t>5 класс (34 часа, 1 час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087"/>
        <w:gridCol w:w="1843"/>
      </w:tblGrid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4B16C1">
              <w:rPr>
                <w:b/>
              </w:rPr>
              <w:t>№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Наименование темы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Количество часов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1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rPr>
                <w:color w:val="000000"/>
              </w:rPr>
              <w:t>Биология — наука о живом мире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8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2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Многообразие живых организмов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11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3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Жизнь организмов на планете Земля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7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4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Человек на планете Земля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8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 xml:space="preserve">Итого 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34</w:t>
            </w:r>
          </w:p>
        </w:tc>
      </w:tr>
    </w:tbl>
    <w:p w:rsidR="00412B41" w:rsidRPr="004B16C1" w:rsidRDefault="00412B41" w:rsidP="0088594E">
      <w:pPr>
        <w:spacing w:after="0"/>
      </w:pPr>
    </w:p>
    <w:p w:rsidR="00412B41" w:rsidRPr="004B16C1" w:rsidRDefault="00412B41" w:rsidP="0070113D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b/>
        </w:rPr>
      </w:pPr>
      <w:r w:rsidRPr="004B16C1">
        <w:rPr>
          <w:b/>
        </w:rPr>
        <w:t>6 класс (34 часа, 1 час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087"/>
        <w:gridCol w:w="1843"/>
      </w:tblGrid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4B16C1">
              <w:rPr>
                <w:b/>
              </w:rPr>
              <w:t>№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Наименование темы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Количество часов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1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rPr>
                <w:rFonts w:eastAsia="Franklin Gothic Medium"/>
                <w:w w:val="115"/>
              </w:rPr>
              <w:t xml:space="preserve">Наука о растениях </w:t>
            </w:r>
            <w:r w:rsidRPr="004B16C1">
              <w:rPr>
                <w:rFonts w:eastAsia="Franklin Gothic Medium"/>
                <w:w w:val="125"/>
              </w:rPr>
              <w:t xml:space="preserve">- </w:t>
            </w:r>
            <w:r w:rsidRPr="004B16C1">
              <w:rPr>
                <w:rFonts w:eastAsia="Franklin Gothic Medium"/>
                <w:w w:val="115"/>
              </w:rPr>
              <w:t>ботаника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4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2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Органы растений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8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3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rPr>
                <w:rFonts w:eastAsia="Franklin Gothic Medium"/>
                <w:w w:val="110"/>
              </w:rPr>
              <w:t>Основные процессы жизнедеятельности растений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6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4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10"/>
              </w:rPr>
              <w:t>Многообразие и развитие растительного мира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11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5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05"/>
              </w:rPr>
              <w:t>Природные сообщества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5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b/>
                <w:w w:val="105"/>
              </w:rPr>
            </w:pPr>
            <w:r w:rsidRPr="004B16C1">
              <w:rPr>
                <w:rFonts w:eastAsia="Franklin Gothic Medium"/>
                <w:b/>
                <w:w w:val="105"/>
              </w:rPr>
              <w:t xml:space="preserve">Итого 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34</w:t>
            </w:r>
          </w:p>
        </w:tc>
      </w:tr>
    </w:tbl>
    <w:p w:rsidR="00412B41" w:rsidRPr="004B16C1" w:rsidRDefault="00412B41" w:rsidP="0088594E">
      <w:pPr>
        <w:tabs>
          <w:tab w:val="left" w:pos="993"/>
        </w:tabs>
        <w:autoSpaceDE w:val="0"/>
        <w:autoSpaceDN w:val="0"/>
        <w:adjustRightInd w:val="0"/>
        <w:spacing w:after="0"/>
        <w:contextualSpacing/>
        <w:rPr>
          <w:b/>
        </w:rPr>
      </w:pPr>
    </w:p>
    <w:p w:rsidR="00412B41" w:rsidRPr="0070113D" w:rsidRDefault="00412B41" w:rsidP="0070113D">
      <w:pPr>
        <w:spacing w:after="0"/>
        <w:jc w:val="center"/>
        <w:rPr>
          <w:b/>
        </w:rPr>
      </w:pPr>
      <w:r w:rsidRPr="004B16C1">
        <w:rPr>
          <w:b/>
        </w:rPr>
        <w:t>7 класс (68 часов, 2 часа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087"/>
        <w:gridCol w:w="1843"/>
      </w:tblGrid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4B16C1">
              <w:rPr>
                <w:b/>
              </w:rPr>
              <w:t>№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Наименование темы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Количество часов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1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rPr>
                <w:rFonts w:eastAsia="Franklin Gothic Medium"/>
                <w:w w:val="110"/>
              </w:rPr>
              <w:t>Общие сведения о мире животных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5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2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10"/>
              </w:rPr>
              <w:t>Строение тела животных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3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3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proofErr w:type="spellStart"/>
            <w:r w:rsidRPr="004B16C1">
              <w:rPr>
                <w:rFonts w:eastAsia="Franklin Gothic Medium"/>
                <w:w w:val="110"/>
              </w:rPr>
              <w:t>Подцарство</w:t>
            </w:r>
            <w:proofErr w:type="spellEnd"/>
            <w:r w:rsidRPr="004B16C1">
              <w:rPr>
                <w:rFonts w:eastAsia="Franklin Gothic Medium"/>
                <w:w w:val="110"/>
              </w:rPr>
              <w:t xml:space="preserve"> Простейшие, или Одноклеточные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5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4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proofErr w:type="spellStart"/>
            <w:r>
              <w:rPr>
                <w:rFonts w:eastAsia="Franklin Gothic Medium"/>
                <w:w w:val="110"/>
              </w:rPr>
              <w:t>Подцарство</w:t>
            </w:r>
            <w:proofErr w:type="spellEnd"/>
            <w:r>
              <w:rPr>
                <w:rFonts w:eastAsia="Franklin Gothic Medium"/>
                <w:w w:val="110"/>
              </w:rPr>
              <w:t xml:space="preserve"> Многоклеточные. Тип </w:t>
            </w:r>
            <w:r w:rsidRPr="004B16C1">
              <w:rPr>
                <w:rFonts w:eastAsia="Franklin Gothic Medium"/>
                <w:w w:val="110"/>
              </w:rPr>
              <w:t>Кишечнополостные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2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5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spacing w:val="-16"/>
                <w:w w:val="110"/>
              </w:rPr>
              <w:t>Т</w:t>
            </w:r>
            <w:r w:rsidRPr="004B16C1">
              <w:rPr>
                <w:rFonts w:eastAsia="Franklin Gothic Medium"/>
                <w:w w:val="110"/>
              </w:rPr>
              <w:t>ипы Плоские черви, Кру</w:t>
            </w:r>
            <w:r w:rsidRPr="004B16C1">
              <w:rPr>
                <w:rFonts w:eastAsia="Franklin Gothic Medium"/>
                <w:spacing w:val="-6"/>
                <w:w w:val="110"/>
              </w:rPr>
              <w:t>г</w:t>
            </w:r>
            <w:r w:rsidRPr="004B16C1">
              <w:rPr>
                <w:rFonts w:eastAsia="Franklin Gothic Medium"/>
                <w:w w:val="110"/>
              </w:rPr>
              <w:t>лые черви, Кольчатые черви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6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6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spacing w:val="-16"/>
                <w:w w:val="110"/>
              </w:rPr>
              <w:t>Т</w:t>
            </w:r>
            <w:r w:rsidRPr="004B16C1">
              <w:rPr>
                <w:rFonts w:eastAsia="Franklin Gothic Medium"/>
                <w:w w:val="110"/>
              </w:rPr>
              <w:t>ип Моллюски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4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7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spacing w:val="-16"/>
                <w:w w:val="110"/>
              </w:rPr>
            </w:pPr>
            <w:r w:rsidRPr="004B16C1">
              <w:rPr>
                <w:rFonts w:eastAsia="Franklin Gothic Medium"/>
                <w:spacing w:val="-15"/>
                <w:w w:val="105"/>
              </w:rPr>
              <w:t>Т</w:t>
            </w:r>
            <w:r w:rsidRPr="004B16C1">
              <w:rPr>
                <w:rFonts w:eastAsia="Franklin Gothic Medium"/>
                <w:w w:val="105"/>
              </w:rPr>
              <w:t>ип Членистоногие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7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8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spacing w:val="-15"/>
                <w:w w:val="105"/>
              </w:rPr>
            </w:pPr>
            <w:r w:rsidRPr="004B16C1">
              <w:rPr>
                <w:rFonts w:eastAsia="Franklin Gothic Medium"/>
                <w:spacing w:val="-15"/>
                <w:w w:val="105"/>
              </w:rPr>
              <w:t>Тип Хордовые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32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9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spacing w:val="-15"/>
                <w:w w:val="105"/>
              </w:rPr>
            </w:pPr>
            <w:r w:rsidRPr="004B16C1">
              <w:rPr>
                <w:rFonts w:eastAsia="Franklin Gothic Medium"/>
                <w:w w:val="110"/>
              </w:rPr>
              <w:t>Развитие животного мира на Земле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4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b/>
                <w:w w:val="110"/>
              </w:rPr>
            </w:pPr>
            <w:r w:rsidRPr="004B16C1">
              <w:rPr>
                <w:rFonts w:eastAsia="Franklin Gothic Medium"/>
                <w:b/>
                <w:w w:val="110"/>
              </w:rPr>
              <w:t xml:space="preserve">Итого 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68</w:t>
            </w:r>
          </w:p>
        </w:tc>
      </w:tr>
    </w:tbl>
    <w:p w:rsidR="00412B41" w:rsidRPr="004B16C1" w:rsidRDefault="00412B41" w:rsidP="0088594E">
      <w:pPr>
        <w:spacing w:after="0"/>
      </w:pPr>
    </w:p>
    <w:p w:rsidR="0070113D" w:rsidRDefault="0070113D" w:rsidP="0088594E">
      <w:pPr>
        <w:spacing w:after="0"/>
        <w:jc w:val="center"/>
        <w:rPr>
          <w:b/>
        </w:rPr>
      </w:pPr>
    </w:p>
    <w:p w:rsidR="00412B41" w:rsidRPr="004B16C1" w:rsidRDefault="00412B41" w:rsidP="0070113D">
      <w:pPr>
        <w:spacing w:after="0"/>
        <w:jc w:val="center"/>
        <w:rPr>
          <w:b/>
        </w:rPr>
      </w:pPr>
      <w:r w:rsidRPr="004B16C1">
        <w:rPr>
          <w:b/>
        </w:rPr>
        <w:t>8 класс (68 часов, 2 часа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087"/>
        <w:gridCol w:w="1843"/>
      </w:tblGrid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4B16C1">
              <w:rPr>
                <w:b/>
              </w:rPr>
              <w:t>№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Наименование темы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Количество часов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1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rPr>
                <w:rFonts w:eastAsia="Franklin Gothic Medium"/>
                <w:w w:val="110"/>
              </w:rPr>
              <w:t>Общий обзор организма человека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6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lastRenderedPageBreak/>
              <w:t>2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10"/>
              </w:rPr>
              <w:t>Опорно-двигательная система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8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3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10"/>
              </w:rPr>
              <w:t>Кровеносная система. Внутренняя среда организма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9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4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10"/>
              </w:rPr>
              <w:t>Дыхательная система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6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5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10"/>
              </w:rPr>
              <w:t>Пищеварительная система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7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6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05"/>
              </w:rPr>
              <w:t>Обмен веществ и энергии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3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7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05"/>
              </w:rPr>
            </w:pPr>
            <w:r w:rsidRPr="004B16C1">
              <w:rPr>
                <w:rFonts w:eastAsia="Franklin Gothic Medium"/>
                <w:w w:val="110"/>
              </w:rPr>
              <w:t>Мочевыделительная система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2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8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10"/>
              </w:rPr>
              <w:t>Кожа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3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9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05"/>
              </w:rPr>
              <w:t>Эндокринная и нервная системы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7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10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05"/>
              </w:rPr>
            </w:pPr>
            <w:r w:rsidRPr="004B16C1">
              <w:rPr>
                <w:rFonts w:eastAsia="Franklin Gothic Medium"/>
                <w:w w:val="110"/>
              </w:rPr>
              <w:t>Органы чувств. Анализаторы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5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11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10"/>
              </w:rPr>
              <w:t xml:space="preserve">Поведение </w:t>
            </w:r>
            <w:r>
              <w:rPr>
                <w:rFonts w:eastAsia="Franklin Gothic Medium"/>
                <w:w w:val="110"/>
              </w:rPr>
              <w:t xml:space="preserve">человека и высшая нервная </w:t>
            </w:r>
            <w:r w:rsidRPr="004B16C1">
              <w:rPr>
                <w:rFonts w:eastAsia="Franklin Gothic Medium"/>
                <w:w w:val="110"/>
              </w:rPr>
              <w:t>деятельность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7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12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 w:rsidRPr="004B16C1">
              <w:rPr>
                <w:rFonts w:eastAsia="Franklin Gothic Medium"/>
                <w:w w:val="110"/>
              </w:rPr>
              <w:t>Половая система. Индивидуальное развитие организма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4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87" w:type="dxa"/>
          </w:tcPr>
          <w:p w:rsidR="004B16C1" w:rsidRPr="004B16C1" w:rsidRDefault="004B16C1" w:rsidP="004B16C1">
            <w:pPr>
              <w:spacing w:after="0" w:line="240" w:lineRule="auto"/>
              <w:jc w:val="left"/>
              <w:rPr>
                <w:rFonts w:eastAsia="Franklin Gothic Medium"/>
              </w:rPr>
            </w:pPr>
            <w:r w:rsidRPr="004B16C1">
              <w:rPr>
                <w:rFonts w:eastAsia="Franklin Gothic Medium"/>
                <w:spacing w:val="2"/>
                <w:w w:val="110"/>
              </w:rPr>
              <w:t>И</w:t>
            </w:r>
            <w:r w:rsidRPr="004B16C1">
              <w:rPr>
                <w:rFonts w:eastAsia="Franklin Gothic Medium"/>
                <w:spacing w:val="-1"/>
                <w:w w:val="110"/>
              </w:rPr>
              <w:t>т</w:t>
            </w:r>
            <w:r w:rsidRPr="004B16C1">
              <w:rPr>
                <w:rFonts w:eastAsia="Franklin Gothic Medium"/>
                <w:spacing w:val="2"/>
                <w:w w:val="110"/>
              </w:rPr>
              <w:t>о</w:t>
            </w:r>
            <w:r w:rsidRPr="004B16C1">
              <w:rPr>
                <w:rFonts w:eastAsia="Franklin Gothic Medium"/>
                <w:spacing w:val="-1"/>
                <w:w w:val="110"/>
              </w:rPr>
              <w:t>г</w:t>
            </w:r>
            <w:r w:rsidRPr="004B16C1">
              <w:rPr>
                <w:rFonts w:eastAsia="Franklin Gothic Medium"/>
                <w:spacing w:val="2"/>
                <w:w w:val="110"/>
              </w:rPr>
              <w:t>овы</w:t>
            </w:r>
            <w:r w:rsidRPr="004B16C1">
              <w:rPr>
                <w:rFonts w:eastAsia="Franklin Gothic Medium"/>
                <w:w w:val="110"/>
              </w:rPr>
              <w:t xml:space="preserve">й </w:t>
            </w:r>
            <w:r w:rsidRPr="004B16C1">
              <w:rPr>
                <w:rFonts w:eastAsia="Franklin Gothic Medium"/>
                <w:spacing w:val="2"/>
                <w:w w:val="110"/>
              </w:rPr>
              <w:t>кон</w:t>
            </w:r>
            <w:r w:rsidRPr="004B16C1">
              <w:rPr>
                <w:rFonts w:eastAsia="Franklin Gothic Medium"/>
                <w:spacing w:val="1"/>
                <w:w w:val="110"/>
              </w:rPr>
              <w:t>трол</w:t>
            </w:r>
            <w:r w:rsidRPr="004B16C1">
              <w:rPr>
                <w:rFonts w:eastAsia="Franklin Gothic Medium"/>
                <w:w w:val="110"/>
              </w:rPr>
              <w:t xml:space="preserve">ь </w:t>
            </w:r>
            <w:r w:rsidRPr="004B16C1">
              <w:rPr>
                <w:rFonts w:eastAsia="Franklin Gothic Medium"/>
                <w:spacing w:val="2"/>
                <w:w w:val="110"/>
              </w:rPr>
              <w:t>знани</w:t>
            </w:r>
            <w:r w:rsidRPr="004B16C1">
              <w:rPr>
                <w:rFonts w:eastAsia="Franklin Gothic Medium"/>
                <w:w w:val="110"/>
              </w:rPr>
              <w:t xml:space="preserve">й </w:t>
            </w:r>
            <w:r w:rsidRPr="004B16C1">
              <w:rPr>
                <w:rFonts w:eastAsia="Franklin Gothic Medium"/>
                <w:spacing w:val="2"/>
                <w:w w:val="110"/>
              </w:rPr>
              <w:t>п</w:t>
            </w:r>
            <w:r w:rsidRPr="004B16C1">
              <w:rPr>
                <w:rFonts w:eastAsia="Franklin Gothic Medium"/>
                <w:w w:val="110"/>
              </w:rPr>
              <w:t xml:space="preserve">о </w:t>
            </w:r>
            <w:r w:rsidRPr="004B16C1">
              <w:rPr>
                <w:rFonts w:eastAsia="Franklin Gothic Medium"/>
                <w:spacing w:val="2"/>
                <w:w w:val="110"/>
              </w:rPr>
              <w:t>раз</w:t>
            </w:r>
            <w:r w:rsidRPr="004B16C1">
              <w:rPr>
                <w:rFonts w:eastAsia="Franklin Gothic Medium"/>
                <w:spacing w:val="-1"/>
                <w:w w:val="110"/>
              </w:rPr>
              <w:t>дел</w:t>
            </w:r>
            <w:r w:rsidRPr="004B16C1">
              <w:rPr>
                <w:rFonts w:eastAsia="Franklin Gothic Medium"/>
                <w:w w:val="110"/>
              </w:rPr>
              <w:t xml:space="preserve">у </w:t>
            </w:r>
            <w:r w:rsidRPr="004B16C1">
              <w:rPr>
                <w:rFonts w:eastAsia="Franklin Gothic Medium"/>
                <w:spacing w:val="-2"/>
                <w:w w:val="110"/>
              </w:rPr>
              <w:t>«Че</w:t>
            </w:r>
            <w:r w:rsidRPr="004B16C1">
              <w:rPr>
                <w:rFonts w:eastAsia="Franklin Gothic Medium"/>
                <w:spacing w:val="-1"/>
                <w:w w:val="110"/>
              </w:rPr>
              <w:t>ло</w:t>
            </w:r>
            <w:r w:rsidRPr="004B16C1">
              <w:rPr>
                <w:rFonts w:eastAsia="Franklin Gothic Medium"/>
                <w:spacing w:val="-2"/>
                <w:w w:val="110"/>
              </w:rPr>
              <w:t>ве</w:t>
            </w:r>
            <w:r w:rsidRPr="004B16C1">
              <w:rPr>
                <w:rFonts w:eastAsia="Franklin Gothic Medium"/>
                <w:w w:val="110"/>
              </w:rPr>
              <w:t xml:space="preserve">к и </w:t>
            </w:r>
            <w:r w:rsidRPr="004B16C1">
              <w:rPr>
                <w:rFonts w:eastAsia="Franklin Gothic Medium"/>
                <w:spacing w:val="-1"/>
                <w:w w:val="110"/>
              </w:rPr>
              <w:t>е</w:t>
            </w:r>
            <w:r w:rsidRPr="004B16C1">
              <w:rPr>
                <w:rFonts w:eastAsia="Franklin Gothic Medium"/>
                <w:spacing w:val="-4"/>
                <w:w w:val="110"/>
              </w:rPr>
              <w:t>г</w:t>
            </w:r>
            <w:r w:rsidRPr="004B16C1">
              <w:rPr>
                <w:rFonts w:eastAsia="Franklin Gothic Medium"/>
                <w:w w:val="110"/>
              </w:rPr>
              <w:t xml:space="preserve">о </w:t>
            </w:r>
            <w:r w:rsidRPr="004B16C1">
              <w:rPr>
                <w:rFonts w:eastAsia="Franklin Gothic Medium"/>
                <w:spacing w:val="-1"/>
                <w:w w:val="110"/>
              </w:rPr>
              <w:t>здо</w:t>
            </w:r>
            <w:r w:rsidRPr="004B16C1">
              <w:rPr>
                <w:rFonts w:eastAsia="Franklin Gothic Medium"/>
                <w:spacing w:val="-2"/>
                <w:w w:val="110"/>
              </w:rPr>
              <w:t>ро</w:t>
            </w:r>
            <w:r w:rsidRPr="004B16C1">
              <w:rPr>
                <w:rFonts w:eastAsia="Franklin Gothic Medium"/>
                <w:spacing w:val="-1"/>
                <w:w w:val="110"/>
              </w:rPr>
              <w:t>вье»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1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087" w:type="dxa"/>
          </w:tcPr>
          <w:p w:rsidR="004B16C1" w:rsidRPr="004B16C1" w:rsidRDefault="004B16C1" w:rsidP="004B16C1">
            <w:pPr>
              <w:spacing w:after="0" w:line="240" w:lineRule="auto"/>
              <w:ind w:left="108"/>
              <w:jc w:val="left"/>
              <w:rPr>
                <w:rFonts w:eastAsia="Franklin Gothic Medium"/>
                <w:b/>
                <w:spacing w:val="2"/>
                <w:w w:val="110"/>
              </w:rPr>
            </w:pPr>
            <w:r w:rsidRPr="004B16C1">
              <w:rPr>
                <w:rFonts w:eastAsia="Franklin Gothic Medium"/>
                <w:b/>
                <w:spacing w:val="2"/>
                <w:w w:val="110"/>
              </w:rPr>
              <w:t xml:space="preserve">Итого 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68</w:t>
            </w:r>
          </w:p>
        </w:tc>
      </w:tr>
    </w:tbl>
    <w:p w:rsidR="00412B41" w:rsidRPr="004B16C1" w:rsidRDefault="00412B41" w:rsidP="0088594E">
      <w:pPr>
        <w:spacing w:after="0"/>
        <w:rPr>
          <w:b/>
        </w:rPr>
      </w:pPr>
    </w:p>
    <w:p w:rsidR="00412B41" w:rsidRPr="004B16C1" w:rsidRDefault="00EC7D8E" w:rsidP="0070113D">
      <w:pPr>
        <w:spacing w:after="0"/>
        <w:jc w:val="center"/>
        <w:rPr>
          <w:b/>
        </w:rPr>
      </w:pPr>
      <w:r>
        <w:rPr>
          <w:b/>
        </w:rPr>
        <w:t>9 класс (66</w:t>
      </w:r>
      <w:r w:rsidR="00412B41" w:rsidRPr="004B16C1">
        <w:rPr>
          <w:b/>
        </w:rPr>
        <w:t xml:space="preserve"> часов, 2 часа в неделю)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087"/>
        <w:gridCol w:w="1843"/>
      </w:tblGrid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4B16C1">
              <w:rPr>
                <w:b/>
              </w:rPr>
              <w:t>№</w:t>
            </w: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Наименование темы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Количество часов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1</w:t>
            </w:r>
          </w:p>
        </w:tc>
        <w:tc>
          <w:tcPr>
            <w:tcW w:w="7087" w:type="dxa"/>
          </w:tcPr>
          <w:p w:rsidR="004B16C1" w:rsidRPr="00EC7D8E" w:rsidRDefault="00EC7D8E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>
              <w:rPr>
                <w:rFonts w:eastAsia="Franklin Gothic Medium"/>
                <w:w w:val="110"/>
              </w:rPr>
              <w:t>Общие закономерности жизни</w:t>
            </w:r>
          </w:p>
        </w:tc>
        <w:tc>
          <w:tcPr>
            <w:tcW w:w="1843" w:type="dxa"/>
          </w:tcPr>
          <w:p w:rsidR="004B16C1" w:rsidRPr="004B16C1" w:rsidRDefault="00EC7D8E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>
              <w:t>5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2</w:t>
            </w:r>
          </w:p>
        </w:tc>
        <w:tc>
          <w:tcPr>
            <w:tcW w:w="7087" w:type="dxa"/>
          </w:tcPr>
          <w:p w:rsidR="004B16C1" w:rsidRPr="004B16C1" w:rsidRDefault="00EC7D8E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>
              <w:rPr>
                <w:rFonts w:eastAsia="Franklin Gothic Medium"/>
                <w:w w:val="110"/>
              </w:rPr>
              <w:t>Закономерности жизни на клеточном уровне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4B16C1">
              <w:t>1</w:t>
            </w:r>
            <w:r w:rsidR="00EC7D8E">
              <w:t>0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3</w:t>
            </w:r>
          </w:p>
        </w:tc>
        <w:tc>
          <w:tcPr>
            <w:tcW w:w="7087" w:type="dxa"/>
          </w:tcPr>
          <w:p w:rsidR="004B16C1" w:rsidRPr="004B16C1" w:rsidRDefault="00EC7D8E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>
              <w:rPr>
                <w:rFonts w:eastAsia="Franklin Gothic Medium"/>
                <w:w w:val="110"/>
              </w:rPr>
              <w:t>Закономерности жизни на организменном уровне</w:t>
            </w:r>
          </w:p>
        </w:tc>
        <w:tc>
          <w:tcPr>
            <w:tcW w:w="1843" w:type="dxa"/>
          </w:tcPr>
          <w:p w:rsidR="004B16C1" w:rsidRPr="004B16C1" w:rsidRDefault="00EC7D8E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>
              <w:t>17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4</w:t>
            </w:r>
          </w:p>
        </w:tc>
        <w:tc>
          <w:tcPr>
            <w:tcW w:w="7087" w:type="dxa"/>
          </w:tcPr>
          <w:p w:rsidR="004B16C1" w:rsidRPr="004B16C1" w:rsidRDefault="00EC7D8E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>
              <w:rPr>
                <w:rFonts w:eastAsia="Franklin Gothic Medium"/>
                <w:w w:val="110"/>
              </w:rPr>
              <w:t>Закономерности происхождения и развития жизни на Земле</w:t>
            </w:r>
          </w:p>
        </w:tc>
        <w:tc>
          <w:tcPr>
            <w:tcW w:w="1843" w:type="dxa"/>
          </w:tcPr>
          <w:p w:rsidR="004B16C1" w:rsidRPr="004B16C1" w:rsidRDefault="00EC7D8E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>
              <w:t>19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B16C1">
              <w:t>5</w:t>
            </w:r>
          </w:p>
        </w:tc>
        <w:tc>
          <w:tcPr>
            <w:tcW w:w="7087" w:type="dxa"/>
          </w:tcPr>
          <w:p w:rsidR="004B16C1" w:rsidRPr="004B16C1" w:rsidRDefault="00EC7D8E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w w:val="110"/>
              </w:rPr>
            </w:pPr>
            <w:r>
              <w:rPr>
                <w:rFonts w:eastAsia="Franklin Gothic Medium"/>
                <w:w w:val="110"/>
              </w:rPr>
              <w:t>Закономерности взаимоотношений организмов и среды</w:t>
            </w:r>
          </w:p>
        </w:tc>
        <w:tc>
          <w:tcPr>
            <w:tcW w:w="1843" w:type="dxa"/>
          </w:tcPr>
          <w:p w:rsidR="004B16C1" w:rsidRPr="004B16C1" w:rsidRDefault="00EC7D8E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>
              <w:t>15</w:t>
            </w:r>
          </w:p>
        </w:tc>
      </w:tr>
      <w:tr w:rsidR="004B16C1" w:rsidRPr="004B16C1" w:rsidTr="004B16C1">
        <w:tc>
          <w:tcPr>
            <w:tcW w:w="534" w:type="dxa"/>
          </w:tcPr>
          <w:p w:rsidR="004B16C1" w:rsidRPr="004B16C1" w:rsidRDefault="004B16C1" w:rsidP="008859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087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Franklin Gothic Medium"/>
                <w:b/>
                <w:w w:val="110"/>
              </w:rPr>
            </w:pPr>
            <w:r w:rsidRPr="004B16C1">
              <w:rPr>
                <w:rFonts w:eastAsia="Franklin Gothic Medium"/>
                <w:b/>
                <w:w w:val="110"/>
              </w:rPr>
              <w:t>Итого</w:t>
            </w:r>
          </w:p>
        </w:tc>
        <w:tc>
          <w:tcPr>
            <w:tcW w:w="1843" w:type="dxa"/>
          </w:tcPr>
          <w:p w:rsidR="004B16C1" w:rsidRPr="004B16C1" w:rsidRDefault="004B16C1" w:rsidP="004B16C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</w:rPr>
            </w:pPr>
            <w:r w:rsidRPr="004B16C1">
              <w:rPr>
                <w:b/>
              </w:rPr>
              <w:t>6</w:t>
            </w:r>
            <w:r w:rsidR="00EC7D8E">
              <w:rPr>
                <w:b/>
              </w:rPr>
              <w:t>6</w:t>
            </w:r>
          </w:p>
        </w:tc>
      </w:tr>
    </w:tbl>
    <w:p w:rsidR="00412B41" w:rsidRDefault="00412B41" w:rsidP="0088594E">
      <w:pPr>
        <w:autoSpaceDE w:val="0"/>
        <w:autoSpaceDN w:val="0"/>
        <w:adjustRightInd w:val="0"/>
        <w:spacing w:after="0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7F0B0F" w:rsidRDefault="007F0B0F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70113D" w:rsidRDefault="0070113D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70113D" w:rsidRDefault="0070113D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70113D" w:rsidRDefault="0070113D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70113D" w:rsidRDefault="0070113D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70113D" w:rsidRDefault="0070113D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70113D" w:rsidRDefault="0070113D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70113D" w:rsidRDefault="0070113D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70113D" w:rsidRDefault="0070113D" w:rsidP="0088594E">
      <w:p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</w:p>
    <w:p w:rsidR="00412B41" w:rsidRDefault="00412B41" w:rsidP="0023645E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/>
        <w:rPr>
          <w:b/>
        </w:rPr>
      </w:pPr>
      <w:r>
        <w:rPr>
          <w:b/>
        </w:rPr>
        <w:t>Контрольно-оценочные средства</w:t>
      </w:r>
    </w:p>
    <w:p w:rsidR="009C4E99" w:rsidRDefault="009C4E99" w:rsidP="0088594E">
      <w:pPr>
        <w:shd w:val="clear" w:color="auto" w:fill="FFFFFF"/>
        <w:spacing w:after="0"/>
        <w:rPr>
          <w:b/>
        </w:rPr>
      </w:pPr>
    </w:p>
    <w:p w:rsidR="009C4E99" w:rsidRPr="001D60E8" w:rsidRDefault="009C4E99" w:rsidP="0088594E">
      <w:pPr>
        <w:shd w:val="clear" w:color="auto" w:fill="FFFFFF"/>
        <w:spacing w:after="0"/>
        <w:jc w:val="center"/>
        <w:rPr>
          <w:rFonts w:eastAsia="Times New Roman"/>
          <w:b/>
          <w:lang w:eastAsia="ru-RU"/>
        </w:rPr>
      </w:pPr>
      <w:r w:rsidRPr="001D60E8">
        <w:rPr>
          <w:rFonts w:eastAsia="Times New Roman"/>
          <w:b/>
          <w:lang w:eastAsia="ru-RU"/>
        </w:rPr>
        <w:t>5 класс</w:t>
      </w:r>
    </w:p>
    <w:p w:rsidR="001D60E8" w:rsidRPr="009C4E99" w:rsidRDefault="001D60E8" w:rsidP="0088594E">
      <w:pPr>
        <w:shd w:val="clear" w:color="auto" w:fill="FFFFFF"/>
        <w:spacing w:after="0"/>
        <w:jc w:val="center"/>
        <w:rPr>
          <w:rFonts w:eastAsia="Times New Roman"/>
          <w:lang w:eastAsia="ru-RU"/>
        </w:rPr>
      </w:pPr>
    </w:p>
    <w:p w:rsidR="009C4E99" w:rsidRPr="009C4E99" w:rsidRDefault="009C4E99" w:rsidP="0088594E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E99">
        <w:rPr>
          <w:rFonts w:ascii="Times New Roman" w:hAnsi="Times New Roman" w:cs="Times New Roman"/>
          <w:sz w:val="28"/>
          <w:szCs w:val="28"/>
        </w:rPr>
        <w:lastRenderedPageBreak/>
        <w:t>Промежуточная аттестационная работа по биологии в 5 классе составлена в соответствии с требованиями Федерального компонента Государственного образования  и соответствует учебным возможностям учащихся данной ступени обучения.</w:t>
      </w:r>
    </w:p>
    <w:p w:rsidR="009C4E99" w:rsidRPr="009C4E99" w:rsidRDefault="009C4E99" w:rsidP="0088594E">
      <w:pPr>
        <w:shd w:val="clear" w:color="auto" w:fill="FFFFFF"/>
        <w:spacing w:after="0"/>
        <w:ind w:firstLine="708"/>
        <w:rPr>
          <w:rFonts w:eastAsia="Times New Roman"/>
          <w:b/>
          <w:bCs/>
          <w:lang w:eastAsia="ru-RU"/>
        </w:rPr>
      </w:pPr>
      <w:r w:rsidRPr="009C4E99">
        <w:t>Цель: установление соответствия уровня  обучающихся требованиям Государственного образовательного стандарта основного общего образования</w:t>
      </w:r>
      <w:r w:rsidRPr="009C4E99">
        <w:rPr>
          <w:rFonts w:eastAsia="Times New Roman"/>
          <w:lang w:eastAsia="ru-RU"/>
        </w:rPr>
        <w:t xml:space="preserve"> – оценить уровень общеобразовательной подготовки по биологии учащихся 5-х классов общеобразовательных учреждений с целью их промежуточной аттестации</w:t>
      </w:r>
      <w:r w:rsidRPr="009C4E99">
        <w:rPr>
          <w:rFonts w:eastAsia="Times New Roman"/>
          <w:b/>
          <w:bCs/>
          <w:lang w:eastAsia="ru-RU"/>
        </w:rPr>
        <w:t>.</w:t>
      </w:r>
    </w:p>
    <w:p w:rsidR="009C4E99" w:rsidRPr="009C4E99" w:rsidRDefault="009C4E99" w:rsidP="0088594E">
      <w:pPr>
        <w:shd w:val="clear" w:color="auto" w:fill="FFFFFF"/>
        <w:spacing w:after="0"/>
        <w:ind w:firstLine="708"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В  каждый вариант работы включаются задания, проверяющие содержание всех основных разделов курсов биологии за 5 класс и основных требований к уровню подготовки учащихся.</w:t>
      </w:r>
    </w:p>
    <w:p w:rsidR="009C4E99" w:rsidRPr="009C4E99" w:rsidRDefault="009C4E99" w:rsidP="0088594E">
      <w:pPr>
        <w:shd w:val="clear" w:color="auto" w:fill="FFFFFF"/>
        <w:spacing w:after="0"/>
        <w:ind w:firstLine="708"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 xml:space="preserve">Форма промежуточной аттестационной работы </w:t>
      </w:r>
      <w:r w:rsidRPr="009C4E99">
        <w:rPr>
          <w:rFonts w:eastAsia="Times New Roman"/>
          <w:b/>
          <w:lang w:eastAsia="ru-RU"/>
        </w:rPr>
        <w:t>– контрольная работа.</w:t>
      </w:r>
    </w:p>
    <w:p w:rsidR="009C4E99" w:rsidRPr="009C4E99" w:rsidRDefault="009C4E99" w:rsidP="0088594E">
      <w:pPr>
        <w:shd w:val="clear" w:color="auto" w:fill="FFFFFF"/>
        <w:spacing w:after="0"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Работа состоит из трех частей и включает 17 заданий.</w:t>
      </w:r>
    </w:p>
    <w:p w:rsidR="009C4E99" w:rsidRPr="009C4E99" w:rsidRDefault="009C4E99" w:rsidP="0088594E">
      <w:pPr>
        <w:shd w:val="clear" w:color="auto" w:fill="FFFFFF"/>
        <w:spacing w:after="0"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lang w:eastAsia="ru-RU"/>
        </w:rPr>
        <w:t>Часть</w:t>
      </w:r>
      <w:proofErr w:type="gramStart"/>
      <w:r w:rsidRPr="009C4E99">
        <w:rPr>
          <w:rFonts w:eastAsia="Times New Roman"/>
          <w:b/>
          <w:bCs/>
          <w:lang w:eastAsia="ru-RU"/>
        </w:rPr>
        <w:t xml:space="preserve"> А</w:t>
      </w:r>
      <w:proofErr w:type="gramEnd"/>
      <w:r w:rsidRPr="009C4E99">
        <w:rPr>
          <w:rFonts w:eastAsia="Times New Roman"/>
          <w:b/>
          <w:bCs/>
          <w:lang w:eastAsia="ru-RU"/>
        </w:rPr>
        <w:t xml:space="preserve"> </w:t>
      </w:r>
      <w:r w:rsidRPr="009C4E99">
        <w:rPr>
          <w:rFonts w:eastAsia="Times New Roman"/>
          <w:lang w:eastAsia="ru-RU"/>
        </w:rPr>
        <w:t>содержит 17 заданий базового уровня  (1 – 15).За каждый правильный ответ -  один балл.</w:t>
      </w:r>
    </w:p>
    <w:p w:rsidR="009C4E99" w:rsidRPr="009C4E99" w:rsidRDefault="009C4E99" w:rsidP="0088594E">
      <w:pPr>
        <w:shd w:val="clear" w:color="auto" w:fill="FFFFFF"/>
        <w:spacing w:after="0"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lang w:eastAsia="ru-RU"/>
        </w:rPr>
        <w:t>Часть</w:t>
      </w:r>
      <w:proofErr w:type="gramStart"/>
      <w:r w:rsidRPr="009C4E99">
        <w:rPr>
          <w:rFonts w:eastAsia="Times New Roman"/>
          <w:b/>
          <w:bCs/>
          <w:lang w:eastAsia="ru-RU"/>
        </w:rPr>
        <w:t xml:space="preserve"> В</w:t>
      </w:r>
      <w:proofErr w:type="gramEnd"/>
      <w:r w:rsidRPr="009C4E99">
        <w:rPr>
          <w:rFonts w:eastAsia="Times New Roman"/>
          <w:b/>
          <w:bCs/>
          <w:lang w:eastAsia="ru-RU"/>
        </w:rPr>
        <w:t xml:space="preserve"> </w:t>
      </w:r>
      <w:r w:rsidRPr="009C4E99">
        <w:rPr>
          <w:rFonts w:eastAsia="Times New Roman"/>
          <w:lang w:eastAsia="ru-RU"/>
        </w:rPr>
        <w:t>включает 1 задание повышенного уровня (16). Максимальное количество баллов 2.</w:t>
      </w:r>
    </w:p>
    <w:p w:rsidR="009C4E99" w:rsidRPr="009C4E99" w:rsidRDefault="009C4E99" w:rsidP="0088594E">
      <w:pPr>
        <w:shd w:val="clear" w:color="auto" w:fill="FFFFFF"/>
        <w:spacing w:after="0"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lang w:eastAsia="ru-RU"/>
        </w:rPr>
        <w:t xml:space="preserve">Часть С </w:t>
      </w:r>
      <w:r w:rsidRPr="009C4E99">
        <w:rPr>
          <w:rFonts w:eastAsia="Times New Roman"/>
          <w:bCs/>
          <w:lang w:eastAsia="ru-RU"/>
        </w:rPr>
        <w:t>включает 1 задание повышенного уровня (17). Максимальное количество баллов 3.</w:t>
      </w:r>
    </w:p>
    <w:p w:rsidR="009C4E99" w:rsidRPr="009C4E99" w:rsidRDefault="009C4E99" w:rsidP="0088594E">
      <w:pPr>
        <w:pStyle w:val="a8"/>
        <w:spacing w:line="276" w:lineRule="auto"/>
        <w:ind w:firstLine="2268"/>
        <w:rPr>
          <w:rFonts w:ascii="Times New Roman" w:hAnsi="Times New Roman" w:cs="Times New Roman"/>
          <w:sz w:val="28"/>
          <w:szCs w:val="28"/>
        </w:rPr>
      </w:pPr>
    </w:p>
    <w:p w:rsidR="009C4E99" w:rsidRPr="009C4E99" w:rsidRDefault="009C4E99" w:rsidP="0088594E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123"/>
        <w:gridCol w:w="6448"/>
      </w:tblGrid>
      <w:tr w:rsidR="009C4E99" w:rsidRPr="009C4E99" w:rsidTr="009C4E99">
        <w:trPr>
          <w:trHeight w:val="370"/>
        </w:trPr>
        <w:tc>
          <w:tcPr>
            <w:tcW w:w="3216" w:type="dxa"/>
            <w:vMerge w:val="restart"/>
          </w:tcPr>
          <w:p w:rsidR="009C4E99" w:rsidRPr="009C4E99" w:rsidRDefault="009C4E99" w:rsidP="0088594E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E99">
              <w:rPr>
                <w:rFonts w:ascii="Times New Roman" w:hAnsi="Times New Roman" w:cs="Times New Roman"/>
                <w:b/>
                <w:sz w:val="28"/>
                <w:szCs w:val="28"/>
              </w:rPr>
              <w:t>Код контролируемого вида деятельности</w:t>
            </w:r>
          </w:p>
        </w:tc>
        <w:tc>
          <w:tcPr>
            <w:tcW w:w="7062" w:type="dxa"/>
            <w:vMerge w:val="restart"/>
          </w:tcPr>
          <w:p w:rsidR="009C4E99" w:rsidRPr="009C4E99" w:rsidRDefault="009C4E99" w:rsidP="0088594E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E99">
              <w:rPr>
                <w:rFonts w:ascii="Times New Roman" w:hAnsi="Times New Roman" w:cs="Times New Roman"/>
                <w:b/>
                <w:sz w:val="28"/>
                <w:szCs w:val="28"/>
              </w:rPr>
              <w:t>Проверяемые элементы содержания (знания, умения)</w:t>
            </w:r>
          </w:p>
        </w:tc>
      </w:tr>
      <w:tr w:rsidR="009C4E99" w:rsidRPr="009C4E99" w:rsidTr="009C4E99">
        <w:trPr>
          <w:trHeight w:val="370"/>
        </w:trPr>
        <w:tc>
          <w:tcPr>
            <w:tcW w:w="3216" w:type="dxa"/>
            <w:vMerge/>
          </w:tcPr>
          <w:p w:rsidR="009C4E99" w:rsidRPr="009C4E99" w:rsidRDefault="009C4E99" w:rsidP="0088594E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2" w:type="dxa"/>
            <w:vMerge/>
          </w:tcPr>
          <w:p w:rsidR="009C4E99" w:rsidRPr="009C4E99" w:rsidRDefault="009C4E99" w:rsidP="0088594E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4E99" w:rsidRPr="009C4E99" w:rsidTr="009C4E99">
        <w:trPr>
          <w:trHeight w:val="339"/>
        </w:trPr>
        <w:tc>
          <w:tcPr>
            <w:tcW w:w="3216" w:type="dxa"/>
          </w:tcPr>
          <w:p w:rsidR="009C4E99" w:rsidRPr="009C4E99" w:rsidRDefault="009C4E99" w:rsidP="0088594E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E99">
              <w:rPr>
                <w:rFonts w:ascii="Times New Roman" w:hAnsi="Times New Roman" w:cs="Times New Roman"/>
                <w:sz w:val="28"/>
                <w:szCs w:val="28"/>
              </w:rPr>
              <w:t>А1,  А11.</w:t>
            </w:r>
          </w:p>
        </w:tc>
        <w:tc>
          <w:tcPr>
            <w:tcW w:w="7062" w:type="dxa"/>
          </w:tcPr>
          <w:p w:rsidR="009C4E99" w:rsidRPr="009C4E99" w:rsidRDefault="009C4E99" w:rsidP="0088594E">
            <w:pPr>
              <w:shd w:val="clear" w:color="auto" w:fill="FFFFFF"/>
              <w:spacing w:line="276" w:lineRule="auto"/>
            </w:pPr>
            <w:r w:rsidRPr="009C4E99">
              <w:t>Разнообразие растительного мира</w:t>
            </w:r>
          </w:p>
        </w:tc>
      </w:tr>
      <w:tr w:rsidR="009C4E99" w:rsidRPr="009C4E99" w:rsidTr="009C4E99">
        <w:trPr>
          <w:trHeight w:val="339"/>
        </w:trPr>
        <w:tc>
          <w:tcPr>
            <w:tcW w:w="3216" w:type="dxa"/>
          </w:tcPr>
          <w:p w:rsidR="009C4E99" w:rsidRPr="009C4E99" w:rsidRDefault="009C4E99" w:rsidP="0088594E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E99">
              <w:rPr>
                <w:rFonts w:ascii="Times New Roman" w:hAnsi="Times New Roman" w:cs="Times New Roman"/>
                <w:sz w:val="28"/>
                <w:szCs w:val="28"/>
              </w:rPr>
              <w:t>А2, А3,С1, В1.</w:t>
            </w:r>
          </w:p>
        </w:tc>
        <w:tc>
          <w:tcPr>
            <w:tcW w:w="7062" w:type="dxa"/>
          </w:tcPr>
          <w:p w:rsidR="009C4E99" w:rsidRPr="009C4E99" w:rsidRDefault="009C4E99" w:rsidP="0088594E">
            <w:pPr>
              <w:shd w:val="clear" w:color="auto" w:fill="FFFFFF"/>
              <w:spacing w:line="276" w:lineRule="auto"/>
            </w:pPr>
            <w:r w:rsidRPr="009C4E99">
              <w:t>Клеточное строение растений</w:t>
            </w:r>
          </w:p>
        </w:tc>
      </w:tr>
      <w:tr w:rsidR="009C4E99" w:rsidRPr="009C4E99" w:rsidTr="009C4E99">
        <w:tc>
          <w:tcPr>
            <w:tcW w:w="3216" w:type="dxa"/>
          </w:tcPr>
          <w:p w:rsidR="009C4E99" w:rsidRPr="009C4E99" w:rsidRDefault="009C4E99" w:rsidP="0088594E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E99">
              <w:rPr>
                <w:rFonts w:ascii="Times New Roman" w:hAnsi="Times New Roman" w:cs="Times New Roman"/>
                <w:sz w:val="28"/>
                <w:szCs w:val="28"/>
              </w:rPr>
              <w:t>А4, А5,А6, А7,А8, А9, А 10,  А12, А13, А14, А15, .</w:t>
            </w:r>
          </w:p>
        </w:tc>
        <w:tc>
          <w:tcPr>
            <w:tcW w:w="7062" w:type="dxa"/>
          </w:tcPr>
          <w:p w:rsidR="009C4E99" w:rsidRPr="009C4E99" w:rsidRDefault="009C4E99" w:rsidP="0088594E">
            <w:pPr>
              <w:shd w:val="clear" w:color="auto" w:fill="FFFFFF"/>
              <w:spacing w:line="276" w:lineRule="auto"/>
            </w:pPr>
            <w:r w:rsidRPr="009C4E99">
              <w:t>Органы цветкового растения</w:t>
            </w:r>
          </w:p>
        </w:tc>
      </w:tr>
    </w:tbl>
    <w:p w:rsidR="009C4E99" w:rsidRPr="009C4E99" w:rsidRDefault="009C4E99" w:rsidP="0088594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C4E99" w:rsidRPr="009C4E99" w:rsidRDefault="009C4E99" w:rsidP="0088594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C4E99">
        <w:rPr>
          <w:rFonts w:ascii="Times New Roman" w:hAnsi="Times New Roman" w:cs="Times New Roman"/>
          <w:sz w:val="28"/>
          <w:szCs w:val="28"/>
        </w:rPr>
        <w:tab/>
        <w:t>Критерии оценок:</w:t>
      </w:r>
    </w:p>
    <w:p w:rsidR="009C4E99" w:rsidRPr="009C4E99" w:rsidRDefault="009C4E99" w:rsidP="0088594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C4E99">
        <w:rPr>
          <w:rFonts w:ascii="Times New Roman" w:hAnsi="Times New Roman" w:cs="Times New Roman"/>
          <w:sz w:val="28"/>
          <w:szCs w:val="28"/>
        </w:rPr>
        <w:t>50 – 70% - оценка «3»</w:t>
      </w:r>
    </w:p>
    <w:p w:rsidR="009C4E99" w:rsidRPr="009C4E99" w:rsidRDefault="009C4E99" w:rsidP="0088594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C4E99">
        <w:rPr>
          <w:rFonts w:ascii="Times New Roman" w:hAnsi="Times New Roman" w:cs="Times New Roman"/>
          <w:sz w:val="28"/>
          <w:szCs w:val="28"/>
        </w:rPr>
        <w:t>71 – 80 % - оценка «4»</w:t>
      </w:r>
    </w:p>
    <w:p w:rsidR="009C4E99" w:rsidRPr="009C4E99" w:rsidRDefault="009C4E99" w:rsidP="0088594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C4E99">
        <w:rPr>
          <w:rFonts w:ascii="Times New Roman" w:hAnsi="Times New Roman" w:cs="Times New Roman"/>
          <w:sz w:val="28"/>
          <w:szCs w:val="28"/>
        </w:rPr>
        <w:t>81 – 100% - оценка «5».</w:t>
      </w:r>
    </w:p>
    <w:p w:rsidR="001D60E8" w:rsidRDefault="001D60E8" w:rsidP="0088594E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C4E99" w:rsidRPr="009C4E99" w:rsidRDefault="009C4E99" w:rsidP="0088594E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C4E9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C4E99">
        <w:rPr>
          <w:rFonts w:ascii="Times New Roman" w:hAnsi="Times New Roman" w:cs="Times New Roman"/>
          <w:b/>
          <w:sz w:val="28"/>
          <w:szCs w:val="28"/>
        </w:rPr>
        <w:t xml:space="preserve">    вариант</w:t>
      </w:r>
    </w:p>
    <w:p w:rsidR="009C4E99" w:rsidRPr="009C4E99" w:rsidRDefault="009C4E99" w:rsidP="0088594E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C4E99">
        <w:rPr>
          <w:rFonts w:ascii="Times New Roman" w:hAnsi="Times New Roman" w:cs="Times New Roman"/>
          <w:b/>
          <w:sz w:val="28"/>
          <w:szCs w:val="28"/>
        </w:rPr>
        <w:t>Задания А:</w:t>
      </w:r>
      <w:r w:rsidRPr="009C4E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Выберите 1 верный ответ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E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1.Жизненная форма у  осины: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E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дерево Б) кустарник В) травянистое растение В) травянистое растение Г) кустарничек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E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Обмен веществ между клеткой и окружающей средой происходит через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цитоплазму       Б) вакуоль       В) пластиды Г) оболочку 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E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3.Назовите часть клетки, которая представляет собой бесцветное вязкое вещество, в котором находятся все другие органоиды: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цитоплазма Б) вакуоль В) пластиды Г) оболочка Д) ядро 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C4E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4.Из зародышевого корешка развивается:</w:t>
      </w:r>
    </w:p>
    <w:p w:rsidR="001D60E8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C4E9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главные корни Б) боковые корни        В) придаточные корни Г) боковые и придаточные корни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C4E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5.Корневые волоски характерны для зоны: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C4E9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деления Б) роста В) всасывания Г) проведения</w:t>
      </w:r>
    </w:p>
    <w:p w:rsidR="009C4E99" w:rsidRPr="009C4E99" w:rsidRDefault="009C4E99" w:rsidP="0088594E">
      <w:pPr>
        <w:spacing w:after="0"/>
        <w:ind w:right="-143"/>
        <w:contextualSpacing/>
        <w:rPr>
          <w:b/>
        </w:rPr>
      </w:pPr>
      <w:r w:rsidRPr="009C4E99">
        <w:rPr>
          <w:b/>
        </w:rPr>
        <w:t>6.Как называется участок стеб</w:t>
      </w:r>
      <w:r w:rsidR="0088594E">
        <w:rPr>
          <w:b/>
        </w:rPr>
        <w:t>ля между двумя соседними узлами:</w:t>
      </w:r>
    </w:p>
    <w:p w:rsidR="009C4E99" w:rsidRPr="009C4E99" w:rsidRDefault="009C4E99" w:rsidP="0088594E">
      <w:pPr>
        <w:spacing w:after="0"/>
        <w:ind w:right="-143"/>
        <w:contextualSpacing/>
      </w:pPr>
      <w:r w:rsidRPr="009C4E99">
        <w:t>А) узел;  Б) междоузлие;   В) почка;  Г) цветок</w:t>
      </w:r>
    </w:p>
    <w:p w:rsidR="009C4E99" w:rsidRPr="009C4E99" w:rsidRDefault="009C4E99" w:rsidP="0088594E">
      <w:pPr>
        <w:spacing w:after="0"/>
        <w:ind w:right="-143"/>
        <w:contextualSpacing/>
        <w:rPr>
          <w:b/>
        </w:rPr>
      </w:pPr>
      <w:r w:rsidRPr="009C4E99">
        <w:rPr>
          <w:b/>
        </w:rPr>
        <w:t>7.  Как называется листорасположение, при котором от узла отходят три листа и более?</w:t>
      </w:r>
    </w:p>
    <w:p w:rsidR="009C4E99" w:rsidRPr="009C4E99" w:rsidRDefault="009C4E99" w:rsidP="0088594E">
      <w:pPr>
        <w:spacing w:after="0"/>
        <w:ind w:right="-143"/>
        <w:contextualSpacing/>
      </w:pPr>
      <w:r w:rsidRPr="009C4E99">
        <w:t>А) мутовчатое; Б) очерёдное;  В) внеочерёдное     Г) супротивное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b/>
          <w:bCs/>
          <w:iCs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8. Простые листья имеет: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Cs/>
          <w:iCs/>
          <w:lang w:eastAsia="ru-RU"/>
        </w:rPr>
        <w:t>А</w:t>
      </w:r>
      <w:proofErr w:type="gramStart"/>
      <w:r w:rsidRPr="009C4E99">
        <w:rPr>
          <w:rFonts w:eastAsia="Times New Roman"/>
          <w:bCs/>
          <w:iCs/>
          <w:lang w:eastAsia="ru-RU"/>
        </w:rPr>
        <w:t>)д</w:t>
      </w:r>
      <w:proofErr w:type="gramEnd"/>
      <w:r w:rsidRPr="009C4E99">
        <w:rPr>
          <w:rFonts w:eastAsia="Times New Roman"/>
          <w:bCs/>
          <w:iCs/>
          <w:lang w:eastAsia="ru-RU"/>
        </w:rPr>
        <w:t>уб Б)клевер В)земляника Г) Каштан</w:t>
      </w:r>
    </w:p>
    <w:p w:rsidR="009C4E99" w:rsidRPr="009C4E99" w:rsidRDefault="009C4E99" w:rsidP="0088594E">
      <w:pPr>
        <w:spacing w:after="0"/>
        <w:ind w:right="-143"/>
        <w:contextualSpacing/>
        <w:rPr>
          <w:b/>
        </w:rPr>
      </w:pPr>
      <w:r w:rsidRPr="009C4E99">
        <w:rPr>
          <w:b/>
        </w:rPr>
        <w:t>9. Какое ра</w:t>
      </w:r>
      <w:r w:rsidR="0088594E">
        <w:rPr>
          <w:b/>
        </w:rPr>
        <w:t>стение относится к однодольным:</w:t>
      </w:r>
    </w:p>
    <w:p w:rsidR="009C4E99" w:rsidRPr="009C4E99" w:rsidRDefault="009C4E99" w:rsidP="0088594E">
      <w:pPr>
        <w:spacing w:after="0"/>
        <w:ind w:right="-143"/>
        <w:contextualSpacing/>
      </w:pPr>
      <w:r w:rsidRPr="009C4E99">
        <w:t xml:space="preserve"> А) тыква; Б) мак;  В) пшеница   Г) фасоль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10.В каких клетках листа нет хлорофилл</w:t>
      </w:r>
      <w:r w:rsidR="0088594E">
        <w:rPr>
          <w:rFonts w:eastAsia="Times New Roman"/>
          <w:b/>
          <w:bCs/>
          <w:iCs/>
          <w:lang w:eastAsia="ru-RU"/>
        </w:rPr>
        <w:t>а: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замыкающих Б) кожицы В) столбчатой ткани Г) губчатой ткани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11. К удобрениям, усиливающим рост растений, относятся</w:t>
      </w:r>
      <w:r w:rsidRPr="009C4E99">
        <w:rPr>
          <w:rFonts w:eastAsia="Times New Roman"/>
          <w:b/>
          <w:bCs/>
          <w:i/>
          <w:iCs/>
          <w:lang w:eastAsia="ru-RU"/>
        </w:rPr>
        <w:t>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органические Б) азотные В) калийные Г) фосфорные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12</w:t>
      </w:r>
      <w:r w:rsidRPr="009C4E99">
        <w:rPr>
          <w:rFonts w:eastAsia="Times New Roman"/>
          <w:b/>
          <w:bCs/>
          <w:i/>
          <w:iCs/>
          <w:lang w:eastAsia="ru-RU"/>
        </w:rPr>
        <w:t xml:space="preserve">. </w:t>
      </w:r>
      <w:r w:rsidRPr="009C4E99">
        <w:rPr>
          <w:rFonts w:eastAsia="Times New Roman"/>
          <w:b/>
          <w:bCs/>
          <w:iCs/>
          <w:lang w:eastAsia="ru-RU"/>
        </w:rPr>
        <w:t>К древесине относится: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кожица Б) пробка В) сосуды Г) ситовидные трубки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13. Стебель травянистого растения выполняет функцию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 xml:space="preserve">А) фотосинтезирующую Б) запасающую В) механическую г) все вышеперечисленные 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b/>
          <w:lang w:eastAsia="ru-RU"/>
        </w:rPr>
      </w:pPr>
      <w:r w:rsidRPr="009C4E99">
        <w:rPr>
          <w:rFonts w:eastAsia="Times New Roman"/>
          <w:b/>
          <w:lang w:eastAsia="ru-RU"/>
        </w:rPr>
        <w:t>14. К  главным частям цветка относятся: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лепестки Б) тычинки В) чашелистики Г) цветоножка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b/>
          <w:lang w:eastAsia="ru-RU"/>
        </w:rPr>
      </w:pPr>
      <w:r w:rsidRPr="009C4E99">
        <w:rPr>
          <w:rFonts w:eastAsia="Times New Roman"/>
          <w:b/>
          <w:lang w:eastAsia="ru-RU"/>
        </w:rPr>
        <w:t>15.Соцветие початок у: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подорожника Б) яблони  В) кукурузы Г) пшеницы</w:t>
      </w:r>
    </w:p>
    <w:p w:rsidR="001D60E8" w:rsidRDefault="001D60E8" w:rsidP="0088594E">
      <w:pPr>
        <w:spacing w:after="0"/>
        <w:ind w:left="-709" w:right="-143"/>
        <w:contextualSpacing/>
        <w:rPr>
          <w:rFonts w:eastAsia="Times New Roman"/>
          <w:b/>
          <w:lang w:eastAsia="ru-RU"/>
        </w:rPr>
      </w:pPr>
    </w:p>
    <w:p w:rsidR="009C4E99" w:rsidRPr="009C4E99" w:rsidRDefault="009C4E99" w:rsidP="0088594E">
      <w:pPr>
        <w:spacing w:after="0"/>
        <w:ind w:right="-143"/>
        <w:contextualSpacing/>
        <w:rPr>
          <w:b/>
        </w:rPr>
      </w:pPr>
      <w:r w:rsidRPr="009C4E99">
        <w:rPr>
          <w:rFonts w:eastAsia="Times New Roman"/>
          <w:b/>
          <w:lang w:eastAsia="ru-RU"/>
        </w:rPr>
        <w:t>Задание В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b/>
          <w:color w:val="000000"/>
          <w:lang w:eastAsia="ru-RU"/>
        </w:rPr>
      </w:pPr>
      <w:r w:rsidRPr="009C4E99">
        <w:rPr>
          <w:rFonts w:eastAsia="Times New Roman"/>
          <w:b/>
          <w:color w:val="000000"/>
          <w:lang w:eastAsia="ru-RU"/>
        </w:rPr>
        <w:t>В</w:t>
      </w:r>
      <w:proofErr w:type="gramStart"/>
      <w:r w:rsidRPr="009C4E99">
        <w:rPr>
          <w:rFonts w:eastAsia="Times New Roman"/>
          <w:b/>
          <w:color w:val="000000"/>
          <w:lang w:eastAsia="ru-RU"/>
        </w:rPr>
        <w:t>1</w:t>
      </w:r>
      <w:proofErr w:type="gramEnd"/>
      <w:r w:rsidRPr="009C4E99">
        <w:rPr>
          <w:rFonts w:eastAsia="Times New Roman"/>
          <w:b/>
          <w:color w:val="000000"/>
          <w:lang w:eastAsia="ru-RU"/>
        </w:rPr>
        <w:t>.Установите соответствие между плодами и растениями:</w:t>
      </w:r>
    </w:p>
    <w:p w:rsidR="009C4E99" w:rsidRPr="009C4E99" w:rsidRDefault="001D60E8" w:rsidP="0088594E">
      <w:pPr>
        <w:shd w:val="clear" w:color="auto" w:fill="FFFFFF"/>
        <w:spacing w:after="0"/>
        <w:contextualSpacing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Плоды                                </w:t>
      </w:r>
      <w:r w:rsidR="009C4E99" w:rsidRPr="009C4E99">
        <w:rPr>
          <w:rFonts w:eastAsia="Times New Roman"/>
          <w:b/>
          <w:color w:val="000000"/>
          <w:lang w:eastAsia="ru-RU"/>
        </w:rPr>
        <w:t xml:space="preserve">         Растения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lastRenderedPageBreak/>
        <w:t>1. Костянка    А. Лимон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 xml:space="preserve">2. Померанец                              Б. Арбуз                </w:t>
      </w:r>
    </w:p>
    <w:p w:rsidR="001D60E8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3. Тыквина    В.Абрикос</w:t>
      </w:r>
    </w:p>
    <w:p w:rsidR="001D60E8" w:rsidRDefault="001D60E8" w:rsidP="0088594E">
      <w:pPr>
        <w:shd w:val="clear" w:color="auto" w:fill="FFFFFF"/>
        <w:spacing w:after="0"/>
        <w:contextualSpacing/>
        <w:rPr>
          <w:rFonts w:eastAsia="Times New Roman"/>
          <w:b/>
          <w:lang w:eastAsia="ru-RU"/>
        </w:rPr>
      </w:pPr>
    </w:p>
    <w:p w:rsidR="009C4E99" w:rsidRPr="001D60E8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lang w:eastAsia="ru-RU"/>
        </w:rPr>
        <w:t>Задание С.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b/>
          <w:lang w:eastAsia="ru-RU"/>
        </w:rPr>
      </w:pPr>
      <w:r w:rsidRPr="009C4E99">
        <w:rPr>
          <w:b/>
        </w:rPr>
        <w:t>С1. Сформулируйте определение: «ткань», «лейкопласты», «придаточные корни».</w:t>
      </w:r>
    </w:p>
    <w:p w:rsidR="009C4E99" w:rsidRPr="009C4E99" w:rsidRDefault="009C4E99" w:rsidP="0088594E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C4E9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C4E99">
        <w:rPr>
          <w:rFonts w:ascii="Times New Roman" w:hAnsi="Times New Roman" w:cs="Times New Roman"/>
          <w:b/>
          <w:sz w:val="28"/>
          <w:szCs w:val="28"/>
        </w:rPr>
        <w:t xml:space="preserve">  вариант</w:t>
      </w:r>
      <w:proofErr w:type="gramEnd"/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C4E99">
        <w:rPr>
          <w:rFonts w:ascii="Times New Roman" w:hAnsi="Times New Roman" w:cs="Times New Roman"/>
          <w:b/>
          <w:sz w:val="28"/>
          <w:szCs w:val="28"/>
        </w:rPr>
        <w:t xml:space="preserve"> Задания А:</w:t>
      </w:r>
      <w:r w:rsidRPr="009C4E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Выберите 1 верный ответ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b/>
          <w:lang w:eastAsia="ru-RU"/>
        </w:rPr>
      </w:pPr>
      <w:r w:rsidRPr="009C4E99">
        <w:rPr>
          <w:rFonts w:eastAsia="Times New Roman"/>
          <w:b/>
          <w:lang w:eastAsia="ru-RU"/>
        </w:rPr>
        <w:t>1.Жизненная форма у  березы: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дерево Б) кустарник В) травянистое растение Г) кустарничек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b/>
          <w:lang w:eastAsia="ru-RU"/>
        </w:rPr>
      </w:pPr>
      <w:r w:rsidRPr="009C4E99">
        <w:rPr>
          <w:rFonts w:eastAsia="Times New Roman"/>
          <w:b/>
          <w:lang w:eastAsia="ru-RU"/>
        </w:rPr>
        <w:t>2.Назовите часть клетки, которая представляет собой бесцветное вязкое вещество, в котором находятся все другие органоиды: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 xml:space="preserve">А) цитоплазма Б) вакуоль В) пластиды Г) оболочка Д) ядро 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3.Корень растёт в длину: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основанием       Б) средней частью       В) верхушкой Г) на всём своём протяжении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4</w:t>
      </w:r>
      <w:r w:rsidRPr="009C4E99">
        <w:rPr>
          <w:rFonts w:eastAsia="Times New Roman"/>
          <w:b/>
          <w:bCs/>
          <w:i/>
          <w:iCs/>
          <w:lang w:eastAsia="ru-RU"/>
        </w:rPr>
        <w:t xml:space="preserve">. </w:t>
      </w:r>
      <w:r w:rsidRPr="009C4E99">
        <w:rPr>
          <w:rFonts w:eastAsia="Times New Roman"/>
          <w:b/>
          <w:bCs/>
          <w:iCs/>
          <w:lang w:eastAsia="ru-RU"/>
        </w:rPr>
        <w:t>Основная функция корневого чехлика:</w:t>
      </w:r>
    </w:p>
    <w:p w:rsidR="009C4E99" w:rsidRPr="009C4E99" w:rsidRDefault="009C4E99" w:rsidP="0088594E">
      <w:pPr>
        <w:spacing w:after="0"/>
        <w:ind w:right="-143"/>
        <w:contextualSpacing/>
        <w:rPr>
          <w:b/>
        </w:rPr>
      </w:pPr>
      <w:r w:rsidRPr="009C4E99">
        <w:rPr>
          <w:rFonts w:eastAsia="Times New Roman"/>
          <w:lang w:eastAsia="ru-RU"/>
        </w:rPr>
        <w:t>А) запасающая Б) транспортная В) механическая  Г) защитная</w:t>
      </w:r>
    </w:p>
    <w:p w:rsidR="009C4E99" w:rsidRPr="009C4E99" w:rsidRDefault="009C4E99" w:rsidP="0088594E">
      <w:pPr>
        <w:spacing w:after="0"/>
        <w:ind w:right="-143"/>
        <w:contextualSpacing/>
        <w:rPr>
          <w:b/>
        </w:rPr>
      </w:pPr>
      <w:r w:rsidRPr="009C4E99">
        <w:rPr>
          <w:b/>
        </w:rPr>
        <w:t>5.Как называется участок стебля от которого отрастает лист или почка</w:t>
      </w:r>
      <w:proofErr w:type="gramStart"/>
      <w:r w:rsidRPr="009C4E99">
        <w:rPr>
          <w:b/>
        </w:rPr>
        <w:t xml:space="preserve"> ?</w:t>
      </w:r>
      <w:proofErr w:type="gramEnd"/>
    </w:p>
    <w:p w:rsidR="001D60E8" w:rsidRDefault="009C4E99" w:rsidP="0088594E">
      <w:pPr>
        <w:spacing w:after="0"/>
        <w:ind w:right="-143"/>
        <w:contextualSpacing/>
      </w:pPr>
      <w:r w:rsidRPr="009C4E99">
        <w:t>А) узел;  Б) междоузлие;   В) рубец;  Г) цветок</w:t>
      </w:r>
    </w:p>
    <w:p w:rsidR="009C4E99" w:rsidRPr="001D60E8" w:rsidRDefault="009C4E99" w:rsidP="0088594E">
      <w:pPr>
        <w:spacing w:after="0"/>
        <w:ind w:right="-143"/>
        <w:contextualSpacing/>
      </w:pPr>
      <w:r w:rsidRPr="009C4E99">
        <w:rPr>
          <w:b/>
        </w:rPr>
        <w:t>6.  Листорасположение, при котором листья располагаются друг против друга</w:t>
      </w:r>
      <w:r w:rsidR="001D60E8">
        <w:rPr>
          <w:b/>
        </w:rPr>
        <w:t>, называется:</w:t>
      </w:r>
    </w:p>
    <w:p w:rsidR="009C4E99" w:rsidRPr="009C4E99" w:rsidRDefault="009C4E99" w:rsidP="0088594E">
      <w:pPr>
        <w:spacing w:after="0"/>
        <w:ind w:right="-143"/>
        <w:contextualSpacing/>
      </w:pPr>
      <w:r w:rsidRPr="009C4E99">
        <w:t>А) мутовчатое; Б) очерёдное;  В) внеочерёдное Г) супротивное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b/>
          <w:bCs/>
          <w:iCs/>
          <w:lang w:eastAsia="ru-RU"/>
        </w:rPr>
      </w:pPr>
      <w:r w:rsidRPr="009C4E99">
        <w:rPr>
          <w:b/>
        </w:rPr>
        <w:t>7.</w:t>
      </w:r>
      <w:r w:rsidRPr="009C4E99">
        <w:rPr>
          <w:rFonts w:eastAsia="Times New Roman"/>
          <w:b/>
          <w:bCs/>
          <w:iCs/>
          <w:lang w:eastAsia="ru-RU"/>
        </w:rPr>
        <w:t xml:space="preserve">  Сложные листья имеет: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Cs/>
          <w:iCs/>
          <w:lang w:eastAsia="ru-RU"/>
        </w:rPr>
        <w:t>А) дуб Б</w:t>
      </w:r>
      <w:proofErr w:type="gramStart"/>
      <w:r w:rsidRPr="009C4E99">
        <w:rPr>
          <w:rFonts w:eastAsia="Times New Roman"/>
          <w:bCs/>
          <w:iCs/>
          <w:lang w:eastAsia="ru-RU"/>
        </w:rPr>
        <w:t>)б</w:t>
      </w:r>
      <w:proofErr w:type="gramEnd"/>
      <w:r w:rsidRPr="009C4E99">
        <w:rPr>
          <w:rFonts w:eastAsia="Times New Roman"/>
          <w:bCs/>
          <w:iCs/>
          <w:lang w:eastAsia="ru-RU"/>
        </w:rPr>
        <w:t>ереза В)земляника Г) липа</w:t>
      </w:r>
    </w:p>
    <w:p w:rsidR="009C4E99" w:rsidRPr="009C4E99" w:rsidRDefault="009C4E99" w:rsidP="0088594E">
      <w:pPr>
        <w:spacing w:after="0"/>
        <w:ind w:right="-143"/>
        <w:contextualSpacing/>
        <w:rPr>
          <w:b/>
        </w:rPr>
      </w:pPr>
      <w:r w:rsidRPr="009C4E99">
        <w:rPr>
          <w:b/>
        </w:rPr>
        <w:t>8. Какое растение относится к двудольным</w:t>
      </w:r>
      <w:proofErr w:type="gramStart"/>
      <w:r w:rsidRPr="009C4E99">
        <w:rPr>
          <w:b/>
        </w:rPr>
        <w:t xml:space="preserve"> ?</w:t>
      </w:r>
      <w:proofErr w:type="gramEnd"/>
    </w:p>
    <w:p w:rsidR="009C4E99" w:rsidRPr="009C4E99" w:rsidRDefault="009C4E99" w:rsidP="0088594E">
      <w:pPr>
        <w:spacing w:after="0"/>
        <w:ind w:right="-143"/>
        <w:contextualSpacing/>
      </w:pPr>
      <w:r w:rsidRPr="009C4E99">
        <w:t>А) рожь; Б) кукуруза;  В) пшеница   Г) фасоль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9.В каких клетках листа есть хлорофилла?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замыкающих Б) кожицы В) столбчатой ткани Г) проводящем пучке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10. К удобрениям, усиливающим рост растений, относятся</w:t>
      </w:r>
      <w:r w:rsidRPr="009C4E99">
        <w:rPr>
          <w:rFonts w:eastAsia="Times New Roman"/>
          <w:b/>
          <w:bCs/>
          <w:i/>
          <w:iCs/>
          <w:lang w:eastAsia="ru-RU"/>
        </w:rPr>
        <w:t>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органические Б) азотные В) калийные Г) фосфорные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bCs/>
          <w:iCs/>
          <w:lang w:eastAsia="ru-RU"/>
        </w:rPr>
        <w:t>11.Основной функцией древесины является: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защитная Б) опорная В) проводящая Г) запасающая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lang w:eastAsia="ru-RU"/>
        </w:rPr>
        <w:t>12. К видоизмененным побегам относится: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корнеплод Б) клубень В) воздушные корни Г) почка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b/>
          <w:lang w:eastAsia="ru-RU"/>
        </w:rPr>
      </w:pPr>
      <w:r w:rsidRPr="009C4E99">
        <w:rPr>
          <w:rFonts w:eastAsia="Times New Roman"/>
          <w:b/>
          <w:lang w:eastAsia="ru-RU"/>
        </w:rPr>
        <w:t>13. К  главным частям цветка относится: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lastRenderedPageBreak/>
        <w:t>А) лепестки Б) пестик В) чашелистики Г) цветоножка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b/>
          <w:lang w:eastAsia="ru-RU"/>
        </w:rPr>
      </w:pPr>
      <w:r w:rsidRPr="009C4E99">
        <w:rPr>
          <w:rFonts w:eastAsia="Times New Roman"/>
          <w:b/>
          <w:lang w:eastAsia="ru-RU"/>
        </w:rPr>
        <w:t>14.Соцветие простой колос у: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подорожника Б) яблони  В) кукурузы Г) пшеницы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b/>
          <w:lang w:eastAsia="ru-RU"/>
        </w:rPr>
      </w:pPr>
      <w:r w:rsidRPr="009C4E99">
        <w:rPr>
          <w:rFonts w:eastAsia="Times New Roman"/>
          <w:b/>
          <w:lang w:eastAsia="ru-RU"/>
        </w:rPr>
        <w:t>15. Плод костянку имеет:</w:t>
      </w:r>
    </w:p>
    <w:p w:rsidR="009C4E99" w:rsidRPr="009C4E99" w:rsidRDefault="009C4E99" w:rsidP="0088594E">
      <w:pPr>
        <w:spacing w:after="0"/>
        <w:ind w:right="-143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А) слива Б) яблоня  В) кукуруза Г) пшеница</w:t>
      </w:r>
    </w:p>
    <w:p w:rsidR="001D60E8" w:rsidRDefault="001D60E8" w:rsidP="0088594E">
      <w:pPr>
        <w:spacing w:after="0"/>
        <w:ind w:right="-143"/>
        <w:contextualSpacing/>
        <w:rPr>
          <w:rFonts w:eastAsia="Times New Roman"/>
          <w:b/>
          <w:lang w:eastAsia="ru-RU"/>
        </w:rPr>
      </w:pPr>
    </w:p>
    <w:p w:rsidR="009C4E99" w:rsidRPr="009C4E99" w:rsidRDefault="009C4E99" w:rsidP="0088594E">
      <w:pPr>
        <w:spacing w:after="0"/>
        <w:ind w:right="-143"/>
        <w:contextualSpacing/>
        <w:rPr>
          <w:b/>
        </w:rPr>
      </w:pPr>
      <w:r w:rsidRPr="009C4E99">
        <w:rPr>
          <w:rFonts w:eastAsia="Times New Roman"/>
          <w:b/>
          <w:lang w:eastAsia="ru-RU"/>
        </w:rPr>
        <w:t>Задание В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b/>
          <w:lang w:eastAsia="ru-RU"/>
        </w:rPr>
      </w:pPr>
      <w:r w:rsidRPr="009C4E99">
        <w:rPr>
          <w:rFonts w:eastAsia="Times New Roman"/>
          <w:b/>
          <w:color w:val="000000"/>
          <w:lang w:eastAsia="ru-RU"/>
        </w:rPr>
        <w:t>В</w:t>
      </w:r>
      <w:proofErr w:type="gramStart"/>
      <w:r w:rsidRPr="009C4E99">
        <w:rPr>
          <w:rFonts w:eastAsia="Times New Roman"/>
          <w:b/>
          <w:color w:val="000000"/>
          <w:lang w:eastAsia="ru-RU"/>
        </w:rPr>
        <w:t>1</w:t>
      </w:r>
      <w:proofErr w:type="gramEnd"/>
      <w:r w:rsidRPr="009C4E99">
        <w:rPr>
          <w:rFonts w:eastAsia="Times New Roman"/>
          <w:b/>
          <w:color w:val="000000"/>
          <w:lang w:eastAsia="ru-RU"/>
        </w:rPr>
        <w:t>.Установите соответствие между видами тканей и функциями, которые они выполняют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color w:val="000000"/>
          <w:lang w:eastAsia="ru-RU"/>
        </w:rPr>
        <w:t>Ткань</w:t>
      </w:r>
      <w:r w:rsidRPr="009C4E99">
        <w:rPr>
          <w:rFonts w:eastAsia="Times New Roman"/>
          <w:color w:val="000000"/>
          <w:lang w:eastAsia="ru-RU"/>
        </w:rPr>
        <w:tab/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lang w:eastAsia="ru-RU"/>
        </w:rPr>
        <w:t>1. Покровная 2. Образовательная 3. Проводящая</w:t>
      </w: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lang w:eastAsia="ru-RU"/>
        </w:rPr>
      </w:pPr>
      <w:r w:rsidRPr="009C4E99">
        <w:rPr>
          <w:rFonts w:eastAsia="Times New Roman"/>
          <w:b/>
          <w:lang w:eastAsia="ru-RU"/>
        </w:rPr>
        <w:t>Функции</w:t>
      </w:r>
      <w:r w:rsidR="005C40CB">
        <w:rPr>
          <w:rFonts w:eastAsia="Times New Roman"/>
          <w:b/>
          <w:lang w:eastAsia="ru-RU"/>
        </w:rPr>
        <w:t xml:space="preserve">: </w:t>
      </w:r>
      <w:r w:rsidR="005C40CB" w:rsidRPr="005C40CB">
        <w:rPr>
          <w:rFonts w:eastAsia="Times New Roman"/>
          <w:lang w:eastAsia="ru-RU"/>
        </w:rPr>
        <w:t>А)</w:t>
      </w:r>
      <w:r w:rsidRPr="009C4E99">
        <w:rPr>
          <w:rFonts w:eastAsia="Times New Roman"/>
          <w:lang w:eastAsia="ru-RU"/>
        </w:rPr>
        <w:t xml:space="preserve">защита, </w:t>
      </w:r>
      <w:r w:rsidR="005C40CB">
        <w:rPr>
          <w:rFonts w:eastAsia="Times New Roman"/>
          <w:lang w:eastAsia="ru-RU"/>
        </w:rPr>
        <w:t xml:space="preserve">Б) </w:t>
      </w:r>
      <w:r w:rsidRPr="009C4E99">
        <w:rPr>
          <w:rFonts w:eastAsia="Times New Roman"/>
          <w:lang w:eastAsia="ru-RU"/>
        </w:rPr>
        <w:t xml:space="preserve">проведение воды и минеральных веществ, </w:t>
      </w:r>
      <w:r w:rsidR="005C40CB">
        <w:rPr>
          <w:rFonts w:eastAsia="Times New Roman"/>
          <w:lang w:eastAsia="ru-RU"/>
        </w:rPr>
        <w:t xml:space="preserve">В) </w:t>
      </w:r>
      <w:r w:rsidRPr="009C4E99">
        <w:rPr>
          <w:rFonts w:eastAsia="Times New Roman"/>
          <w:lang w:eastAsia="ru-RU"/>
        </w:rPr>
        <w:t>увеличение количества клеток.</w:t>
      </w:r>
    </w:p>
    <w:p w:rsidR="005C40CB" w:rsidRDefault="005C40CB" w:rsidP="0088594E">
      <w:pPr>
        <w:shd w:val="clear" w:color="auto" w:fill="FFFFFF"/>
        <w:spacing w:after="0"/>
        <w:contextualSpacing/>
        <w:rPr>
          <w:rFonts w:eastAsia="Times New Roman"/>
          <w:b/>
          <w:lang w:eastAsia="ru-RU"/>
        </w:rPr>
      </w:pPr>
    </w:p>
    <w:p w:rsidR="009C4E99" w:rsidRPr="009C4E99" w:rsidRDefault="009C4E99" w:rsidP="0088594E">
      <w:pPr>
        <w:shd w:val="clear" w:color="auto" w:fill="FFFFFF"/>
        <w:spacing w:after="0"/>
        <w:contextualSpacing/>
        <w:rPr>
          <w:rFonts w:eastAsia="Times New Roman"/>
          <w:b/>
          <w:lang w:eastAsia="ru-RU"/>
        </w:rPr>
      </w:pPr>
      <w:r w:rsidRPr="009C4E99">
        <w:rPr>
          <w:rFonts w:eastAsia="Times New Roman"/>
          <w:b/>
          <w:lang w:eastAsia="ru-RU"/>
        </w:rPr>
        <w:t>Задание С.</w:t>
      </w:r>
    </w:p>
    <w:p w:rsidR="009C4E99" w:rsidRPr="009C4E99" w:rsidRDefault="009C4E99" w:rsidP="0088594E">
      <w:pPr>
        <w:pStyle w:val="a8"/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C4E99">
        <w:rPr>
          <w:rFonts w:ascii="Times New Roman" w:hAnsi="Times New Roman" w:cs="Times New Roman"/>
          <w:b/>
          <w:sz w:val="28"/>
          <w:szCs w:val="28"/>
        </w:rPr>
        <w:t>С1. Сформулируйте определение «хлоропласты», «боковые корни»</w:t>
      </w:r>
      <w:proofErr w:type="gramStart"/>
      <w:r w:rsidRPr="009C4E99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9C4E99">
        <w:rPr>
          <w:rFonts w:ascii="Times New Roman" w:hAnsi="Times New Roman" w:cs="Times New Roman"/>
          <w:b/>
          <w:sz w:val="28"/>
          <w:szCs w:val="28"/>
        </w:rPr>
        <w:t xml:space="preserve"> «ядро».</w:t>
      </w:r>
    </w:p>
    <w:p w:rsidR="00E07E76" w:rsidRDefault="00E07E76" w:rsidP="0088594E">
      <w:pPr>
        <w:spacing w:after="0"/>
        <w:rPr>
          <w:rFonts w:eastAsia="Calibri"/>
          <w:b/>
          <w:sz w:val="24"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B313DF" w:rsidRDefault="00B313DF" w:rsidP="0088594E">
      <w:pPr>
        <w:spacing w:after="0"/>
        <w:jc w:val="center"/>
        <w:rPr>
          <w:rFonts w:eastAsia="Calibri"/>
          <w:b/>
        </w:rPr>
      </w:pPr>
    </w:p>
    <w:p w:rsidR="0088594E" w:rsidRDefault="0088594E" w:rsidP="0088594E">
      <w:pPr>
        <w:spacing w:after="0"/>
        <w:jc w:val="center"/>
        <w:rPr>
          <w:rFonts w:eastAsia="Calibri"/>
          <w:b/>
        </w:rPr>
      </w:pPr>
      <w:r w:rsidRPr="0088594E">
        <w:rPr>
          <w:rFonts w:eastAsia="Calibri"/>
          <w:b/>
        </w:rPr>
        <w:t>6 класс</w:t>
      </w:r>
    </w:p>
    <w:p w:rsidR="0088594E" w:rsidRPr="0088594E" w:rsidRDefault="0088594E" w:rsidP="0088594E">
      <w:pPr>
        <w:spacing w:after="0"/>
        <w:rPr>
          <w:rFonts w:eastAsia="Calibri"/>
          <w:b/>
        </w:rPr>
      </w:pPr>
    </w:p>
    <w:p w:rsidR="0088594E" w:rsidRPr="0088594E" w:rsidRDefault="0088594E" w:rsidP="0088594E">
      <w:pPr>
        <w:pStyle w:val="a8"/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Промежуточная аттестационная работа по биологии в 6 классе составлена в соответствии с требованиями Федерального компонента </w:t>
      </w:r>
      <w:r w:rsidRPr="0088594E">
        <w:rPr>
          <w:rFonts w:ascii="Times New Roman" w:eastAsia="Calibri" w:hAnsi="Times New Roman" w:cs="Times New Roman"/>
          <w:sz w:val="28"/>
          <w:szCs w:val="28"/>
        </w:rPr>
        <w:lastRenderedPageBreak/>
        <w:t>Государственного образования  и соответствует учебным возможностям учащихся данной ступени обучения.</w:t>
      </w:r>
    </w:p>
    <w:p w:rsidR="0088594E" w:rsidRDefault="0088594E" w:rsidP="0088594E">
      <w:pPr>
        <w:pStyle w:val="a8"/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Цель: установление соответствия уровня  учащихся требованиям Государственного образовательного стандарта основного общего образования.</w:t>
      </w:r>
    </w:p>
    <w:p w:rsidR="0088594E" w:rsidRPr="0088594E" w:rsidRDefault="0088594E" w:rsidP="0088594E">
      <w:pPr>
        <w:pStyle w:val="a8"/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Структура промеж</w:t>
      </w:r>
      <w:r w:rsidRPr="0088594E">
        <w:rPr>
          <w:rFonts w:ascii="Times New Roman" w:hAnsi="Times New Roman" w:cs="Times New Roman"/>
          <w:sz w:val="28"/>
          <w:szCs w:val="28"/>
        </w:rPr>
        <w:t xml:space="preserve">уточной аттестационной работы и </w:t>
      </w:r>
      <w:r w:rsidRPr="0088594E">
        <w:rPr>
          <w:rFonts w:ascii="Times New Roman" w:eastAsia="Calibri" w:hAnsi="Times New Roman" w:cs="Times New Roman"/>
          <w:sz w:val="28"/>
          <w:szCs w:val="28"/>
        </w:rPr>
        <w:t>характеристика заданий.Форма работы – контрольная работа.Работа состоит из 20 заданий.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В раб</w:t>
      </w:r>
      <w:r w:rsidR="00B313DF">
        <w:rPr>
          <w:rFonts w:ascii="Times New Roman" w:eastAsia="Calibri" w:hAnsi="Times New Roman" w:cs="Times New Roman"/>
          <w:sz w:val="28"/>
          <w:szCs w:val="28"/>
        </w:rPr>
        <w:t>оте используется 2 типа заданий</w:t>
      </w:r>
      <w:r w:rsidRPr="0088594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         Первая часть – базовые задания, позволяющие проверить освоение базовых знаний и умений по предмету.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         Вторая часть  – задания повышенного уровня, проверяющие способность учащихся решать учебные задачи по учебному предмету, в которых способ выполнения не очевиден.</w:t>
      </w:r>
    </w:p>
    <w:p w:rsidR="0088594E" w:rsidRPr="0088594E" w:rsidRDefault="0088594E" w:rsidP="00E61E5C">
      <w:pPr>
        <w:pStyle w:val="a8"/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В первую часть входят 17 заданий (1-17), во вторую  часть – 3 задания (18-20). Время проведения работы 40 минут.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Этапы проведения работы: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1) вводный инструктаж для детей об особенностях данной работы (3 минуты)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2) заполнение титульного листа (2 минуты)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3) выполнение работы (35 минут)</w:t>
      </w:r>
    </w:p>
    <w:p w:rsidR="00E61E5C" w:rsidRDefault="0088594E" w:rsidP="00E61E5C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E5C">
        <w:rPr>
          <w:rFonts w:ascii="Times New Roman" w:eastAsia="Calibri" w:hAnsi="Times New Roman" w:cs="Times New Roman"/>
          <w:sz w:val="28"/>
          <w:szCs w:val="28"/>
        </w:rPr>
        <w:t>Оценка выполнения заданий  промежуточной аттестационной работы</w:t>
      </w:r>
      <w:r w:rsidR="00E61E5C">
        <w:rPr>
          <w:rFonts w:ascii="Times New Roman" w:hAnsi="Times New Roman" w:cs="Times New Roman"/>
          <w:sz w:val="28"/>
          <w:szCs w:val="28"/>
        </w:rPr>
        <w:t xml:space="preserve">. </w:t>
      </w:r>
      <w:r w:rsidRPr="0088594E">
        <w:rPr>
          <w:rFonts w:ascii="Times New Roman" w:eastAsia="Calibri" w:hAnsi="Times New Roman" w:cs="Times New Roman"/>
          <w:sz w:val="28"/>
          <w:szCs w:val="28"/>
        </w:rPr>
        <w:t>Работа носит диагностический характе</w:t>
      </w:r>
      <w:r w:rsidR="00E61E5C">
        <w:rPr>
          <w:rFonts w:ascii="Times New Roman" w:hAnsi="Times New Roman" w:cs="Times New Roman"/>
          <w:sz w:val="28"/>
          <w:szCs w:val="28"/>
        </w:rPr>
        <w:t xml:space="preserve">р: каждое задание направлено на </w:t>
      </w: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диагностику определенного предметного умения.Выполнение заданий разной сложности и разного типа оценивается с учетом следующих рекомендаций: </w:t>
      </w:r>
    </w:p>
    <w:p w:rsidR="0088594E" w:rsidRPr="0088594E" w:rsidRDefault="0088594E" w:rsidP="00E61E5C">
      <w:pPr>
        <w:pStyle w:val="a8"/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1) В заданиях с выбором ответа из четырех предложенных вариантов (№1-17)  ученик должен выбрать только верный ответ. Если учащийся выбирает более одного ответа, то задание считается выполненным неверно.</w:t>
      </w:r>
    </w:p>
    <w:p w:rsidR="00E61E5C" w:rsidRDefault="0088594E" w:rsidP="0088594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За правильное выполненное задание учащийся получает 1 балл.За неправильно выполненное задание учащийся получает 0 баллов.</w:t>
      </w:r>
    </w:p>
    <w:p w:rsidR="0088594E" w:rsidRPr="0088594E" w:rsidRDefault="0088594E" w:rsidP="00E61E5C">
      <w:pPr>
        <w:pStyle w:val="a8"/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2) Выполнение каждого задания повышенного уровня сложности (№18-20)  оценивается по следующей шкале: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3 балла – приведен полный верный ответ;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2 балла – приведен частично верный ответ (1 ошибка);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1 балл – приведен частично верный ответ (2 ошибки);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0 баллов – приведен неверный ответ.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Общее количество баллов, которое можно набрать учащийся – 26 баллов.</w:t>
      </w:r>
    </w:p>
    <w:p w:rsidR="0088594E" w:rsidRPr="0088594E" w:rsidRDefault="0088594E" w:rsidP="00E61E5C">
      <w:pPr>
        <w:pStyle w:val="a8"/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8594E">
        <w:rPr>
          <w:rFonts w:ascii="Times New Roman" w:eastAsia="Calibri" w:hAnsi="Times New Roman" w:cs="Times New Roman"/>
          <w:sz w:val="28"/>
          <w:szCs w:val="28"/>
          <w:u w:val="single"/>
        </w:rPr>
        <w:t>Шкала перевода процента выполнения тестовых заданий в отметки.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Выполнено правильно 93% - 100% - оценка «5» (24-26 баллов);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Выполнено правильно 75% - 92% - оценка «4» (19-23 баллов);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lastRenderedPageBreak/>
        <w:t>Выполнено правильно 51% - 74% - оценка «3» (13-18 баллов);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Выполнено правильно 0% - 50% - оценка «2» (0-12 баллов).</w:t>
      </w:r>
    </w:p>
    <w:p w:rsidR="00E61E5C" w:rsidRDefault="00E61E5C" w:rsidP="0088594E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E61E5C">
      <w:pPr>
        <w:pStyle w:val="a8"/>
        <w:spacing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 вариант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1) Какой гриб является ядовитым?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1) сыроежка                                          2) подберёзовик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3) бледная поганка                               4) шампиньон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2) Все зеленые растения способны к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1) двойному оплодотворению     2) семенному размножению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3) фотосинтезу                                                              4) образованию цветка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3) Какой органоид растительной клетки использует энергию солнечного света для синтеза органических веществ?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 1) хлоропласт                                               2) митохондрия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 3) вакуоль                                                     4) ядро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4) Что относят к вегетативному размножению комнатных растений?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 1) размножение с помощ</w:t>
      </w:r>
      <w:r w:rsidR="00E61E5C">
        <w:rPr>
          <w:rFonts w:ascii="Times New Roman" w:hAnsi="Times New Roman" w:cs="Times New Roman"/>
          <w:sz w:val="28"/>
          <w:szCs w:val="28"/>
        </w:rPr>
        <w:t xml:space="preserve">ью плодов                 </w:t>
      </w:r>
      <w:r w:rsidRPr="0088594E">
        <w:rPr>
          <w:rFonts w:ascii="Times New Roman" w:eastAsia="Calibri" w:hAnsi="Times New Roman" w:cs="Times New Roman"/>
          <w:sz w:val="28"/>
          <w:szCs w:val="28"/>
        </w:rPr>
        <w:t>2) размножение семенами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 3) размножение с помощью</w:t>
      </w:r>
      <w:r w:rsidR="00E61E5C">
        <w:rPr>
          <w:rFonts w:ascii="Times New Roman" w:hAnsi="Times New Roman" w:cs="Times New Roman"/>
          <w:sz w:val="28"/>
          <w:szCs w:val="28"/>
        </w:rPr>
        <w:t xml:space="preserve"> гамет                    </w:t>
      </w:r>
      <w:r w:rsidRPr="0088594E">
        <w:rPr>
          <w:rFonts w:ascii="Times New Roman" w:eastAsia="Calibri" w:hAnsi="Times New Roman" w:cs="Times New Roman"/>
          <w:sz w:val="28"/>
          <w:szCs w:val="28"/>
        </w:rPr>
        <w:t>4) размножение луковицами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5) К высшим растениям относятся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водоросли и папоротники                       2) голосеменные и водоросли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цветковые и мхи       4) водоросли и мхи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6) Исходными веществами для фотосинтеза являются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1) углекислый газ и вода                              2) белки и углеводы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3) кислород и вода                                          4) глюкоза и минеральные соли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7) Оплодотворение у цветковых растений называют двойным, так как в его ходе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1) оплодотворяются две женские гаметы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2) увеличивается размер яйцеклетки в два раза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3) оплодотворяются яйцеклетка одним спермием, а центральная клетка – вторым спермием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4) в оплодотворении участвуют мужская и женская половые клетки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8) К какому из перечисленных семейств относятся овощные растения: картофель, томат, баклажан?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1) Злаки                                             2) Паслёновые      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Лилейные                                      4) Сложноцветные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9) с помощью какого прибора можно рассмотреть клеточное строение кожицы лука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лупы                                              2) телескопа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микроскопа                                   4) компаса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10) Плоды рябины приспособлены к распространению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1) ветром                                  2) птицами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3) насекомыми                         4) водой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11) Эволюция растений шла в направлении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1) от высших растений к низшим                          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2) от низших растений к высшим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3) от семенных растений к споровым                    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4) от многоклеточных растений к одноклеточным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12) Главный отличительный признак бактериальной клетки —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1) шарообразная форма                                     2) наличие жгутика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3) наличие клеточной стенки                            4) отсутствие ядра</w:t>
      </w:r>
    </w:p>
    <w:p w:rsidR="00E61E5C" w:rsidRDefault="00E61E5C" w:rsidP="0088594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13) Какой орган у растений называют генеративным?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1) лист                            2) корень           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3) стебель                       4) цветок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14) Что из перечисленного ниже является приспособлением растений к перенесению неблагоприятных (зимних) условий жизни?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1) листопад                                                    2) закрывание устьиц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3) накапливание воды в стебле                    4) созревание плодов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15) Дрожжи используются человеком в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хлебопечении                                  2) получении сыров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квашении капусты                          4) приготовлении творога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16) Залежи каменного угля образовались из отмерших частей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мохообразных                                    2) голосеменных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древних папоротников                      4) современных покрытосеменных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lastRenderedPageBreak/>
        <w:t>17) Какие бактерии считают «санитарами» планеты?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1) уксуснокислые                      2) клубеньковые  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3) гниения                                  4) молочнокислые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18) Установите соответствие между характеристикой растения и отделом.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ХАРАКТЕРИСТИКА РАСТЕНИЯ        ОТДЕЛ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А) образует семена                                                             1) Моховидные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Б) размножается спорами                                                  2) Голосеменные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В) имеют видоизмененные листья — хвоинки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Г) не имеет корней, а имеет ризоиды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Д) произрастают в разных условиях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Е) оплодотворение связано с водной средой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19) Выберите три признака растений из класса Двудольные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1) дуговое жилкование листьев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2) мочковатая корневая система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3) сетчатое жилкование листьев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4) параллельное жилкование листьев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5) две семядоли в семени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6) стержневая корневая система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20) Установите последовательность систематических категорий с учетом их соподчиненности, начиная </w:t>
      </w:r>
      <w:r w:rsidRPr="0088594E">
        <w:rPr>
          <w:rFonts w:ascii="Times New Roman" w:eastAsia="Calibri" w:hAnsi="Times New Roman" w:cs="Times New Roman"/>
          <w:b/>
          <w:sz w:val="28"/>
          <w:szCs w:val="28"/>
        </w:rPr>
        <w:t>с наименьшей</w:t>
      </w: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F7257">
        <w:rPr>
          <w:rFonts w:ascii="Times New Roman" w:hAnsi="Times New Roman" w:cs="Times New Roman"/>
          <w:sz w:val="28"/>
          <w:szCs w:val="28"/>
          <w:lang w:eastAsia="ru-RU"/>
        </w:rPr>
        <w:t xml:space="preserve">В ответе запишите </w:t>
      </w: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соответствующую последовательность цифр.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1) семейство Бобовые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2) род Клевер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3) царство Растения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4) отдел Покрытосеменные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5) класс Двудольные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6) вид Клевер луговой</w:t>
      </w:r>
    </w:p>
    <w:p w:rsidR="004F7257" w:rsidRDefault="004F7257" w:rsidP="004F7257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8594E" w:rsidRPr="0088594E" w:rsidRDefault="0088594E" w:rsidP="004F7257">
      <w:pPr>
        <w:pStyle w:val="a8"/>
        <w:spacing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 вариант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1) Какой шляпочный гриб относят к группе ядовитых?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1) сыроежка         2) моховик        3) лисичка       4) шампиньон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2) Высшими растениями не являются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1) мохообразные         2) папоротникообразные            3) водоросли             4) голосеменные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>3) Какой органоид растительной клетки представляет собой полость-резервуар, заполненный клеточным соком?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8594E">
        <w:rPr>
          <w:rFonts w:ascii="Times New Roman" w:eastAsia="Calibri" w:hAnsi="Times New Roman" w:cs="Times New Roman"/>
          <w:sz w:val="28"/>
          <w:szCs w:val="28"/>
        </w:rPr>
        <w:t xml:space="preserve">    1) хлоропласт                  2) цитоплазма                    3) вакуоль                       4) ядро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Что необходимо сделать при пересадке растений в другое место?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1) у</w:t>
      </w:r>
      <w:r w:rsidR="004F7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далить мелкие боковые корни    </w:t>
      </w:r>
      <w:r w:rsidRPr="00885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тщательно отряхнуть корни от почвы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3) смыть с корней старую почву      4) оставить почвенный ком на корнях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5) Цветок имеется у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1) покрытосеменных            2) моховидных         3) папоротниковидных            4) голосеменных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6) Какое вещество образуется в процессе фотосинтеза?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углекислый газ                 2) белок                 3) вода                    4) глюкоза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7) Выберите характеристику вегетативного размножения растения.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 осуществляется с участием гамет двух растений                                                                                  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2)  дочерние растения сохраняют большое сходство с материнским растением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 новый организм развивается из зиготы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4)  ему предшествует двойное оплодотворение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8) К какому из перечисленных семейств относятся культурные растения: рожь, пшеница, кукуруза?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Злаки                                             2) Паслёновые      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Лилейные                                      4) Сложноцветные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9) Изучение строения и процессов жизнедеятельности растений – одна из задач науки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1)  цитологии  2)  селекции      3)  палеонтологии  4)  ботаники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10) Приспособленность кактусов к засушливым условиям пустыни состоит  в том, что у них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прекращаются все процессы жизнедеятельности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2) в стеблях имеются водоносные ткани, в которых они запасают воду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начинается листопад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4) корни уходят глубоко в почву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11) Укажите правильную последовательность появления организмов на Земле.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водоросли – бактерии – мхи – папоротники – голосеменные – покрытосеменные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2) бактерии – водоросли – мхи – покрытосеменные – голосеменные – папоротники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бактерии – водоросли – мхи – папоротники – голосеменные – покрытосеменные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4) водоросли – мхи – папоротники – бактерии – голосеменные – покрытосеменные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12) Бактерии относят к прокариотам, так как у них нет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митохондрий        2) ядра         3)</w:t>
      </w:r>
      <w:r w:rsidR="004F7257">
        <w:rPr>
          <w:rFonts w:ascii="Times New Roman" w:hAnsi="Times New Roman" w:cs="Times New Roman"/>
          <w:sz w:val="28"/>
          <w:szCs w:val="28"/>
          <w:lang w:eastAsia="ru-RU"/>
        </w:rPr>
        <w:t xml:space="preserve"> хлоропластов     </w:t>
      </w: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4) вакуолей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13) Побег - вегетативный орган, образованный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стеблем с листьями и почками                     2) верхушкой стебля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междоузлиями и узлами                                4) зачаточными листьями</w:t>
      </w:r>
    </w:p>
    <w:p w:rsidR="004F7257" w:rsidRDefault="004F7257" w:rsidP="0088594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14) Ветроопыляемые деревья и кустарники чаще зацветают до распускания листьев. В их тычинках, как правило, образуется гораздо больше пыльцы, чем у </w:t>
      </w:r>
      <w:proofErr w:type="spellStart"/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насекомоопыляемых</w:t>
      </w:r>
      <w:proofErr w:type="spellEnd"/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. Объясните, с чем это связано.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улучшается снабжение зелёных частей растения углекислым газом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2) повышается вероятность улавливания пыльцы и оплодотворения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отпугиваются насекомые-вредители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4) растение испытывает недостаток минеральных солей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15) Для производства лекарственных препаратов выращивают гриб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1) </w:t>
      </w:r>
      <w:proofErr w:type="spellStart"/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мукор</w:t>
      </w:r>
      <w:proofErr w:type="spellEnd"/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2) </w:t>
      </w:r>
      <w:proofErr w:type="spellStart"/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пеницилл</w:t>
      </w:r>
      <w:proofErr w:type="spellEnd"/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3) трутовик   4) шампиньон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16) космическая роль зеленых растений заключается в процессе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1) фотосинтеза                                                2) испарения воды               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3) вегетативного размножения                     4) выхода на сушу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17) Бактерии гниения, живущие в почве,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образуют микоризу с корнями деревьев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2) питаются органическими веществами живых организмов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способствуют нейтрализации ядов в почве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4) разлагают мёртвые остатки растений и животных до перегноя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18) Установите соответствие между признаком растения и систематической группой, к которой оно принадлежит.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ПРИЗНАКИ РАСТЕНИЙ                                    ГРУППЫ РАСТЕНИЙ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А)  первые, наиболее древние растения                           1)  водоросли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 самая многочисленная группа растений на Земле     2)  </w:t>
      </w:r>
      <w:proofErr w:type="gramStart"/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покрытосеменные</w:t>
      </w:r>
      <w:proofErr w:type="gramEnd"/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В)  большинство представителей обитают в водоёмах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Г)  имеют вегетативные и генеративные органы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Д)  имеют приспособления к опылению, распространению плодов и семян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Е)  тело состоит из одной клетки или слоевища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19) По каким признакам цветковые растения относят к классу Однодольных? Выберите три верных ответа из шести.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1) сетчатое жилкование листьев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2) наличие камбия в стебле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3) одна семядоля в семени 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4) мочковатая корневая система 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5) жизненная форма — преимущественно травы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6) выражен главный корень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20) Расположите в правильном порядке систематические группы растений, начиная с </w:t>
      </w:r>
      <w:r w:rsidRPr="0088594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наименьшей</w:t>
      </w: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>. В ответе запишите соответствующую последовательность цифр.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1) семейство Кувшинковые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2) отдел Покрытосеменные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3) вид Кубышка жёлтая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4) род Кубышка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5) класс Двудольные</w:t>
      </w:r>
    </w:p>
    <w:p w:rsidR="0088594E" w:rsidRPr="0088594E" w:rsidRDefault="0088594E" w:rsidP="0088594E">
      <w:pPr>
        <w:pStyle w:val="a8"/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5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6) царство Растения</w:t>
      </w:r>
    </w:p>
    <w:p w:rsidR="0088594E" w:rsidRDefault="0088594E" w:rsidP="0088594E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13DF" w:rsidRDefault="00B313DF" w:rsidP="00F4290E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13DF" w:rsidRDefault="00B313DF" w:rsidP="00F4290E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13DF" w:rsidRDefault="00B313DF" w:rsidP="00F4290E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13DF" w:rsidRDefault="00B313DF" w:rsidP="00F4290E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13DF" w:rsidRDefault="00B313DF" w:rsidP="00F4290E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4290E" w:rsidRDefault="00F4290E" w:rsidP="00F4290E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290E">
        <w:rPr>
          <w:rFonts w:ascii="Times New Roman" w:hAnsi="Times New Roman" w:cs="Times New Roman"/>
          <w:b/>
          <w:sz w:val="28"/>
          <w:szCs w:val="28"/>
          <w:lang w:eastAsia="ru-RU"/>
        </w:rPr>
        <w:t>7 класс</w:t>
      </w:r>
    </w:p>
    <w:p w:rsidR="00F4290E" w:rsidRDefault="00F4290E" w:rsidP="00F4290E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4290E" w:rsidRDefault="00F4290E" w:rsidP="00F4290E">
      <w:pPr>
        <w:widowControl w:val="0"/>
        <w:suppressAutoHyphens/>
        <w:spacing w:after="0" w:line="240" w:lineRule="auto"/>
        <w:ind w:firstLine="708"/>
        <w:rPr>
          <w:rFonts w:ascii="Thorndale AMT" w:eastAsia="DejaVu Sans" w:hAnsi="Thorndale AMT"/>
          <w:kern w:val="1"/>
        </w:rPr>
      </w:pPr>
      <w:r w:rsidRPr="00980865">
        <w:rPr>
          <w:rFonts w:ascii="Thorndale AMT" w:eastAsia="DejaVu Sans" w:hAnsi="Thorndale AMT"/>
          <w:b/>
          <w:kern w:val="1"/>
        </w:rPr>
        <w:t>Цель</w:t>
      </w:r>
      <w:r>
        <w:rPr>
          <w:rFonts w:ascii="Thorndale AMT" w:eastAsia="DejaVu Sans" w:hAnsi="Thorndale AMT"/>
          <w:kern w:val="1"/>
        </w:rPr>
        <w:t xml:space="preserve">промежуточной аттестационной </w:t>
      </w:r>
      <w:r w:rsidRPr="00980865">
        <w:rPr>
          <w:rFonts w:ascii="Thorndale AMT" w:eastAsia="DejaVu Sans" w:hAnsi="Thorndale AMT"/>
          <w:kern w:val="1"/>
        </w:rPr>
        <w:t xml:space="preserve"> работы</w:t>
      </w:r>
      <w:r>
        <w:rPr>
          <w:rFonts w:ascii="Thorndale AMT" w:eastAsia="DejaVu Sans" w:hAnsi="Thorndale AMT"/>
          <w:kern w:val="1"/>
        </w:rPr>
        <w:t xml:space="preserve"> - </w:t>
      </w:r>
      <w:r w:rsidRPr="00980865">
        <w:rPr>
          <w:rFonts w:ascii="Thorndale AMT" w:eastAsia="DejaVu Sans" w:hAnsi="Thorndale AMT"/>
          <w:kern w:val="1"/>
        </w:rPr>
        <w:t xml:space="preserve"> оценить общеобразовательную подготовку учащихся по биологии </w:t>
      </w:r>
      <w:r>
        <w:rPr>
          <w:rFonts w:ascii="Thorndale AMT" w:eastAsia="DejaVu Sans" w:hAnsi="Thorndale AMT"/>
          <w:kern w:val="1"/>
        </w:rPr>
        <w:t xml:space="preserve">за курс 7 класса </w:t>
      </w:r>
      <w:r w:rsidRPr="00980865">
        <w:rPr>
          <w:rFonts w:ascii="Thorndale AMT" w:eastAsia="DejaVu Sans" w:hAnsi="Thorndale AMT"/>
          <w:kern w:val="1"/>
        </w:rPr>
        <w:t>в</w:t>
      </w:r>
      <w:r>
        <w:rPr>
          <w:rFonts w:ascii="Thorndale AMT" w:eastAsia="DejaVu Sans" w:hAnsi="Thorndale AMT"/>
          <w:kern w:val="1"/>
        </w:rPr>
        <w:t xml:space="preserve"> </w:t>
      </w:r>
      <w:r>
        <w:rPr>
          <w:rFonts w:ascii="Thorndale AMT" w:eastAsia="DejaVu Sans" w:hAnsi="Thorndale AMT"/>
          <w:kern w:val="1"/>
        </w:rPr>
        <w:lastRenderedPageBreak/>
        <w:t>соответствии с требованиями ФГКОС</w:t>
      </w:r>
      <w:r w:rsidRPr="00980865">
        <w:rPr>
          <w:rFonts w:ascii="Thorndale AMT" w:eastAsia="DejaVu Sans" w:hAnsi="Thorndale AMT"/>
          <w:kern w:val="1"/>
        </w:rPr>
        <w:t>.</w:t>
      </w:r>
      <w:r w:rsidRPr="00F4290E">
        <w:rPr>
          <w:rFonts w:ascii="Times New Roman CYR" w:eastAsia="Times New Roman CYR" w:hAnsi="Times New Roman CYR" w:cs="Times New Roman CYR"/>
          <w:bCs/>
          <w:kern w:val="1"/>
        </w:rPr>
        <w:t>Форма</w:t>
      </w:r>
      <w:r w:rsidRPr="00F4290E">
        <w:rPr>
          <w:rFonts w:ascii="Times New Roman CYR" w:eastAsia="Times New Roman CYR" w:hAnsi="Times New Roman CYR" w:cs="Times New Roman CYR"/>
          <w:kern w:val="1"/>
        </w:rPr>
        <w:t>– контрольная работа.</w:t>
      </w:r>
    </w:p>
    <w:p w:rsidR="00F4290E" w:rsidRPr="00F4290E" w:rsidRDefault="00F4290E" w:rsidP="00F4290E">
      <w:pPr>
        <w:widowControl w:val="0"/>
        <w:suppressAutoHyphens/>
        <w:spacing w:after="0" w:line="240" w:lineRule="auto"/>
        <w:ind w:firstLine="708"/>
        <w:rPr>
          <w:rFonts w:ascii="Thorndale AMT" w:eastAsia="DejaVu Sans" w:hAnsi="Thorndale AMT"/>
          <w:kern w:val="1"/>
        </w:rPr>
      </w:pPr>
      <w:r w:rsidRPr="00980865">
        <w:rPr>
          <w:rFonts w:eastAsia="Times New Roman"/>
          <w:color w:val="000000"/>
          <w:lang w:eastAsia="ru-RU"/>
        </w:rPr>
        <w:t xml:space="preserve">Контрольная работа в двух  вариантах составлена в виде </w:t>
      </w:r>
      <w:r>
        <w:rPr>
          <w:rFonts w:eastAsia="Times New Roman"/>
          <w:color w:val="000000"/>
          <w:lang w:eastAsia="ru-RU"/>
        </w:rPr>
        <w:t xml:space="preserve">заданий, </w:t>
      </w:r>
      <w:r w:rsidRPr="00980865">
        <w:rPr>
          <w:rFonts w:eastAsia="Times New Roman"/>
          <w:color w:val="000000"/>
          <w:lang w:eastAsia="ru-RU"/>
        </w:rPr>
        <w:t>соотв</w:t>
      </w:r>
      <w:r>
        <w:rPr>
          <w:rFonts w:eastAsia="Times New Roman"/>
          <w:color w:val="000000"/>
          <w:lang w:eastAsia="ru-RU"/>
        </w:rPr>
        <w:t>етствующих темам, изучаемым в 7</w:t>
      </w:r>
      <w:r w:rsidRPr="00980865">
        <w:rPr>
          <w:rFonts w:eastAsia="Times New Roman"/>
          <w:color w:val="000000"/>
          <w:lang w:eastAsia="ru-RU"/>
        </w:rPr>
        <w:t xml:space="preserve"> классе:</w:t>
      </w:r>
      <w:r w:rsidRPr="00980865">
        <w:rPr>
          <w:rFonts w:eastAsia="Times New Roman"/>
          <w:color w:val="000000"/>
          <w:lang w:eastAsia="ru-RU"/>
        </w:rPr>
        <w:br/>
      </w:r>
      <w:r>
        <w:t xml:space="preserve">- </w:t>
      </w:r>
      <w:r w:rsidRPr="008248AE">
        <w:t>Общие сведения о животном мире</w:t>
      </w:r>
    </w:p>
    <w:p w:rsidR="00F4290E" w:rsidRPr="008248AE" w:rsidRDefault="00F4290E" w:rsidP="00F4290E">
      <w:pPr>
        <w:spacing w:after="0" w:line="240" w:lineRule="auto"/>
      </w:pPr>
      <w:r w:rsidRPr="008248AE">
        <w:rPr>
          <w:rFonts w:eastAsia="Times New Roman"/>
          <w:lang w:eastAsia="ru-RU"/>
        </w:rPr>
        <w:t>-</w:t>
      </w:r>
      <w:r w:rsidRPr="008248AE">
        <w:t>Многообразие животных</w:t>
      </w:r>
    </w:p>
    <w:p w:rsidR="00F4290E" w:rsidRDefault="00F4290E" w:rsidP="00F4290E">
      <w:pPr>
        <w:spacing w:after="0" w:line="240" w:lineRule="auto"/>
        <w:rPr>
          <w:rFonts w:eastAsia="Times New Roman"/>
          <w:color w:val="FF0000"/>
          <w:lang w:eastAsia="ru-RU"/>
        </w:rPr>
      </w:pPr>
      <w:r>
        <w:t>-</w:t>
      </w:r>
      <w:r w:rsidRPr="008248AE">
        <w:t xml:space="preserve"> Эволюция строения. Взаимосвязь строения и функций органов и их систем у животных</w:t>
      </w:r>
    </w:p>
    <w:p w:rsidR="00F4290E" w:rsidRPr="008248AE" w:rsidRDefault="00F4290E" w:rsidP="00F4290E">
      <w:pPr>
        <w:spacing w:after="0" w:line="240" w:lineRule="auto"/>
      </w:pPr>
      <w:r w:rsidRPr="008248AE">
        <w:rPr>
          <w:rFonts w:eastAsia="Times New Roman"/>
          <w:lang w:eastAsia="ru-RU"/>
        </w:rPr>
        <w:t>-</w:t>
      </w:r>
      <w:r w:rsidRPr="008248AE">
        <w:t>Развитие животного мира на Земле</w:t>
      </w:r>
    </w:p>
    <w:p w:rsidR="00F4290E" w:rsidRDefault="00F4290E" w:rsidP="00F4290E">
      <w:pPr>
        <w:spacing w:after="0" w:line="240" w:lineRule="auto"/>
      </w:pPr>
      <w:r>
        <w:t>-</w:t>
      </w:r>
      <w:r w:rsidRPr="008248AE">
        <w:t>Животный мир и хозяйственная деятельность человека</w:t>
      </w:r>
      <w:r>
        <w:t>.</w:t>
      </w:r>
    </w:p>
    <w:p w:rsidR="00F4290E" w:rsidRDefault="00F4290E" w:rsidP="00F4290E">
      <w:pPr>
        <w:spacing w:after="0" w:line="240" w:lineRule="auto"/>
        <w:ind w:firstLine="708"/>
        <w:rPr>
          <w:rFonts w:eastAsia="Times New Roman"/>
          <w:color w:val="000000"/>
          <w:lang w:eastAsia="ru-RU"/>
        </w:rPr>
      </w:pPr>
      <w:r w:rsidRPr="00980865">
        <w:rPr>
          <w:rFonts w:eastAsia="Times New Roman"/>
          <w:lang w:eastAsia="ru-RU"/>
        </w:rPr>
        <w:t>В тестах представлены р</w:t>
      </w:r>
      <w:r>
        <w:rPr>
          <w:rFonts w:eastAsia="Times New Roman"/>
          <w:lang w:eastAsia="ru-RU"/>
        </w:rPr>
        <w:t xml:space="preserve">азнообразные задания по темам: </w:t>
      </w:r>
      <w:r w:rsidRPr="00980865">
        <w:rPr>
          <w:rFonts w:eastAsia="Times New Roman"/>
          <w:color w:val="000000"/>
          <w:lang w:eastAsia="ru-RU"/>
        </w:rPr>
        <w:br/>
      </w:r>
      <w:r w:rsidRPr="00980865">
        <w:rPr>
          <w:rFonts w:eastAsia="Times New Roman"/>
          <w:b/>
          <w:bCs/>
          <w:color w:val="000000"/>
          <w:lang w:eastAsia="ru-RU"/>
        </w:rPr>
        <w:t>Часть А</w:t>
      </w:r>
      <w:r>
        <w:rPr>
          <w:rFonts w:eastAsia="Times New Roman"/>
          <w:color w:val="000000"/>
          <w:lang w:eastAsia="ru-RU"/>
        </w:rPr>
        <w:t xml:space="preserve"> содержит 12</w:t>
      </w:r>
      <w:r w:rsidRPr="00980865">
        <w:rPr>
          <w:rFonts w:eastAsia="Times New Roman"/>
          <w:color w:val="000000"/>
          <w:lang w:eastAsia="ru-RU"/>
        </w:rPr>
        <w:t xml:space="preserve"> заданий </w:t>
      </w:r>
      <w:r w:rsidRPr="00E47DC3">
        <w:rPr>
          <w:rFonts w:eastAsia="Times New Roman"/>
          <w:b/>
          <w:color w:val="000000"/>
          <w:lang w:eastAsia="ru-RU"/>
        </w:rPr>
        <w:t>базового уровня сложности</w:t>
      </w:r>
      <w:r>
        <w:rPr>
          <w:rFonts w:eastAsia="Times New Roman"/>
          <w:color w:val="000000"/>
          <w:lang w:eastAsia="ru-RU"/>
        </w:rPr>
        <w:t xml:space="preserve"> (1 задание-1 балл).</w:t>
      </w:r>
      <w:r w:rsidRPr="00980865">
        <w:rPr>
          <w:rFonts w:eastAsia="Times New Roman"/>
          <w:color w:val="000000"/>
          <w:lang w:eastAsia="ru-RU"/>
        </w:rPr>
        <w:br/>
      </w:r>
      <w:r w:rsidRPr="00980865">
        <w:rPr>
          <w:rFonts w:eastAsia="Times New Roman"/>
          <w:b/>
          <w:bCs/>
          <w:color w:val="000000"/>
          <w:lang w:eastAsia="ru-RU"/>
        </w:rPr>
        <w:t>Часть В</w:t>
      </w:r>
      <w:r>
        <w:rPr>
          <w:rFonts w:eastAsia="Times New Roman"/>
          <w:color w:val="000000"/>
          <w:lang w:eastAsia="ru-RU"/>
        </w:rPr>
        <w:t xml:space="preserve"> содержит 4</w:t>
      </w:r>
      <w:r w:rsidRPr="00980865">
        <w:rPr>
          <w:rFonts w:eastAsia="Times New Roman"/>
          <w:color w:val="000000"/>
          <w:lang w:eastAsia="ru-RU"/>
        </w:rPr>
        <w:t xml:space="preserve"> задания повышенного уровня сложности (1 задание-</w:t>
      </w:r>
      <w:r>
        <w:rPr>
          <w:rFonts w:eastAsia="Times New Roman"/>
          <w:color w:val="000000"/>
          <w:lang w:eastAsia="ru-RU"/>
        </w:rPr>
        <w:t xml:space="preserve">  0- </w:t>
      </w:r>
      <w:r w:rsidRPr="00980865">
        <w:rPr>
          <w:rFonts w:eastAsia="Times New Roman"/>
          <w:color w:val="000000"/>
          <w:lang w:eastAsia="ru-RU"/>
        </w:rPr>
        <w:t>2 балла</w:t>
      </w:r>
      <w:r>
        <w:rPr>
          <w:rFonts w:eastAsia="Times New Roman"/>
          <w:color w:val="000000"/>
          <w:lang w:eastAsia="ru-RU"/>
        </w:rPr>
        <w:t>; 1 балл за 3 правильно названных элемента ответа).</w:t>
      </w:r>
      <w:r w:rsidRPr="00980865">
        <w:rPr>
          <w:rFonts w:eastAsia="Times New Roman"/>
          <w:color w:val="000000"/>
          <w:lang w:eastAsia="ru-RU"/>
        </w:rPr>
        <w:br/>
      </w:r>
      <w:r w:rsidRPr="00980865">
        <w:rPr>
          <w:rFonts w:eastAsia="Times New Roman"/>
          <w:b/>
          <w:bCs/>
          <w:color w:val="000000"/>
          <w:lang w:eastAsia="ru-RU"/>
        </w:rPr>
        <w:t>Часть С</w:t>
      </w:r>
      <w:r w:rsidRPr="00980865">
        <w:rPr>
          <w:rFonts w:eastAsia="Times New Roman"/>
          <w:color w:val="000000"/>
          <w:lang w:eastAsia="ru-RU"/>
        </w:rPr>
        <w:t xml:space="preserve"> содержит два задания с развернутым ответом (1 задание</w:t>
      </w:r>
      <w:r>
        <w:rPr>
          <w:rFonts w:eastAsia="Times New Roman"/>
          <w:color w:val="000000"/>
          <w:lang w:eastAsia="ru-RU"/>
        </w:rPr>
        <w:t xml:space="preserve"> - 2 балла).</w:t>
      </w:r>
    </w:p>
    <w:p w:rsidR="00F4290E" w:rsidRPr="00F4290E" w:rsidRDefault="00F4290E" w:rsidP="00F4290E">
      <w:pPr>
        <w:spacing w:after="0" w:line="240" w:lineRule="auto"/>
        <w:ind w:firstLine="708"/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На выполнение контрольной работы </w:t>
      </w:r>
      <w:r w:rsidRPr="00980865">
        <w:rPr>
          <w:rFonts w:eastAsia="Times New Roman"/>
          <w:color w:val="000000"/>
          <w:lang w:eastAsia="ru-RU"/>
        </w:rPr>
        <w:t>выдел</w:t>
      </w:r>
      <w:r>
        <w:rPr>
          <w:rFonts w:eastAsia="Times New Roman"/>
          <w:color w:val="000000"/>
          <w:lang w:eastAsia="ru-RU"/>
        </w:rPr>
        <w:t>яется</w:t>
      </w:r>
      <w:r w:rsidRPr="00980865">
        <w:rPr>
          <w:rFonts w:eastAsia="Times New Roman"/>
          <w:color w:val="000000"/>
          <w:lang w:eastAsia="ru-RU"/>
        </w:rPr>
        <w:t xml:space="preserve"> 45 минут.</w:t>
      </w:r>
      <w:r w:rsidRPr="00980865">
        <w:rPr>
          <w:rFonts w:eastAsia="Times New Roman"/>
          <w:color w:val="000000"/>
          <w:lang w:eastAsia="ru-RU"/>
        </w:rPr>
        <w:br/>
      </w:r>
      <w:r w:rsidRPr="00980865">
        <w:rPr>
          <w:rFonts w:eastAsia="Times New Roman"/>
          <w:color w:val="000000"/>
          <w:lang w:eastAsia="ru-RU"/>
        </w:rPr>
        <w:br/>
      </w:r>
    </w:p>
    <w:p w:rsidR="00F4290E" w:rsidRDefault="00F4290E" w:rsidP="00F4290E">
      <w:pPr>
        <w:spacing w:after="0" w:line="240" w:lineRule="auto"/>
        <w:jc w:val="left"/>
        <w:rPr>
          <w:rFonts w:eastAsia="Times New Roman"/>
          <w:color w:val="000000"/>
          <w:lang w:eastAsia="ru-RU"/>
        </w:rPr>
      </w:pPr>
      <w:r w:rsidRPr="00980865">
        <w:rPr>
          <w:rFonts w:eastAsia="Times New Roman"/>
          <w:b/>
          <w:bCs/>
          <w:color w:val="000000"/>
          <w:lang w:eastAsia="ru-RU"/>
        </w:rPr>
        <w:t>Критерии оценивания</w:t>
      </w:r>
      <w:r>
        <w:rPr>
          <w:rFonts w:eastAsia="Times New Roman"/>
          <w:color w:val="000000"/>
          <w:lang w:eastAsia="ru-RU"/>
        </w:rPr>
        <w:br/>
      </w:r>
      <w:r>
        <w:rPr>
          <w:rFonts w:eastAsia="Times New Roman"/>
          <w:color w:val="000000"/>
          <w:lang w:eastAsia="ru-RU"/>
        </w:rPr>
        <w:br/>
        <w:t>«5» 86</w:t>
      </w:r>
      <w:r w:rsidRPr="00980865">
        <w:rPr>
          <w:rFonts w:eastAsia="Times New Roman"/>
          <w:color w:val="000000"/>
          <w:lang w:eastAsia="ru-RU"/>
        </w:rPr>
        <w:t>% - 100% (</w:t>
      </w:r>
      <w:r>
        <w:rPr>
          <w:rFonts w:eastAsia="Times New Roman"/>
          <w:color w:val="000000"/>
          <w:lang w:eastAsia="ru-RU"/>
        </w:rPr>
        <w:t>22-19</w:t>
      </w:r>
      <w:r w:rsidRPr="00980865">
        <w:rPr>
          <w:rFonts w:eastAsia="Times New Roman"/>
          <w:color w:val="000000"/>
          <w:lang w:eastAsia="ru-RU"/>
        </w:rPr>
        <w:t xml:space="preserve"> б</w:t>
      </w:r>
      <w:r>
        <w:rPr>
          <w:rFonts w:eastAsia="Times New Roman"/>
          <w:color w:val="000000"/>
          <w:lang w:eastAsia="ru-RU"/>
        </w:rPr>
        <w:t>алл)</w:t>
      </w:r>
      <w:r>
        <w:rPr>
          <w:rFonts w:eastAsia="Times New Roman"/>
          <w:color w:val="000000"/>
          <w:lang w:eastAsia="ru-RU"/>
        </w:rPr>
        <w:br/>
      </w:r>
      <w:r>
        <w:rPr>
          <w:rFonts w:eastAsia="Times New Roman"/>
          <w:color w:val="000000"/>
          <w:lang w:eastAsia="ru-RU"/>
        </w:rPr>
        <w:br/>
        <w:t>«4» 73% - 82</w:t>
      </w:r>
      <w:r w:rsidRPr="00980865">
        <w:rPr>
          <w:rFonts w:eastAsia="Times New Roman"/>
          <w:color w:val="000000"/>
          <w:lang w:eastAsia="ru-RU"/>
        </w:rPr>
        <w:t>% (</w:t>
      </w:r>
      <w:r>
        <w:rPr>
          <w:rFonts w:eastAsia="Times New Roman"/>
          <w:color w:val="000000"/>
          <w:lang w:eastAsia="ru-RU"/>
        </w:rPr>
        <w:t>18</w:t>
      </w:r>
      <w:r w:rsidRPr="00980865">
        <w:rPr>
          <w:rFonts w:eastAsia="Times New Roman"/>
          <w:color w:val="000000"/>
          <w:lang w:eastAsia="ru-RU"/>
        </w:rPr>
        <w:t>-</w:t>
      </w:r>
      <w:r>
        <w:rPr>
          <w:rFonts w:eastAsia="Times New Roman"/>
          <w:color w:val="000000"/>
          <w:lang w:eastAsia="ru-RU"/>
        </w:rPr>
        <w:t>16баллов)</w:t>
      </w:r>
      <w:r>
        <w:rPr>
          <w:rFonts w:eastAsia="Times New Roman"/>
          <w:color w:val="000000"/>
          <w:lang w:eastAsia="ru-RU"/>
        </w:rPr>
        <w:br/>
      </w:r>
      <w:r>
        <w:rPr>
          <w:rFonts w:eastAsia="Times New Roman"/>
          <w:color w:val="000000"/>
          <w:lang w:eastAsia="ru-RU"/>
        </w:rPr>
        <w:br/>
        <w:t>«3» 51% - 68</w:t>
      </w:r>
      <w:r w:rsidRPr="00980865">
        <w:rPr>
          <w:rFonts w:eastAsia="Times New Roman"/>
          <w:color w:val="000000"/>
          <w:lang w:eastAsia="ru-RU"/>
        </w:rPr>
        <w:t>% (</w:t>
      </w:r>
      <w:r>
        <w:rPr>
          <w:rFonts w:eastAsia="Times New Roman"/>
          <w:color w:val="000000"/>
          <w:lang w:eastAsia="ru-RU"/>
        </w:rPr>
        <w:t>10-15</w:t>
      </w:r>
      <w:r w:rsidRPr="00980865">
        <w:rPr>
          <w:rFonts w:eastAsia="Times New Roman"/>
          <w:color w:val="000000"/>
          <w:lang w:eastAsia="ru-RU"/>
        </w:rPr>
        <w:t xml:space="preserve"> баллов)</w:t>
      </w:r>
      <w:r w:rsidRPr="00980865">
        <w:rPr>
          <w:rFonts w:eastAsia="Times New Roman"/>
          <w:color w:val="000000"/>
          <w:lang w:eastAsia="ru-RU"/>
        </w:rPr>
        <w:br/>
      </w:r>
      <w:r w:rsidRPr="00980865">
        <w:rPr>
          <w:rFonts w:eastAsia="Times New Roman"/>
          <w:color w:val="000000"/>
          <w:lang w:eastAsia="ru-RU"/>
        </w:rPr>
        <w:br/>
        <w:t xml:space="preserve"> «2»  менее 50% (менее</w:t>
      </w:r>
      <w:r>
        <w:rPr>
          <w:rFonts w:eastAsia="Times New Roman"/>
          <w:color w:val="000000"/>
          <w:lang w:eastAsia="ru-RU"/>
        </w:rPr>
        <w:t xml:space="preserve"> 10</w:t>
      </w:r>
      <w:r w:rsidRPr="00980865">
        <w:rPr>
          <w:rFonts w:eastAsia="Times New Roman"/>
          <w:color w:val="000000"/>
          <w:lang w:eastAsia="ru-RU"/>
        </w:rPr>
        <w:t xml:space="preserve"> баллов)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color w:val="000000"/>
          <w:lang w:eastAsia="ru-RU"/>
        </w:rPr>
      </w:pPr>
    </w:p>
    <w:p w:rsidR="00F4290E" w:rsidRPr="00AE32F0" w:rsidRDefault="00F4290E" w:rsidP="00F4290E">
      <w:pPr>
        <w:tabs>
          <w:tab w:val="left" w:pos="1382"/>
          <w:tab w:val="center" w:pos="4677"/>
        </w:tabs>
        <w:spacing w:after="0" w:line="240" w:lineRule="auto"/>
        <w:rPr>
          <w:rFonts w:eastAsia="Times New Roman"/>
          <w:b/>
          <w:bCs/>
          <w:lang w:eastAsia="ru-RU"/>
        </w:rPr>
      </w:pPr>
      <w:r w:rsidRPr="00AE32F0">
        <w:rPr>
          <w:rFonts w:eastAsia="Times New Roman"/>
          <w:b/>
          <w:bCs/>
          <w:lang w:eastAsia="ru-RU"/>
        </w:rPr>
        <w:t xml:space="preserve">1 </w:t>
      </w:r>
      <w:r w:rsidR="00AE32F0">
        <w:rPr>
          <w:rFonts w:eastAsia="Times New Roman"/>
          <w:b/>
          <w:bCs/>
          <w:lang w:eastAsia="ru-RU"/>
        </w:rPr>
        <w:t>вариант</w:t>
      </w:r>
    </w:p>
    <w:p w:rsidR="00F4290E" w:rsidRPr="00AE32F0" w:rsidRDefault="00F4290E" w:rsidP="00F4290E">
      <w:pPr>
        <w:widowControl w:val="0"/>
        <w:suppressAutoHyphens/>
        <w:spacing w:after="0" w:line="240" w:lineRule="auto"/>
        <w:rPr>
          <w:rFonts w:eastAsia="DejaVu Sans"/>
          <w:b/>
          <w:i/>
          <w:kern w:val="1"/>
        </w:rPr>
      </w:pPr>
    </w:p>
    <w:p w:rsidR="00F4290E" w:rsidRPr="00AE32F0" w:rsidRDefault="00F4290E" w:rsidP="00F4290E">
      <w:pPr>
        <w:widowControl w:val="0"/>
        <w:suppressAutoHyphens/>
        <w:spacing w:after="0" w:line="240" w:lineRule="auto"/>
        <w:rPr>
          <w:rFonts w:eastAsia="DejaVu Sans"/>
          <w:b/>
          <w:kern w:val="1"/>
        </w:rPr>
      </w:pPr>
      <w:r w:rsidRPr="00AE32F0">
        <w:rPr>
          <w:rFonts w:eastAsia="DejaVu Sans"/>
          <w:b/>
          <w:kern w:val="1"/>
        </w:rPr>
        <w:t>В задании А1 – А12выберите 1 верный ответ из 4.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А1. У ланцетника и других бесчерепных животных скелет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1)отсутствует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2)наружный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3)внутренний хрящевой или костный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4)в течение всей жизни представлен хордой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А2. Клетка простейших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1)выполняет определенную функцию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2)представляет собой самостоятельный организм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3)является составной частью тканей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4)имеет плотную оболочку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lastRenderedPageBreak/>
        <w:t>А3. Приспособлением к расселению и перенесению неблагоприятных условий у многих простейших служит способность: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1)активно передвигаться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2)образовывать цисту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3)размножаться путем деления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4)восстанавливать поврежденные органоиды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А4. Беспозвоночных животных с лучевой симметрией тела,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добывающих пищу и защищающихся от врагов с помощью стрекательных клеток, относят к типу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1)членистоногих                     2)моллюсков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3)к</w:t>
      </w:r>
      <w:r w:rsidR="00AE32F0">
        <w:rPr>
          <w:rFonts w:eastAsia="Times New Roman"/>
          <w:lang w:eastAsia="ru-RU"/>
        </w:rPr>
        <w:t>ольчатых червей                </w:t>
      </w:r>
      <w:r w:rsidRPr="00AE32F0">
        <w:rPr>
          <w:rFonts w:eastAsia="Times New Roman"/>
          <w:lang w:eastAsia="ru-RU"/>
        </w:rPr>
        <w:t>4)кишечнополостных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А5. С помощью боковой линии рыба воспринимает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1)запах пре</w:t>
      </w:r>
      <w:r w:rsidR="00AE32F0">
        <w:rPr>
          <w:rFonts w:eastAsia="Times New Roman"/>
          <w:lang w:eastAsia="ru-RU"/>
        </w:rPr>
        <w:t>дметов                   </w:t>
      </w:r>
      <w:r w:rsidRPr="00AE32F0">
        <w:rPr>
          <w:rFonts w:eastAsia="Times New Roman"/>
          <w:lang w:eastAsia="ru-RU"/>
        </w:rPr>
        <w:t>2)окраску предметов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3)звуковые сигналы                 4)направление и силу течения воды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</w:t>
      </w:r>
      <w:proofErr w:type="gramStart"/>
      <w:r w:rsidRPr="00AE32F0">
        <w:rPr>
          <w:rFonts w:eastAsia="Times New Roman"/>
          <w:lang w:eastAsia="ru-RU"/>
        </w:rPr>
        <w:t>6</w:t>
      </w:r>
      <w:proofErr w:type="gramEnd"/>
      <w:r w:rsidRPr="00AE32F0">
        <w:rPr>
          <w:rFonts w:eastAsia="Times New Roman"/>
          <w:lang w:eastAsia="ru-RU"/>
        </w:rPr>
        <w:t>.Аскарида не переваривается в кишечнике человека, так как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1)отличается огромной плодовитостью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2)может жить в бескислородной среде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3)быстро двигается в направлении, противоположном движению пищи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4)тело покрыто оболочкой, на которую не действует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пищеварительный сок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А7. Членистоногих, у которых к грудному отделу тела прикрепляются три пары ног, относят к классу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1)ракообразных                              2)паукообразных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3)насекомых                                     4)сосальщиков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А8. Кровеносная система в процессе исторического развития впервые появляется у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1)моллюсков                              2)плоских червей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3)кольчатых червей                 4)кишечнополостных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А9. У каких животных в процессе эволюции появляется второй круг кровообращения?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1)хрящевых рыб                           2)костных рыб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3)земноводных                            4)пресмыкающихся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А10. Какая стадия отсутствует у насекомых с неполным превращением?                               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 куколки                           2)личинки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3)яйца                               4)взрослого насекомого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lastRenderedPageBreak/>
        <w:t>А11. Какие приспособления, защищающие организм от перегревания, сформировались у млекопитающих в процессе эволюции?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 xml:space="preserve">1) наружные </w:t>
      </w:r>
      <w:proofErr w:type="spellStart"/>
      <w:r w:rsidRPr="00AE32F0">
        <w:rPr>
          <w:rFonts w:eastAsia="Times New Roman"/>
          <w:lang w:eastAsia="ru-RU"/>
        </w:rPr>
        <w:t>слущивающиеся</w:t>
      </w:r>
      <w:proofErr w:type="spellEnd"/>
      <w:r w:rsidRPr="00AE32F0">
        <w:rPr>
          <w:rFonts w:eastAsia="Times New Roman"/>
          <w:lang w:eastAsia="ru-RU"/>
        </w:rPr>
        <w:t xml:space="preserve"> клетки кожи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2)потовые железы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3)сальные железы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4)роговые образования на теле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 xml:space="preserve">А12. К какому типу относят беспозвоночных животных, тело которых, как правило, 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находится в раковине?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1)плоских червей                              2)круглых червей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3)моллюсков                                      4)членистоногих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 </w:t>
      </w:r>
    </w:p>
    <w:p w:rsidR="00F4290E" w:rsidRPr="00AE32F0" w:rsidRDefault="00AE32F0" w:rsidP="00AE32F0">
      <w:pPr>
        <w:spacing w:after="0" w:line="240" w:lineRule="auto"/>
        <w:rPr>
          <w:rFonts w:eastAsia="Times New Roman"/>
          <w:b/>
          <w:lang w:eastAsia="ru-RU"/>
        </w:rPr>
      </w:pPr>
      <w:r>
        <w:rPr>
          <w:rFonts w:eastAsia="Times New Roman"/>
          <w:lang w:eastAsia="ru-RU"/>
        </w:rPr>
        <w:t>В</w:t>
      </w:r>
      <w:r w:rsidR="00F4290E" w:rsidRPr="00AE32F0">
        <w:rPr>
          <w:rFonts w:eastAsia="Times New Roman"/>
          <w:lang w:eastAsia="ru-RU"/>
        </w:rPr>
        <w:t xml:space="preserve">1. </w:t>
      </w:r>
      <w:r w:rsidR="00F4290E" w:rsidRPr="00AE32F0">
        <w:rPr>
          <w:rFonts w:eastAsia="Times New Roman"/>
          <w:b/>
          <w:lang w:eastAsia="ru-RU"/>
        </w:rPr>
        <w:t>Выпишите буквы, обозначающие элементы верного ответа на вопрос: какие признаки характерны для млекопитающих?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A)два круга кровообращения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 xml:space="preserve">Б) </w:t>
      </w:r>
      <w:proofErr w:type="spellStart"/>
      <w:r w:rsidRPr="00AE32F0">
        <w:rPr>
          <w:rFonts w:eastAsia="Times New Roman"/>
          <w:lang w:eastAsia="ru-RU"/>
        </w:rPr>
        <w:t>теплокровность</w:t>
      </w:r>
      <w:proofErr w:type="spellEnd"/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B)</w:t>
      </w:r>
      <w:proofErr w:type="spellStart"/>
      <w:r w:rsidRPr="00AE32F0">
        <w:rPr>
          <w:rFonts w:eastAsia="Times New Roman"/>
          <w:lang w:eastAsia="ru-RU"/>
        </w:rPr>
        <w:t>трехкамерное</w:t>
      </w:r>
      <w:proofErr w:type="spellEnd"/>
      <w:r w:rsidRPr="00AE32F0">
        <w:rPr>
          <w:rFonts w:eastAsia="Times New Roman"/>
          <w:lang w:eastAsia="ru-RU"/>
        </w:rPr>
        <w:t xml:space="preserve"> сердце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Г) наличие диафрагмы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Д) легочные мешки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Е) развитие коры больших полушарий головного мозга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Ответ: __________________________________________</w:t>
      </w:r>
    </w:p>
    <w:p w:rsidR="00F4290E" w:rsidRPr="00AE32F0" w:rsidRDefault="00AE32F0" w:rsidP="00AE32F0">
      <w:pPr>
        <w:spacing w:before="100" w:beforeAutospacing="1" w:after="100" w:afterAutospacing="1" w:line="240" w:lineRule="auto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В</w:t>
      </w:r>
      <w:r w:rsidR="00F4290E" w:rsidRPr="00AE32F0">
        <w:rPr>
          <w:rFonts w:eastAsia="Times New Roman"/>
          <w:b/>
          <w:lang w:eastAsia="ru-RU"/>
        </w:rPr>
        <w:t>2. Установите соответствие между признаком организма и царством, для которого этот признак характерен: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ПРИЗНАК               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</w:t>
      </w:r>
      <w:proofErr w:type="gramStart"/>
      <w:r w:rsidRPr="00AE32F0">
        <w:rPr>
          <w:rFonts w:eastAsia="Times New Roman"/>
          <w:lang w:eastAsia="ru-RU"/>
        </w:rPr>
        <w:t>)р</w:t>
      </w:r>
      <w:proofErr w:type="gramEnd"/>
      <w:r w:rsidRPr="00AE32F0">
        <w:rPr>
          <w:rFonts w:eastAsia="Times New Roman"/>
          <w:lang w:eastAsia="ru-RU"/>
        </w:rPr>
        <w:t>астут в течение всей жизни    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Б</w:t>
      </w:r>
      <w:proofErr w:type="gramStart"/>
      <w:r w:rsidRPr="00AE32F0">
        <w:rPr>
          <w:rFonts w:eastAsia="Times New Roman"/>
          <w:lang w:eastAsia="ru-RU"/>
        </w:rPr>
        <w:t>)а</w:t>
      </w:r>
      <w:proofErr w:type="gramEnd"/>
      <w:r w:rsidRPr="00AE32F0">
        <w:rPr>
          <w:rFonts w:eastAsia="Times New Roman"/>
          <w:lang w:eastAsia="ru-RU"/>
        </w:rPr>
        <w:t>ктивно перемещаются в пространстве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В</w:t>
      </w:r>
      <w:proofErr w:type="gramStart"/>
      <w:r w:rsidRPr="00AE32F0">
        <w:rPr>
          <w:rFonts w:eastAsia="Times New Roman"/>
          <w:lang w:eastAsia="ru-RU"/>
        </w:rPr>
        <w:t>)п</w:t>
      </w:r>
      <w:proofErr w:type="gramEnd"/>
      <w:r w:rsidRPr="00AE32F0">
        <w:rPr>
          <w:rFonts w:eastAsia="Times New Roman"/>
          <w:lang w:eastAsia="ru-RU"/>
        </w:rPr>
        <w:t>итаются готовыми органическими веществами                  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Г</w:t>
      </w:r>
      <w:proofErr w:type="gramStart"/>
      <w:r w:rsidRPr="00AE32F0">
        <w:rPr>
          <w:rFonts w:eastAsia="Times New Roman"/>
          <w:lang w:eastAsia="ru-RU"/>
        </w:rPr>
        <w:t>)о</w:t>
      </w:r>
      <w:proofErr w:type="gramEnd"/>
      <w:r w:rsidRPr="00AE32F0">
        <w:rPr>
          <w:rFonts w:eastAsia="Times New Roman"/>
          <w:lang w:eastAsia="ru-RU"/>
        </w:rPr>
        <w:t>бразуют органические вещества в процессе фотосинтеза              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Д</w:t>
      </w:r>
      <w:proofErr w:type="gramStart"/>
      <w:r w:rsidRPr="00AE32F0">
        <w:rPr>
          <w:rFonts w:eastAsia="Times New Roman"/>
          <w:lang w:eastAsia="ru-RU"/>
        </w:rPr>
        <w:t>)и</w:t>
      </w:r>
      <w:proofErr w:type="gramEnd"/>
      <w:r w:rsidRPr="00AE32F0">
        <w:rPr>
          <w:rFonts w:eastAsia="Times New Roman"/>
          <w:lang w:eastAsia="ru-RU"/>
        </w:rPr>
        <w:t>меют органы чувств                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Е</w:t>
      </w:r>
      <w:proofErr w:type="gramStart"/>
      <w:r w:rsidRPr="00AE32F0">
        <w:rPr>
          <w:rFonts w:eastAsia="Times New Roman"/>
          <w:lang w:eastAsia="ru-RU"/>
        </w:rPr>
        <w:t>)я</w:t>
      </w:r>
      <w:proofErr w:type="gramEnd"/>
      <w:r w:rsidRPr="00AE32F0">
        <w:rPr>
          <w:rFonts w:eastAsia="Times New Roman"/>
          <w:lang w:eastAsia="ru-RU"/>
        </w:rPr>
        <w:t>вляются основным поставщиком кислорода на Земле         </w:t>
      </w:r>
    </w:p>
    <w:tbl>
      <w:tblPr>
        <w:tblpPr w:leftFromText="45" w:rightFromText="45" w:vertAnchor="text" w:horzAnchor="margin" w:tblpY="470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49"/>
        <w:gridCol w:w="433"/>
        <w:gridCol w:w="433"/>
        <w:gridCol w:w="289"/>
        <w:gridCol w:w="433"/>
        <w:gridCol w:w="433"/>
      </w:tblGrid>
      <w:tr w:rsidR="00F4290E" w:rsidRPr="00AE32F0" w:rsidTr="00574621">
        <w:trPr>
          <w:trHeight w:val="179"/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А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Б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Г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Д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Е</w:t>
            </w:r>
          </w:p>
        </w:tc>
      </w:tr>
      <w:tr w:rsidR="00F4290E" w:rsidRPr="00AE32F0" w:rsidTr="00574621">
        <w:trPr>
          <w:trHeight w:val="626"/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</w:tr>
    </w:tbl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ЦАРСТВО: 1)Растения</w:t>
      </w:r>
      <w:proofErr w:type="gramStart"/>
      <w:r w:rsidRPr="00AE32F0">
        <w:rPr>
          <w:rFonts w:eastAsia="Times New Roman"/>
          <w:lang w:eastAsia="ru-RU"/>
        </w:rPr>
        <w:t>2</w:t>
      </w:r>
      <w:proofErr w:type="gramEnd"/>
      <w:r w:rsidRPr="00AE32F0">
        <w:rPr>
          <w:rFonts w:eastAsia="Times New Roman"/>
          <w:lang w:eastAsia="ru-RU"/>
        </w:rPr>
        <w:t>)Животные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</w:p>
    <w:p w:rsidR="00AE32F0" w:rsidRDefault="00AE32F0" w:rsidP="00AE32F0">
      <w:pPr>
        <w:spacing w:before="100" w:beforeAutospacing="1" w:after="100" w:afterAutospacing="1" w:line="240" w:lineRule="auto"/>
        <w:rPr>
          <w:rFonts w:eastAsia="Times New Roman"/>
          <w:b/>
          <w:lang w:eastAsia="ru-RU"/>
        </w:rPr>
      </w:pPr>
    </w:p>
    <w:p w:rsidR="00F4290E" w:rsidRPr="00AE32F0" w:rsidRDefault="00F4290E" w:rsidP="00AE32F0">
      <w:pPr>
        <w:spacing w:before="100" w:beforeAutospacing="1" w:after="100" w:afterAutospacing="1" w:line="240" w:lineRule="auto"/>
        <w:rPr>
          <w:rFonts w:eastAsia="Times New Roman"/>
          <w:b/>
          <w:lang w:eastAsia="ru-RU"/>
        </w:rPr>
      </w:pPr>
      <w:r w:rsidRPr="00AE32F0">
        <w:rPr>
          <w:rFonts w:eastAsia="Times New Roman"/>
          <w:b/>
          <w:lang w:eastAsia="ru-RU"/>
        </w:rPr>
        <w:t>В3. Установите соответствие между особенностями кровеносной системы животных, относящихся к разным классам: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u w:val="single"/>
          <w:lang w:eastAsia="ru-RU"/>
        </w:rPr>
        <w:t xml:space="preserve">Особенности системы  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lastRenderedPageBreak/>
        <w:t>А) В сердце венозная кровь          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Б) В сердце четыре камеры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В) Два круга кровообращения       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Г) Один круг кровообращения       </w:t>
      </w:r>
    </w:p>
    <w:p w:rsidR="00F4290E" w:rsidRPr="00AE32F0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Д) Венозная кровь из сердца поступает к легким           </w:t>
      </w:r>
    </w:p>
    <w:p w:rsidR="00F4290E" w:rsidRDefault="00F4290E" w:rsidP="00F4290E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Е) В сердце две камеры</w:t>
      </w:r>
    </w:p>
    <w:p w:rsidR="00AE32F0" w:rsidRDefault="00AE32F0" w:rsidP="00AE32F0">
      <w:pPr>
        <w:spacing w:after="0" w:line="240" w:lineRule="auto"/>
        <w:rPr>
          <w:rFonts w:eastAsia="Times New Roman"/>
          <w:lang w:eastAsia="ru-RU"/>
        </w:rPr>
      </w:pPr>
    </w:p>
    <w:p w:rsidR="00AE32F0" w:rsidRPr="00AE32F0" w:rsidRDefault="00AE32F0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КЛАСС: 1) рыбы   2) птицы</w:t>
      </w:r>
    </w:p>
    <w:tbl>
      <w:tblPr>
        <w:tblpPr w:leftFromText="45" w:rightFromText="45" w:vertAnchor="text" w:horzAnchor="margin" w:tblpY="364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49"/>
        <w:gridCol w:w="433"/>
        <w:gridCol w:w="433"/>
        <w:gridCol w:w="289"/>
        <w:gridCol w:w="433"/>
        <w:gridCol w:w="433"/>
      </w:tblGrid>
      <w:tr w:rsidR="00F4290E" w:rsidRPr="00AE32F0" w:rsidTr="00574621">
        <w:trPr>
          <w:trHeight w:val="179"/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А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Б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Г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Д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Е</w:t>
            </w:r>
          </w:p>
        </w:tc>
      </w:tr>
      <w:tr w:rsidR="00F4290E" w:rsidRPr="00AE32F0" w:rsidTr="00574621">
        <w:trPr>
          <w:trHeight w:val="626"/>
          <w:tblCellSpacing w:w="0" w:type="dxa"/>
        </w:trPr>
        <w:tc>
          <w:tcPr>
            <w:tcW w:w="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290E" w:rsidRPr="00AE32F0" w:rsidRDefault="00F4290E" w:rsidP="00AE32F0">
            <w:pPr>
              <w:spacing w:before="100" w:beforeAutospacing="1" w:after="100" w:afterAutospacing="1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</w:tr>
    </w:tbl>
    <w:p w:rsidR="00AE32F0" w:rsidRDefault="00AE32F0" w:rsidP="00AE32F0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</w:p>
    <w:p w:rsidR="00F4290E" w:rsidRPr="00AE32F0" w:rsidRDefault="00F4290E" w:rsidP="00F4290E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</w:p>
    <w:p w:rsidR="00F4290E" w:rsidRPr="00AE32F0" w:rsidRDefault="00F4290E" w:rsidP="00F4290E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</w:p>
    <w:p w:rsidR="00F4290E" w:rsidRPr="00AE32F0" w:rsidRDefault="00AE32F0" w:rsidP="00AE32F0">
      <w:pPr>
        <w:spacing w:before="100" w:beforeAutospacing="1" w:after="100" w:afterAutospacing="1" w:line="240" w:lineRule="auto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В</w:t>
      </w:r>
      <w:r w:rsidR="00F4290E" w:rsidRPr="00AE32F0">
        <w:rPr>
          <w:rFonts w:eastAsia="Times New Roman"/>
          <w:b/>
          <w:lang w:eastAsia="ru-RU"/>
        </w:rPr>
        <w:t>4. Установите последовательность систематических категорий, характерных для царства животных, начиная с наименьшей.</w:t>
      </w:r>
    </w:p>
    <w:p w:rsidR="00F4290E" w:rsidRPr="00AE32F0" w:rsidRDefault="00F4290E" w:rsidP="0023645E">
      <w:pPr>
        <w:pStyle w:val="a3"/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род        Б) вид          B)класс     Г</w:t>
      </w:r>
      <w:proofErr w:type="gramStart"/>
      <w:r w:rsidRPr="00AE32F0">
        <w:rPr>
          <w:rFonts w:eastAsia="Times New Roman"/>
          <w:lang w:eastAsia="ru-RU"/>
        </w:rPr>
        <w:t>)с</w:t>
      </w:r>
      <w:proofErr w:type="gramEnd"/>
      <w:r w:rsidRPr="00AE32F0">
        <w:rPr>
          <w:rFonts w:eastAsia="Times New Roman"/>
          <w:lang w:eastAsia="ru-RU"/>
        </w:rPr>
        <w:t>емейство       Д)отряд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Ответ:  __________________________________________</w:t>
      </w:r>
    </w:p>
    <w:p w:rsidR="00AE32F0" w:rsidRDefault="00AE32F0" w:rsidP="00AE32F0">
      <w:pPr>
        <w:spacing w:after="0" w:line="240" w:lineRule="auto"/>
        <w:rPr>
          <w:rFonts w:eastAsia="Times New Roman"/>
          <w:b/>
          <w:lang w:eastAsia="ru-RU"/>
        </w:rPr>
      </w:pPr>
    </w:p>
    <w:p w:rsidR="00AE32F0" w:rsidRDefault="00AE32F0" w:rsidP="00AE32F0">
      <w:p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b/>
          <w:lang w:eastAsia="ru-RU"/>
        </w:rPr>
        <w:t>С</w:t>
      </w:r>
      <w:r w:rsidR="00F4290E" w:rsidRPr="00AE32F0">
        <w:rPr>
          <w:rFonts w:eastAsia="Times New Roman"/>
          <w:b/>
          <w:lang w:eastAsia="ru-RU"/>
        </w:rPr>
        <w:t>1.</w:t>
      </w:r>
      <w:r w:rsidR="00F4290E" w:rsidRPr="00AE32F0">
        <w:rPr>
          <w:rFonts w:eastAsia="Times New Roman"/>
          <w:b/>
          <w:bCs/>
          <w:iCs/>
          <w:lang w:eastAsia="ru-RU"/>
        </w:rPr>
        <w:t>Объясните, каково значение в природе дождевых червей.</w:t>
      </w:r>
    </w:p>
    <w:p w:rsidR="00AE32F0" w:rsidRDefault="00AE32F0" w:rsidP="00AE32F0">
      <w:pPr>
        <w:spacing w:after="0" w:line="240" w:lineRule="auto"/>
        <w:rPr>
          <w:rFonts w:eastAsia="Times New Roman"/>
          <w:b/>
          <w:bCs/>
          <w:lang w:eastAsia="ru-RU"/>
        </w:rPr>
      </w:pP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b/>
          <w:bCs/>
          <w:lang w:eastAsia="ru-RU"/>
        </w:rPr>
        <w:t>2вариант</w:t>
      </w:r>
    </w:p>
    <w:p w:rsidR="00F4290E" w:rsidRPr="00AE32F0" w:rsidRDefault="00F4290E" w:rsidP="00AE32F0">
      <w:pPr>
        <w:widowControl w:val="0"/>
        <w:suppressAutoHyphens/>
        <w:spacing w:after="0" w:line="240" w:lineRule="auto"/>
        <w:rPr>
          <w:rFonts w:eastAsia="DejaVu Sans"/>
          <w:b/>
          <w:i/>
          <w:kern w:val="1"/>
        </w:rPr>
      </w:pPr>
    </w:p>
    <w:p w:rsidR="00F4290E" w:rsidRPr="00AE32F0" w:rsidRDefault="00F4290E" w:rsidP="00AE32F0">
      <w:pPr>
        <w:widowControl w:val="0"/>
        <w:suppressAutoHyphens/>
        <w:spacing w:after="0" w:line="240" w:lineRule="auto"/>
        <w:rPr>
          <w:rFonts w:eastAsia="DejaVu Sans"/>
          <w:b/>
          <w:kern w:val="1"/>
        </w:rPr>
      </w:pPr>
      <w:r w:rsidRPr="00AE32F0">
        <w:rPr>
          <w:rFonts w:eastAsia="DejaVu Sans"/>
          <w:b/>
          <w:kern w:val="1"/>
        </w:rPr>
        <w:t>В задании А1 – А12   выберите1 верный ответ из 4.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А1. У  большинства брюхоногих моллюсков  скелет: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1)отсутствует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2)наружный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3)внутренний хрящевой или костный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4)в течение всей жизни представлен хордой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А2. Нервная система хордовых животных: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1)представляет   собой   трубку,   расположенную   на спинной стороне тела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2)представляет собой нервную цепочку, расположенную на брюшной стороне тела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3)состоит из нервных стволов и нервных узлов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4)состоит из нервных клеток, образующих нервную сеть</w:t>
      </w:r>
    </w:p>
    <w:p w:rsidR="00F4290E" w:rsidRPr="00AE32F0" w:rsidRDefault="00F4290E" w:rsidP="00AE32F0">
      <w:pPr>
        <w:pStyle w:val="a7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 w:rsidRPr="00AE32F0">
        <w:rPr>
          <w:sz w:val="28"/>
          <w:szCs w:val="28"/>
        </w:rPr>
        <w:t> </w:t>
      </w:r>
    </w:p>
    <w:p w:rsidR="00F4290E" w:rsidRPr="00AE32F0" w:rsidRDefault="00F4290E" w:rsidP="00AE32F0">
      <w:pPr>
        <w:pStyle w:val="a7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 w:rsidRPr="00AE32F0">
        <w:rPr>
          <w:sz w:val="28"/>
          <w:szCs w:val="28"/>
        </w:rPr>
        <w:t>А3.</w:t>
      </w:r>
      <w:r w:rsidRPr="00AE32F0">
        <w:rPr>
          <w:rFonts w:eastAsia="+mn-ea"/>
          <w:bCs/>
          <w:iCs/>
          <w:color w:val="000000"/>
          <w:sz w:val="28"/>
          <w:szCs w:val="28"/>
        </w:rPr>
        <w:t xml:space="preserve">Выберите правильное суждение: </w:t>
      </w:r>
    </w:p>
    <w:p w:rsidR="00F4290E" w:rsidRPr="00AE32F0" w:rsidRDefault="00F4290E" w:rsidP="00AE32F0">
      <w:pPr>
        <w:spacing w:after="0" w:line="240" w:lineRule="auto"/>
        <w:ind w:left="547" w:hanging="547"/>
        <w:textAlignment w:val="baseline"/>
        <w:rPr>
          <w:rFonts w:eastAsia="+mn-ea"/>
          <w:color w:val="000000"/>
          <w:lang w:eastAsia="ru-RU"/>
        </w:rPr>
      </w:pPr>
    </w:p>
    <w:p w:rsidR="00F4290E" w:rsidRPr="00AE32F0" w:rsidRDefault="00F4290E" w:rsidP="00AE32F0">
      <w:pPr>
        <w:spacing w:after="0" w:line="240" w:lineRule="auto"/>
        <w:ind w:left="547" w:hanging="547"/>
        <w:textAlignment w:val="baseline"/>
        <w:rPr>
          <w:rFonts w:eastAsia="Times New Roman"/>
          <w:lang w:eastAsia="ru-RU"/>
        </w:rPr>
      </w:pPr>
      <w:r w:rsidRPr="00AE32F0">
        <w:rPr>
          <w:rFonts w:eastAsia="+mn-ea"/>
          <w:color w:val="000000"/>
          <w:lang w:eastAsia="ru-RU"/>
        </w:rPr>
        <w:t>1) Все простейшие животные состоят только из одной клетки</w:t>
      </w:r>
    </w:p>
    <w:p w:rsidR="00F4290E" w:rsidRPr="00AE32F0" w:rsidRDefault="00F4290E" w:rsidP="00AE32F0">
      <w:pPr>
        <w:spacing w:after="0" w:line="240" w:lineRule="auto"/>
        <w:ind w:left="547" w:hanging="547"/>
        <w:textAlignment w:val="baseline"/>
        <w:rPr>
          <w:rFonts w:eastAsia="Times New Roman"/>
          <w:lang w:eastAsia="ru-RU"/>
        </w:rPr>
      </w:pPr>
      <w:r w:rsidRPr="00AE32F0">
        <w:rPr>
          <w:rFonts w:eastAsia="+mn-ea"/>
          <w:color w:val="000000"/>
          <w:lang w:eastAsia="ru-RU"/>
        </w:rPr>
        <w:t>2) В колониях простейших имеются отличные от других специализированные клетки</w:t>
      </w:r>
    </w:p>
    <w:p w:rsidR="00F4290E" w:rsidRPr="00AE32F0" w:rsidRDefault="00F4290E" w:rsidP="00AE32F0">
      <w:pPr>
        <w:spacing w:after="0" w:line="240" w:lineRule="auto"/>
        <w:ind w:left="547" w:hanging="547"/>
        <w:textAlignment w:val="baseline"/>
        <w:rPr>
          <w:rFonts w:eastAsia="+mn-ea"/>
          <w:color w:val="000000"/>
          <w:lang w:eastAsia="ru-RU"/>
        </w:rPr>
      </w:pPr>
      <w:r w:rsidRPr="00AE32F0">
        <w:rPr>
          <w:rFonts w:eastAsia="+mn-ea"/>
          <w:color w:val="000000"/>
          <w:lang w:eastAsia="ru-RU"/>
        </w:rPr>
        <w:lastRenderedPageBreak/>
        <w:t>3) Все простейшие питаются только готовыми органическими веществами</w:t>
      </w:r>
    </w:p>
    <w:p w:rsidR="00F4290E" w:rsidRPr="00AE32F0" w:rsidRDefault="00F4290E" w:rsidP="00AE32F0">
      <w:pPr>
        <w:spacing w:after="0" w:line="240" w:lineRule="auto"/>
        <w:ind w:left="547" w:hanging="547"/>
        <w:textAlignment w:val="baseline"/>
        <w:rPr>
          <w:rFonts w:eastAsia="Times New Roman"/>
          <w:lang w:eastAsia="ru-RU"/>
        </w:rPr>
      </w:pPr>
      <w:r w:rsidRPr="00AE32F0">
        <w:rPr>
          <w:rFonts w:eastAsia="+mn-ea"/>
          <w:color w:val="000000"/>
          <w:lang w:eastAsia="ru-RU"/>
        </w:rPr>
        <w:t>4) Неблагоприятные условия простейшие переносят, превращаясь в цисту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А4. Млекопитающих можно отличить от других позвоночных по наличию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1)волосяного покрова и ушных раковин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2)голой кожи, покрытой слизью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3)рогового панциря или щитков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4)сухой кожи с роговыми чешуями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А5. Предками древних амфибий были, скорее всего: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1)акулы                                         2)осетровые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3)лососевые                                 4)кистеперые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 xml:space="preserve"> А6. </w:t>
      </w:r>
      <w:r w:rsidRPr="00AE32F0">
        <w:rPr>
          <w:rFonts w:eastAsia="Times New Roman"/>
          <w:color w:val="000000"/>
          <w:lang w:eastAsia="ru-RU"/>
        </w:rPr>
        <w:t>К типу кишечнополостных относятся:</w:t>
      </w:r>
    </w:p>
    <w:p w:rsidR="00F4290E" w:rsidRPr="00AE32F0" w:rsidRDefault="00F4290E" w:rsidP="00AE32F0">
      <w:pPr>
        <w:shd w:val="clear" w:color="auto" w:fill="FFFFFF"/>
        <w:tabs>
          <w:tab w:val="left" w:pos="336"/>
        </w:tabs>
        <w:spacing w:after="0" w:line="240" w:lineRule="auto"/>
        <w:ind w:left="5"/>
        <w:rPr>
          <w:rFonts w:eastAsia="Times New Roman"/>
          <w:lang w:eastAsia="ru-RU"/>
        </w:rPr>
      </w:pPr>
      <w:proofErr w:type="gramStart"/>
      <w:r w:rsidRPr="00AE32F0">
        <w:rPr>
          <w:rFonts w:eastAsia="Times New Roman"/>
          <w:color w:val="000000"/>
          <w:lang w:eastAsia="ru-RU"/>
        </w:rPr>
        <w:t>1) слизни;   2) пескожилы;    3медузы);     4) дождевые черви.</w:t>
      </w:r>
      <w:proofErr w:type="gramEnd"/>
    </w:p>
    <w:p w:rsidR="00AE32F0" w:rsidRDefault="00AE32F0" w:rsidP="00AE32F0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</w:t>
      </w:r>
      <w:proofErr w:type="gramStart"/>
      <w:r w:rsidRPr="00AE32F0">
        <w:rPr>
          <w:rFonts w:eastAsia="Times New Roman"/>
          <w:lang w:eastAsia="ru-RU"/>
        </w:rPr>
        <w:t>7</w:t>
      </w:r>
      <w:proofErr w:type="gramEnd"/>
      <w:r w:rsidRPr="00AE32F0">
        <w:rPr>
          <w:rFonts w:eastAsia="Times New Roman"/>
          <w:lang w:eastAsia="ru-RU"/>
        </w:rPr>
        <w:t>.На голову, грудь и брюшко тело четко расчленено у: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1)речного рака           3) клеща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2)паука-каракурта     4) мухи</w:t>
      </w:r>
    </w:p>
    <w:p w:rsidR="00F4290E" w:rsidRPr="00AE32F0" w:rsidRDefault="00F4290E" w:rsidP="00AE32F0">
      <w:pPr>
        <w:tabs>
          <w:tab w:val="left" w:pos="1125"/>
        </w:tabs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AE32F0">
      <w:pPr>
        <w:tabs>
          <w:tab w:val="left" w:pos="1125"/>
        </w:tabs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А8. Преодолевать сопротивление воды при движении окуню помогает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1)боковая линия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2)хороший слух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3)покровительственная окраска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4)черепицеобразное расположение чешуи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А9. Высокая интенсивность обмена веществ у птиц и млекопитающих — следствие возникновения у них в процессе эволюции: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1)разнообразных тканей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 xml:space="preserve">2)четырехкамерного сердца и </w:t>
      </w:r>
      <w:proofErr w:type="spellStart"/>
      <w:r w:rsidRPr="00AE32F0">
        <w:rPr>
          <w:rFonts w:eastAsia="Times New Roman"/>
          <w:lang w:eastAsia="ru-RU"/>
        </w:rPr>
        <w:t>теплокровности</w:t>
      </w:r>
      <w:proofErr w:type="spellEnd"/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3)легочного дыхания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4)развитой пищеварительной системы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А10. Признаки усложнения в строении дыхательной системы млекопитающих (по сравнению с пресмыкающимися)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1)появление правого и левого легких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2)наличие трахеи и бронхов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3)увеличение  дыхательной  поверхности  благодаря многочисленным легочным пузырькам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4) формирование ноздрей и носовой полости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А11. Какие насекомые снижают численность вредителей растений?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1)вши, блохи, клопы, мухи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2)наездники, лесные муравьи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3)оводы, слепни, майские жуки, короеды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lastRenderedPageBreak/>
        <w:t>4)белянки, цветоеды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 </w:t>
      </w:r>
    </w:p>
    <w:p w:rsidR="00F4290E" w:rsidRPr="00AE32F0" w:rsidRDefault="00F4290E" w:rsidP="00AE32F0">
      <w:pPr>
        <w:shd w:val="clear" w:color="auto" w:fill="FFFFFF"/>
        <w:tabs>
          <w:tab w:val="left" w:pos="758"/>
        </w:tabs>
        <w:spacing w:after="0" w:line="240" w:lineRule="auto"/>
        <w:ind w:right="-4240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А12</w:t>
      </w:r>
      <w:r w:rsidRPr="00AE32F0">
        <w:rPr>
          <w:rFonts w:eastAsia="Times New Roman"/>
          <w:spacing w:val="-5"/>
          <w:lang w:eastAsia="ru-RU"/>
        </w:rPr>
        <w:t>. Органами газообмена у птиц являются:</w:t>
      </w:r>
    </w:p>
    <w:p w:rsidR="00F4290E" w:rsidRPr="00AE32F0" w:rsidRDefault="00F4290E" w:rsidP="00AE32F0">
      <w:pPr>
        <w:shd w:val="clear" w:color="auto" w:fill="FFFFFF"/>
        <w:tabs>
          <w:tab w:val="left" w:pos="766"/>
        </w:tabs>
        <w:spacing w:after="0" w:line="240" w:lineRule="auto"/>
        <w:ind w:right="-4240"/>
        <w:rPr>
          <w:rFonts w:eastAsia="Times New Roman"/>
          <w:lang w:eastAsia="ru-RU"/>
        </w:rPr>
      </w:pPr>
      <w:r w:rsidRPr="00AE32F0">
        <w:rPr>
          <w:rFonts w:eastAsia="Times New Roman"/>
          <w:iCs/>
          <w:lang w:eastAsia="ru-RU"/>
        </w:rPr>
        <w:t>1) лёгкие;</w:t>
      </w:r>
    </w:p>
    <w:p w:rsidR="00F4290E" w:rsidRPr="00AE32F0" w:rsidRDefault="00F4290E" w:rsidP="00AE32F0">
      <w:pPr>
        <w:shd w:val="clear" w:color="auto" w:fill="FFFFFF"/>
        <w:tabs>
          <w:tab w:val="left" w:pos="766"/>
        </w:tabs>
        <w:spacing w:after="0" w:line="240" w:lineRule="auto"/>
        <w:ind w:right="-4240"/>
        <w:rPr>
          <w:rFonts w:eastAsia="Times New Roman"/>
          <w:lang w:eastAsia="ru-RU"/>
        </w:rPr>
      </w:pPr>
      <w:r w:rsidRPr="00AE32F0">
        <w:rPr>
          <w:rFonts w:eastAsia="Times New Roman"/>
          <w:iCs/>
          <w:spacing w:val="-1"/>
          <w:lang w:eastAsia="ru-RU"/>
        </w:rPr>
        <w:t xml:space="preserve">2) </w:t>
      </w:r>
      <w:r w:rsidRPr="00AE32F0">
        <w:rPr>
          <w:rFonts w:eastAsia="Times New Roman"/>
          <w:iCs/>
          <w:lang w:eastAsia="ru-RU"/>
        </w:rPr>
        <w:t>воздушные мешки;</w:t>
      </w:r>
    </w:p>
    <w:p w:rsidR="00F4290E" w:rsidRPr="00AE32F0" w:rsidRDefault="00F4290E" w:rsidP="00AE32F0">
      <w:pPr>
        <w:shd w:val="clear" w:color="auto" w:fill="FFFFFF"/>
        <w:tabs>
          <w:tab w:val="left" w:pos="766"/>
        </w:tabs>
        <w:spacing w:after="0" w:line="240" w:lineRule="auto"/>
        <w:ind w:right="-4240"/>
        <w:rPr>
          <w:rFonts w:eastAsia="Times New Roman"/>
          <w:lang w:eastAsia="ru-RU"/>
        </w:rPr>
      </w:pPr>
      <w:r w:rsidRPr="00AE32F0">
        <w:rPr>
          <w:rFonts w:eastAsia="Times New Roman"/>
          <w:iCs/>
          <w:lang w:eastAsia="ru-RU"/>
        </w:rPr>
        <w:t>3) воздушные мешки и лёгкие;</w:t>
      </w:r>
    </w:p>
    <w:p w:rsidR="00F4290E" w:rsidRDefault="00F4290E" w:rsidP="00AE32F0">
      <w:pPr>
        <w:shd w:val="clear" w:color="auto" w:fill="FFFFFF"/>
        <w:tabs>
          <w:tab w:val="left" w:pos="766"/>
        </w:tabs>
        <w:spacing w:after="0" w:line="240" w:lineRule="auto"/>
        <w:ind w:right="-4240"/>
        <w:rPr>
          <w:rFonts w:eastAsia="Times New Roman"/>
          <w:iCs/>
          <w:lang w:eastAsia="ru-RU"/>
        </w:rPr>
      </w:pPr>
      <w:r w:rsidRPr="00AE32F0">
        <w:rPr>
          <w:rFonts w:eastAsia="Times New Roman"/>
          <w:iCs/>
          <w:lang w:eastAsia="ru-RU"/>
        </w:rPr>
        <w:t>4)трахея и бронхи.</w:t>
      </w:r>
    </w:p>
    <w:p w:rsidR="00AE32F0" w:rsidRPr="00AE32F0" w:rsidRDefault="00AE32F0" w:rsidP="00AE32F0">
      <w:pPr>
        <w:shd w:val="clear" w:color="auto" w:fill="FFFFFF"/>
        <w:tabs>
          <w:tab w:val="left" w:pos="766"/>
        </w:tabs>
        <w:spacing w:after="0" w:line="240" w:lineRule="auto"/>
        <w:ind w:right="-4240"/>
        <w:rPr>
          <w:rFonts w:eastAsia="Times New Roman"/>
          <w:iCs/>
          <w:lang w:eastAsia="ru-RU"/>
        </w:rPr>
      </w:pPr>
    </w:p>
    <w:p w:rsidR="00F4290E" w:rsidRPr="00AE32F0" w:rsidRDefault="00F4290E" w:rsidP="00AE32F0">
      <w:pPr>
        <w:spacing w:after="0" w:line="240" w:lineRule="auto"/>
        <w:rPr>
          <w:rFonts w:eastAsia="Times New Roman"/>
          <w:b/>
          <w:lang w:eastAsia="ru-RU"/>
        </w:rPr>
      </w:pPr>
      <w:r w:rsidRPr="00AE32F0">
        <w:rPr>
          <w:rFonts w:eastAsia="Times New Roman"/>
          <w:b/>
          <w:lang w:eastAsia="ru-RU"/>
        </w:rPr>
        <w:t>В1. Выпишите буквы, обозначающие элементы верного ответа на вопрос: какие признаки характерны для птиц?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A)два круга кровообращения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Б) волосяной покров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B)четырехкамерное сердце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Г) наличие диафрагмы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 xml:space="preserve">Д) </w:t>
      </w:r>
      <w:proofErr w:type="spellStart"/>
      <w:r w:rsidRPr="00AE32F0">
        <w:rPr>
          <w:rFonts w:eastAsia="Times New Roman"/>
          <w:lang w:eastAsia="ru-RU"/>
        </w:rPr>
        <w:t>теплокровность</w:t>
      </w:r>
      <w:proofErr w:type="spellEnd"/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Е) развитие  больших полушарий головного мозга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Ответ:__________________________________________</w:t>
      </w:r>
    </w:p>
    <w:p w:rsidR="00AE32F0" w:rsidRDefault="00AE32F0" w:rsidP="00AE32F0">
      <w:pPr>
        <w:spacing w:after="0" w:line="240" w:lineRule="auto"/>
        <w:rPr>
          <w:rFonts w:eastAsia="Times New Roman"/>
          <w:b/>
          <w:lang w:eastAsia="ru-RU"/>
        </w:rPr>
      </w:pPr>
    </w:p>
    <w:p w:rsidR="00F4290E" w:rsidRPr="00AE32F0" w:rsidRDefault="00F4290E" w:rsidP="00AE32F0">
      <w:pPr>
        <w:spacing w:after="0" w:line="240" w:lineRule="auto"/>
        <w:rPr>
          <w:rFonts w:eastAsia="Times New Roman"/>
          <w:b/>
          <w:lang w:eastAsia="ru-RU"/>
        </w:rPr>
      </w:pPr>
      <w:r w:rsidRPr="00AE32F0">
        <w:rPr>
          <w:rFonts w:eastAsia="Times New Roman"/>
          <w:b/>
          <w:lang w:eastAsia="ru-RU"/>
        </w:rPr>
        <w:t>В 2. Выберите трех представителей класса насекомые, развивающихся с полным превращением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proofErr w:type="gramStart"/>
      <w:r w:rsidRPr="00AE32F0">
        <w:rPr>
          <w:rFonts w:eastAsia="Times New Roman"/>
          <w:lang w:val="en-US" w:eastAsia="ru-RU"/>
        </w:rPr>
        <w:t>A</w:t>
      </w:r>
      <w:r w:rsidRPr="00AE32F0">
        <w:rPr>
          <w:rFonts w:eastAsia="Times New Roman"/>
          <w:lang w:eastAsia="ru-RU"/>
        </w:rPr>
        <w:t>)Майский</w:t>
      </w:r>
      <w:proofErr w:type="gramEnd"/>
      <w:r w:rsidRPr="00AE32F0">
        <w:rPr>
          <w:rFonts w:eastAsia="Times New Roman"/>
          <w:lang w:eastAsia="ru-RU"/>
        </w:rPr>
        <w:t xml:space="preserve"> жук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Б) Саранча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proofErr w:type="gramStart"/>
      <w:r w:rsidRPr="00AE32F0">
        <w:rPr>
          <w:rFonts w:eastAsia="Times New Roman"/>
          <w:lang w:val="en-US" w:eastAsia="ru-RU"/>
        </w:rPr>
        <w:t>B</w:t>
      </w:r>
      <w:r w:rsidRPr="00AE32F0">
        <w:rPr>
          <w:rFonts w:eastAsia="Times New Roman"/>
          <w:lang w:eastAsia="ru-RU"/>
        </w:rPr>
        <w:t>)Кузнечик</w:t>
      </w:r>
      <w:proofErr w:type="gramEnd"/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Г)  Бабочка капустница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Д) Таракан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Е)   Муха домовая</w:t>
      </w:r>
    </w:p>
    <w:p w:rsidR="00F4290E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Ответ: ___________________</w:t>
      </w:r>
    </w:p>
    <w:p w:rsidR="00AE32F0" w:rsidRPr="00AE32F0" w:rsidRDefault="00AE32F0" w:rsidP="00AE32F0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  <w:r w:rsidRPr="00AE32F0">
        <w:rPr>
          <w:rFonts w:eastAsia="Times New Roman"/>
          <w:b/>
          <w:lang w:eastAsia="ru-RU"/>
        </w:rPr>
        <w:t>В 3. Установите соответствие между признаком животного и типом, для которого этот признак характерен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u w:val="single"/>
          <w:lang w:eastAsia="ru-RU"/>
        </w:rPr>
        <w:t>Признаки животных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А</w:t>
      </w:r>
      <w:proofErr w:type="gramStart"/>
      <w:r w:rsidRPr="00AE32F0">
        <w:rPr>
          <w:rFonts w:eastAsia="Times New Roman"/>
          <w:lang w:eastAsia="ru-RU"/>
        </w:rPr>
        <w:t>)т</w:t>
      </w:r>
      <w:proofErr w:type="gramEnd"/>
      <w:r w:rsidRPr="00AE32F0">
        <w:rPr>
          <w:rFonts w:eastAsia="Times New Roman"/>
          <w:lang w:eastAsia="ru-RU"/>
        </w:rPr>
        <w:t>ело состоит из двух слоев клеток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Б</w:t>
      </w:r>
      <w:proofErr w:type="gramStart"/>
      <w:r w:rsidRPr="00AE32F0">
        <w:rPr>
          <w:rFonts w:eastAsia="Times New Roman"/>
          <w:lang w:eastAsia="ru-RU"/>
        </w:rPr>
        <w:t>)и</w:t>
      </w:r>
      <w:proofErr w:type="gramEnd"/>
      <w:r w:rsidRPr="00AE32F0">
        <w:rPr>
          <w:rFonts w:eastAsia="Times New Roman"/>
          <w:lang w:eastAsia="ru-RU"/>
        </w:rPr>
        <w:t>меют лучевую симметрию тела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В</w:t>
      </w:r>
      <w:proofErr w:type="gramStart"/>
      <w:r w:rsidRPr="00AE32F0">
        <w:rPr>
          <w:rFonts w:eastAsia="Times New Roman"/>
          <w:lang w:eastAsia="ru-RU"/>
        </w:rPr>
        <w:t>)п</w:t>
      </w:r>
      <w:proofErr w:type="gramEnd"/>
      <w:r w:rsidRPr="00AE32F0">
        <w:rPr>
          <w:rFonts w:eastAsia="Times New Roman"/>
          <w:lang w:eastAsia="ru-RU"/>
        </w:rPr>
        <w:t>окровы и мышцы образуют кожно-мускульный мешок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Г</w:t>
      </w:r>
      <w:proofErr w:type="gramStart"/>
      <w:r w:rsidRPr="00AE32F0">
        <w:rPr>
          <w:rFonts w:eastAsia="Times New Roman"/>
          <w:lang w:eastAsia="ru-RU"/>
        </w:rPr>
        <w:t>)ч</w:t>
      </w:r>
      <w:proofErr w:type="gramEnd"/>
      <w:r w:rsidRPr="00AE32F0">
        <w:rPr>
          <w:rFonts w:eastAsia="Times New Roman"/>
          <w:lang w:eastAsia="ru-RU"/>
        </w:rPr>
        <w:t>ерез  тело  можно  провести одну плоскость симметрии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Д</w:t>
      </w:r>
      <w:proofErr w:type="gramStart"/>
      <w:r w:rsidRPr="00AE32F0">
        <w:rPr>
          <w:rFonts w:eastAsia="Times New Roman"/>
          <w:lang w:eastAsia="ru-RU"/>
        </w:rPr>
        <w:t>)м</w:t>
      </w:r>
      <w:proofErr w:type="gramEnd"/>
      <w:r w:rsidRPr="00AE32F0">
        <w:rPr>
          <w:rFonts w:eastAsia="Times New Roman"/>
          <w:lang w:eastAsia="ru-RU"/>
        </w:rPr>
        <w:t>ежду органами расположена паренхима</w:t>
      </w:r>
    </w:p>
    <w:tbl>
      <w:tblPr>
        <w:tblpPr w:leftFromText="45" w:rightFromText="45" w:vertAnchor="text" w:horzAnchor="margin" w:tblpY="501"/>
        <w:tblW w:w="18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0"/>
        <w:gridCol w:w="287"/>
        <w:gridCol w:w="327"/>
        <w:gridCol w:w="289"/>
        <w:gridCol w:w="333"/>
        <w:gridCol w:w="304"/>
      </w:tblGrid>
      <w:tr w:rsidR="00B313DF" w:rsidRPr="00AE32F0" w:rsidTr="00B313DF">
        <w:trPr>
          <w:trHeight w:val="44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Е</w:t>
            </w:r>
          </w:p>
        </w:tc>
      </w:tr>
      <w:tr w:rsidR="00B313DF" w:rsidRPr="00AE32F0" w:rsidTr="00B313DF">
        <w:trPr>
          <w:trHeight w:val="468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13DF" w:rsidRPr="00AE32F0" w:rsidRDefault="00B313DF" w:rsidP="00B313D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E32F0">
              <w:rPr>
                <w:rFonts w:eastAsia="Times New Roman"/>
                <w:lang w:eastAsia="ru-RU"/>
              </w:rPr>
              <w:t> </w:t>
            </w:r>
          </w:p>
        </w:tc>
      </w:tr>
    </w:tbl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Е</w:t>
      </w:r>
      <w:proofErr w:type="gramStart"/>
      <w:r w:rsidRPr="00AE32F0">
        <w:rPr>
          <w:rFonts w:eastAsia="Times New Roman"/>
          <w:lang w:eastAsia="ru-RU"/>
        </w:rPr>
        <w:t>)е</w:t>
      </w:r>
      <w:proofErr w:type="gramEnd"/>
      <w:r w:rsidRPr="00AE32F0">
        <w:rPr>
          <w:rFonts w:eastAsia="Times New Roman"/>
          <w:lang w:eastAsia="ru-RU"/>
        </w:rPr>
        <w:t>сть стрекательные клетки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u w:val="single"/>
          <w:lang w:eastAsia="ru-RU"/>
        </w:rPr>
        <w:t>Типы беспозвоночных животных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1) Кишечнополостные2) Плоские черви</w:t>
      </w:r>
    </w:p>
    <w:p w:rsid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 </w:t>
      </w:r>
    </w:p>
    <w:p w:rsidR="00AE32F0" w:rsidRDefault="00AE32F0" w:rsidP="00AE32F0">
      <w:pPr>
        <w:spacing w:after="0" w:line="240" w:lineRule="auto"/>
        <w:rPr>
          <w:rFonts w:eastAsia="Times New Roman"/>
          <w:lang w:eastAsia="ru-RU"/>
        </w:rPr>
      </w:pPr>
    </w:p>
    <w:p w:rsidR="00AE32F0" w:rsidRDefault="00AE32F0" w:rsidP="00AE32F0">
      <w:pPr>
        <w:spacing w:after="0" w:line="240" w:lineRule="auto"/>
        <w:rPr>
          <w:rFonts w:eastAsia="Times New Roman"/>
          <w:lang w:eastAsia="ru-RU"/>
        </w:rPr>
      </w:pPr>
    </w:p>
    <w:p w:rsidR="00AE32F0" w:rsidRDefault="00AE32F0" w:rsidP="00AE32F0">
      <w:pPr>
        <w:spacing w:after="0" w:line="240" w:lineRule="auto"/>
        <w:rPr>
          <w:rFonts w:eastAsia="Times New Roman"/>
          <w:b/>
          <w:lang w:eastAsia="ru-RU"/>
        </w:rPr>
      </w:pPr>
    </w:p>
    <w:p w:rsidR="00F4290E" w:rsidRPr="00AE32F0" w:rsidRDefault="00AE32F0" w:rsidP="00AE32F0">
      <w:pPr>
        <w:spacing w:after="0" w:line="240" w:lineRule="auto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В</w:t>
      </w:r>
      <w:r w:rsidR="00F4290E" w:rsidRPr="00AE32F0">
        <w:rPr>
          <w:rFonts w:eastAsia="Times New Roman"/>
          <w:b/>
          <w:lang w:eastAsia="ru-RU"/>
        </w:rPr>
        <w:t>4. Укажите последовательность, в которой возникали организмы в процессе эволюции: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lastRenderedPageBreak/>
        <w:t>A) Простейшие  Б) Бактерии           B)Кишечнополостные               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Г) Хордовые     Д) Плоские черви   Е) Кольчатые черви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  <w:r w:rsidRPr="00AE32F0">
        <w:rPr>
          <w:rFonts w:eastAsia="Times New Roman"/>
          <w:lang w:eastAsia="ru-RU"/>
        </w:rPr>
        <w:t>Ответ: _______________________________________________________</w:t>
      </w:r>
    </w:p>
    <w:p w:rsidR="00F4290E" w:rsidRPr="00AE32F0" w:rsidRDefault="00F4290E" w:rsidP="00AE32F0">
      <w:pPr>
        <w:spacing w:after="0" w:line="240" w:lineRule="auto"/>
        <w:rPr>
          <w:rFonts w:eastAsia="Times New Roman"/>
          <w:lang w:eastAsia="ru-RU"/>
        </w:rPr>
      </w:pPr>
    </w:p>
    <w:p w:rsidR="00F4290E" w:rsidRPr="00AE32F0" w:rsidRDefault="00AE32F0" w:rsidP="00AE32F0">
      <w:pPr>
        <w:spacing w:after="0" w:line="240" w:lineRule="auto"/>
        <w:rPr>
          <w:rFonts w:eastAsia="Times New Roman"/>
          <w:b/>
          <w:lang w:eastAsia="ru-RU"/>
        </w:rPr>
      </w:pPr>
      <w:r w:rsidRPr="00AE32F0">
        <w:rPr>
          <w:rFonts w:eastAsia="Times New Roman"/>
          <w:b/>
          <w:lang w:eastAsia="ru-RU"/>
        </w:rPr>
        <w:t>С</w:t>
      </w:r>
      <w:r w:rsidR="00F4290E" w:rsidRPr="00AE32F0">
        <w:rPr>
          <w:rFonts w:eastAsia="Times New Roman"/>
          <w:b/>
          <w:lang w:eastAsia="ru-RU"/>
        </w:rPr>
        <w:t>1.Объ</w:t>
      </w:r>
      <w:r>
        <w:rPr>
          <w:rFonts w:eastAsia="Times New Roman"/>
          <w:b/>
          <w:lang w:eastAsia="ru-RU"/>
        </w:rPr>
        <w:t>я</w:t>
      </w:r>
      <w:r w:rsidR="00F4290E" w:rsidRPr="00AE32F0">
        <w:rPr>
          <w:rFonts w:eastAsia="Times New Roman"/>
          <w:b/>
          <w:lang w:eastAsia="ru-RU"/>
        </w:rPr>
        <w:t>сните, почему необходимо бороться с комарами и клещами</w:t>
      </w:r>
      <w:r w:rsidR="00F4290E" w:rsidRPr="00AE32F0">
        <w:rPr>
          <w:rFonts w:eastAsia="Times New Roman"/>
          <w:b/>
          <w:bCs/>
          <w:iCs/>
          <w:lang w:eastAsia="ru-RU"/>
        </w:rPr>
        <w:t>.</w:t>
      </w:r>
    </w:p>
    <w:p w:rsidR="00F4290E" w:rsidRDefault="00F4290E" w:rsidP="00AE32F0">
      <w:pPr>
        <w:widowControl w:val="0"/>
        <w:suppressAutoHyphens/>
        <w:spacing w:after="0" w:line="240" w:lineRule="auto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B313DF" w:rsidRDefault="00B313DF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</w:p>
    <w:p w:rsidR="0007097B" w:rsidRDefault="0007097B" w:rsidP="0007097B">
      <w:pPr>
        <w:widowControl w:val="0"/>
        <w:suppressAutoHyphens/>
        <w:spacing w:after="0" w:line="240" w:lineRule="auto"/>
        <w:jc w:val="center"/>
        <w:rPr>
          <w:rFonts w:eastAsia="DejaVu Sans"/>
          <w:b/>
          <w:kern w:val="1"/>
        </w:rPr>
      </w:pPr>
      <w:r>
        <w:rPr>
          <w:rFonts w:eastAsia="DejaVu Sans"/>
          <w:b/>
          <w:kern w:val="1"/>
        </w:rPr>
        <w:t>8 класс</w:t>
      </w:r>
    </w:p>
    <w:p w:rsidR="0007097B" w:rsidRDefault="0007097B" w:rsidP="0007097B">
      <w:pPr>
        <w:pStyle w:val="a8"/>
        <w:rPr>
          <w:rFonts w:ascii="Times New Roman" w:eastAsia="DejaVu Sans" w:hAnsi="Times New Roman" w:cs="Times New Roman"/>
          <w:b/>
          <w:kern w:val="1"/>
          <w:sz w:val="28"/>
          <w:szCs w:val="28"/>
        </w:rPr>
      </w:pPr>
    </w:p>
    <w:p w:rsidR="0007097B" w:rsidRPr="0007097B" w:rsidRDefault="0007097B" w:rsidP="0007097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lastRenderedPageBreak/>
        <w:t>Промежуточная аттестационная работа по биологии в 8 классе составлена в соответствии с требованиями Федерального компонента Государственного образования  и соответствует учебным возможностям учащихся данной ступени обучения.</w:t>
      </w:r>
    </w:p>
    <w:p w:rsidR="0007097B" w:rsidRPr="0007097B" w:rsidRDefault="0007097B" w:rsidP="0007097B">
      <w:pPr>
        <w:pStyle w:val="a8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</w:rPr>
        <w:t>Цель: установление соответствия уровня  учащихся требованиям Государственного образовательного стандарта основного общего образования.</w:t>
      </w:r>
    </w:p>
    <w:p w:rsidR="0007097B" w:rsidRPr="0007097B" w:rsidRDefault="0007097B" w:rsidP="0007097B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97B">
        <w:rPr>
          <w:rFonts w:ascii="Times New Roman" w:hAnsi="Times New Roman" w:cs="Times New Roman"/>
          <w:b/>
          <w:sz w:val="28"/>
          <w:szCs w:val="28"/>
        </w:rPr>
        <w:t>Форма – контрольная работа.</w:t>
      </w:r>
      <w:r w:rsidRPr="0007097B">
        <w:rPr>
          <w:rFonts w:ascii="Times New Roman" w:hAnsi="Times New Roman" w:cs="Times New Roman"/>
          <w:sz w:val="28"/>
          <w:szCs w:val="28"/>
        </w:rPr>
        <w:t>Работа состоит из 20 заданий.Работа содержит 2 части заданий.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        Первая часть – базовые задания, позволяющие проверить освоение базовых знаний и умений по предмету.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        Вторая часть  – задания повышенного уровня, проверяющие способность учащихся решать учебные задачи по учебному предмету, в которых способ выполнения не очевиден.</w:t>
      </w:r>
    </w:p>
    <w:p w:rsidR="0007097B" w:rsidRPr="0007097B" w:rsidRDefault="0007097B" w:rsidP="0007097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В первую часть входят 17 заданий (1-17), во вторую  часть – 3 задания (18-20). </w:t>
      </w:r>
    </w:p>
    <w:p w:rsidR="0007097B" w:rsidRPr="0007097B" w:rsidRDefault="0007097B" w:rsidP="0007097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Время проведения работы 40 минут. 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Этапы проведения работы: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1) вводный инструктаж для детей об особенностях данной работы (3 минуты)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2) заполнение титульного листа (2 минуты)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3) выполнение работы (35 минут)</w:t>
      </w:r>
    </w:p>
    <w:p w:rsidR="0007097B" w:rsidRPr="0007097B" w:rsidRDefault="0007097B" w:rsidP="0007097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Выполнение заданий разной сложности и разного типа оценивается с учетом следующих рекомендаций: 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    1) В заданиях с выбором ответа из четырех предложенных вариантов (№1-17)  ученик должен выбрать только верный ответ. Если учащийся выбирает более одного ответа, то задание считается выполненным неверно.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За правильное выполненное задание учащийся получает 1 балл.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За неправильно выполненное задание учащийся получает 0 баллов.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    2) Выполнение каждого задания повышенного уровня сложности (№18-20)  оценивается по следующей шкале: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3 балла – приведен полный верный ответ;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2 балла – приведен частично верный ответ (1 ошибка);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 балл – приведен частично верный ответ (2 ошибки);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0 баллов – приведен неверный ответ.</w:t>
      </w:r>
    </w:p>
    <w:p w:rsidR="0007097B" w:rsidRPr="0007097B" w:rsidRDefault="0007097B" w:rsidP="0007097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Общее количество баллов, которое можно набрать учащийся – 26 баллов.</w:t>
      </w:r>
    </w:p>
    <w:p w:rsidR="0007097B" w:rsidRPr="0007097B" w:rsidRDefault="0007097B" w:rsidP="0007097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097B">
        <w:rPr>
          <w:rFonts w:ascii="Times New Roman" w:hAnsi="Times New Roman" w:cs="Times New Roman"/>
          <w:sz w:val="28"/>
          <w:szCs w:val="28"/>
          <w:u w:val="single"/>
        </w:rPr>
        <w:t>Шкала перевода процента выполнения тестовых заданий в отметки.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Выполнено правильно 93% - 100% - оценка «5» (24-26 баллов);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Выполнено правильно 75% - 92% - оценка «4» (19-23 баллов);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Выполнено правильно 51% - 74% - оценка «3» (13-18 баллов);</w:t>
      </w:r>
    </w:p>
    <w:p w:rsidR="0007097B" w:rsidRPr="0007097B" w:rsidRDefault="0007097B" w:rsidP="00070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Выполнено правильно 0% - 50% - оценка «2» (0-12 баллов).</w:t>
      </w:r>
    </w:p>
    <w:p w:rsid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097B" w:rsidRDefault="0007097B" w:rsidP="0007097B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b/>
          <w:sz w:val="28"/>
          <w:szCs w:val="28"/>
          <w:lang w:eastAsia="ru-RU"/>
        </w:rPr>
        <w:t>1 вариант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1) Основная функция эритроцитов – перенос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lastRenderedPageBreak/>
        <w:t xml:space="preserve">    1)  питательных веществ                          2)  кислорода и углекислого газа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жидких ядовитых продуктов обмена веществ   4)  витаминов и гормонов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2) Кровеносные сосуды и нервные окончания, входящие в состав зуба, расположены  в мякоти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1) эмали                       2) пульпы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3) цемента                   4) дентина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3) Подвижное соединение костей в организме человека характерно для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мозгового отдела черепа                 2)  костей таза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рёбер и грудины                               4)  костей запястья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4) Возбудимость и проводимость – свойства, характерные для ткани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 1)  нервной                            2)  соединительной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 3)  эпителиальной                 4)  мышечной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5) Человека относят к классу Млекопитающие, так как он</w:t>
      </w:r>
    </w:p>
    <w:p w:rsid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имеет молочные железы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2) обладает членораздельной речью</w:t>
      </w:r>
    </w:p>
    <w:p w:rsid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имеет быстро передвигаться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4) питается готовыми органическими веществами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>6) Почему проводимая вакцинация против гриппа помогает снизить риск заболевания?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1) Она улучшает всасывание питательных веществ.      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2) Она способствует выработке собственных антител организма.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3) Она позволяет лекарствам действовать более эффективно.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 4) Она усиливает кровообращение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7) Верны ли суждения о дыхательных движениях в организме человека?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А. В спокойном состоянии человека вдох осуществляется за счёт сокращения межрёберных мышц и мышц диафрагмы.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Б. При выдохе под действием собственной тяжести рёбра опускаются, мышцы диафрагмы расслабляются.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1) верно только</w:t>
      </w:r>
      <w:proofErr w:type="gramStart"/>
      <w:r w:rsidRPr="0007097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7097B">
        <w:rPr>
          <w:rFonts w:ascii="Times New Roman" w:hAnsi="Times New Roman" w:cs="Times New Roman"/>
          <w:sz w:val="28"/>
          <w:szCs w:val="28"/>
        </w:rPr>
        <w:t xml:space="preserve">                            2) верно только Б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3) верны оба суждения                    4) оба суждения неверны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8) К выделительной системе органов относят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1)  кожу                        2)  почки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3)  легкие                     4)  слюнные железы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9) Анализ электрокардиограммы (ЭКГ)  больного позволяет врачу узнать о</w:t>
      </w:r>
    </w:p>
    <w:p w:rsid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</w:t>
      </w:r>
      <w:r>
        <w:rPr>
          <w:rFonts w:ascii="Times New Roman" w:hAnsi="Times New Roman" w:cs="Times New Roman"/>
          <w:sz w:val="28"/>
          <w:szCs w:val="28"/>
        </w:rPr>
        <w:t xml:space="preserve"> затратах энергии организмом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2)  наличии воспалительного процесса в организме</w:t>
      </w:r>
    </w:p>
    <w:p w:rsid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состоянии мышцы сердца       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lastRenderedPageBreak/>
        <w:t>4)  жизненной ёмкости лёгких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10) Какой витамин следует включить в рацион человека, больного цингой?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А                            2)  В</w:t>
      </w:r>
      <w:proofErr w:type="gramStart"/>
      <w:r w:rsidRPr="0007097B">
        <w:rPr>
          <w:rFonts w:ascii="Times New Roman" w:hAnsi="Times New Roman" w:cs="Times New Roman"/>
          <w:sz w:val="28"/>
          <w:szCs w:val="28"/>
          <w:vertAlign w:val="subscript"/>
        </w:rPr>
        <w:t>6</w:t>
      </w:r>
      <w:proofErr w:type="gramEnd"/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С                            4)  D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11) Какая форма высшей нервной деятельности характерна только для человека?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оборонительные рефлексы       2)  ориентировочные рефлексы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абстрактное мышление             4)  инстинкты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12) В организме человека к радиоактивному излучению наиболее чувствительны клетки и ткани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половые и кроветворные                                2)  хрящевые и костные</w:t>
      </w:r>
    </w:p>
    <w:p w:rsid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эпителиальные и жировые                             4)  железистые и мышечные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13) Почему употребление алкоголя и </w:t>
      </w:r>
      <w:proofErr w:type="spellStart"/>
      <w:r w:rsidRPr="0007097B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07097B">
        <w:rPr>
          <w:rFonts w:ascii="Times New Roman" w:hAnsi="Times New Roman" w:cs="Times New Roman"/>
          <w:sz w:val="28"/>
          <w:szCs w:val="28"/>
        </w:rPr>
        <w:t xml:space="preserve">  опасно для здоровья не только самого человека, но и его потомства?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1) Это способствует развитию гипертонии.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2) Это повышает риск онкологических заболеваний легких.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3) Это разрушает слизистую пищеварительного канала.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4) Это вызывает нарушение эмбрионального развития.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14) Уберечь себя от заражения бычьим цепнем можно, если</w:t>
      </w:r>
    </w:p>
    <w:p w:rsid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обработать мясо поваренной солью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2)  тщательно мыть мясо перед приготовлением</w:t>
      </w:r>
    </w:p>
    <w:p w:rsid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хорошо прожаривать и проваривать мясо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4)  мясо хорошо заморозить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15) По пульсу можно определить</w:t>
      </w:r>
    </w:p>
    <w:p w:rsidR="00BD4536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число и силу сердечных сокращений   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2)  скорость движения крови в аорте</w:t>
      </w:r>
    </w:p>
    <w:p w:rsidR="00BD4536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объем крови в сосудах                          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4)  верхнее артериальное давление крови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16) Гуморальная регуляция в организме человека обеспечивается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        1) витаминами                      2) гормонами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        3) ионами металлов             4) ферментами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17) Оказывая человеку первую доврачебную помощь при подозрении на перелом кости конечности, необходимо использовать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жгут                            2)  давящую повязку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лёд                              4)  шину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18) Установите соответствие между признаком и типом кровеносных сосудов, для которого он характерен.  </w:t>
      </w:r>
      <w:r w:rsidRPr="0007097B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   ПРИЗНАК</w:t>
      </w:r>
      <w:r w:rsidRPr="0007097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7097B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ТИП КРОВЕНОСНЫХ СОСУДОВ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А) кровь движется к сердцу                                                      1) артерия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Б) кровь движется от сердца                                                     2) вена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В) стенки образованы одним слоем плоских клеток             3) капилляр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Г) через стенки осуществляется газообмен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Д) кровь в сосудах движется под самым высоким давлением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sz w:val="28"/>
          <w:szCs w:val="28"/>
          <w:lang w:eastAsia="ru-RU"/>
        </w:rPr>
        <w:t xml:space="preserve">  Е) внутренние стенки имеют клапаны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19) Установите последовательность перемещения пищи, поступившей в пищеварительную систему человека.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А)  глотка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Б)  двенадцатиперстная кишка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В)  желудок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Г)  ротовая полость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Д)  пищевод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Е)  прямая кишка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20) Много углеводов содержат следующие продукты питания (выберите 3 правильных ответа):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виноград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2)  творог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сыр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4)  картофель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5)  хлеб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6)  рыба </w:t>
      </w:r>
    </w:p>
    <w:p w:rsidR="0007097B" w:rsidRDefault="0007097B" w:rsidP="00BD4536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097B">
        <w:rPr>
          <w:rFonts w:ascii="Times New Roman" w:hAnsi="Times New Roman" w:cs="Times New Roman"/>
          <w:b/>
          <w:sz w:val="28"/>
          <w:szCs w:val="28"/>
          <w:lang w:eastAsia="ru-RU"/>
        </w:rPr>
        <w:t>2 вариант</w:t>
      </w:r>
    </w:p>
    <w:p w:rsidR="00BD4536" w:rsidRPr="0007097B" w:rsidRDefault="00BD4536" w:rsidP="00BD4536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7097B" w:rsidRPr="0007097B" w:rsidRDefault="0007097B" w:rsidP="0007097B">
      <w:pPr>
        <w:spacing w:after="0" w:line="240" w:lineRule="auto"/>
      </w:pPr>
      <w:r w:rsidRPr="0007097B">
        <w:t>1) В свёртывании крови участвуют</w:t>
      </w:r>
    </w:p>
    <w:p w:rsidR="0007097B" w:rsidRPr="0007097B" w:rsidRDefault="0007097B" w:rsidP="0007097B">
      <w:pPr>
        <w:spacing w:after="0" w:line="240" w:lineRule="auto"/>
      </w:pPr>
      <w:r w:rsidRPr="0007097B">
        <w:t xml:space="preserve">    1)  эритроциты      </w:t>
      </w:r>
      <w:r w:rsidR="00405DA3">
        <w:t xml:space="preserve">    2)  лимфоциты   </w:t>
      </w:r>
      <w:r w:rsidRPr="0007097B">
        <w:t xml:space="preserve">       3)  лейкоциты      4)  тромбоциты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2) Какие зубы человека приспособлены к откусыванию твердой пищи?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резцы         2) клыки          3) малые коренные        4) большие коренные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3) Скелет плечевого пояса образуют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1) ключицы и лопатки                   2) локтевая и лучевая кости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3) плечо и предплечье                   4) грудина и ребра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4) Ткань, состоящую из способных сокращаться многоядерных клеток, называют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мышечной поперечнополосатой                           2)  эпителиальной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соединительной                                                      4)  нервной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lastRenderedPageBreak/>
        <w:t xml:space="preserve">5) У человека, как и у других представителей класса Млекопитающие, </w:t>
      </w:r>
      <w:proofErr w:type="spellStart"/>
      <w:r w:rsidRPr="0007097B">
        <w:rPr>
          <w:rFonts w:ascii="Times New Roman" w:hAnsi="Times New Roman" w:cs="Times New Roman"/>
          <w:sz w:val="28"/>
          <w:szCs w:val="28"/>
        </w:rPr>
        <w:t>имее</w:t>
      </w:r>
      <w:proofErr w:type="spellEnd"/>
      <w:r w:rsidRPr="0007097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7097B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07097B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07097B">
        <w:rPr>
          <w:rFonts w:ascii="Times New Roman" w:hAnsi="Times New Roman" w:cs="Times New Roman"/>
          <w:sz w:val="28"/>
          <w:szCs w:val="28"/>
        </w:rPr>
        <w:t>тся</w:t>
      </w:r>
      <w:proofErr w:type="spellEnd"/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S-образный позвоночник                                      2) четыре группы крови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хорошо развитие кости пальцев рук                    4) сальные железы и волосяной покров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6) В основе иммунитета лежит способность клеток крови</w:t>
      </w:r>
    </w:p>
    <w:p w:rsidR="00405DA3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образовывать тромб при ранениях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2)  участвовать в выработке антител и фагоцитозе</w:t>
      </w:r>
    </w:p>
    <w:p w:rsidR="00405DA3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переносить газы по организму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4)  осуществлять энергетический обмен веществ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7) Дыхательные движения у человека происходят за счёт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сокращения гладких мышц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2) изменения объёма полости грудной клетки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волнообразных движений ресничного эпителия дыхательных путей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4) изменения скорости движения крови по сосудам малого круга кровообращения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8) Какую железу относят к эндокринной системе?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печень          2)  слёзную          3)  щитовидную          4)  потовую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9) Какое заболевание врач может обнаружить с помощью флюорографического исследования грудной клетки человека?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туберкулез     2) гипертонию    3) </w:t>
      </w:r>
      <w:r w:rsidR="00405DA3">
        <w:rPr>
          <w:rFonts w:ascii="Times New Roman" w:hAnsi="Times New Roman" w:cs="Times New Roman"/>
          <w:sz w:val="28"/>
          <w:szCs w:val="28"/>
        </w:rPr>
        <w:t xml:space="preserve">язву желудка </w:t>
      </w:r>
      <w:r w:rsidRPr="0007097B">
        <w:rPr>
          <w:rFonts w:ascii="Times New Roman" w:hAnsi="Times New Roman" w:cs="Times New Roman"/>
          <w:sz w:val="28"/>
          <w:szCs w:val="28"/>
        </w:rPr>
        <w:t xml:space="preserve">     4) гастрит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10) Недостаток витамина D приводит к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1) куриной слепоте                            2) нервным расстройствам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3) детскому рахиту                            4) базедовой болезни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11) Высшая нервная деятельность человека в отличие от других приматов характеризуется</w:t>
      </w:r>
    </w:p>
    <w:p w:rsidR="00405DA3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1) наличием безусловных рефлексов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2) формированием условных рефлексов</w:t>
      </w:r>
    </w:p>
    <w:p w:rsidR="00405DA3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3) абстрактным мышлением и речью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4) элементарной  рассудочной деятельностью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12) Что способствует лучшему усвоению пищи?</w:t>
      </w:r>
    </w:p>
    <w:p w:rsidR="008E4F6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1) просмотр телепередачи во время приёма пищи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2) приём пищи в одно и то же время</w:t>
      </w:r>
    </w:p>
    <w:p w:rsidR="008E4F6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3) оживлённая беседа во время приёма пищи  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4) плотный ужин перед сном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13) Перерождение клеток печени в клетки жировой ткани под воздействием алкоголя приводит к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lastRenderedPageBreak/>
        <w:t xml:space="preserve">    1) прекращению процесса пищеварения       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2) нарушению минерального обмена в организме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уменьшению размеров печени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4) снижению функции печени по обезвреживанию ядовитых веществ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14) Основной мерой профилактики заражения аскаридами (аскаридозом) является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термическая обработка мясных продуктов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2) мытьё рук перед едой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отстаивание воды перед употреблением     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4) отказ от употребления в пищу сырых куриных яиц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15) В медицинской карте пациента часто можно увидеть следующую запись: АД 120/70 мм рт. ст. Что она обозначает?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1) давление крови в артерии         2) частоту пульса до и после приседаний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3) рост человека стоя и сидя        4) содержание кислорода в крови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16) В организме человека гормоны</w:t>
      </w:r>
    </w:p>
    <w:p w:rsidR="006F5C9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ускоряют химические реакции                   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2)  участвуют в образовании ферментов</w:t>
      </w:r>
    </w:p>
    <w:p w:rsidR="006F5C9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регулируют процессы жизнедеятельности                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4)  выполняют защитную функцию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eastAsia="Times New Roman" w:hAnsi="Times New Roman" w:cs="Times New Roman"/>
          <w:sz w:val="28"/>
          <w:szCs w:val="28"/>
          <w:lang w:eastAsia="ru-RU"/>
        </w:rPr>
        <w:t>17) При каком повреждении используется средство первой помощи, изображённое на рисунке?</w:t>
      </w:r>
    </w:p>
    <w:p w:rsidR="0007097B" w:rsidRPr="0007097B" w:rsidRDefault="0007097B" w:rsidP="0007097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876300"/>
            <wp:effectExtent l="19050" t="0" r="0" b="0"/>
            <wp:docPr id="1" name="Рисунок 6" descr="http://opengia.ru/resources/C098724149FBAA4B4FE4DD6E77F87511-GIABIO2011A1912-C098724149FBAA4B4FE4DD6E77F87511-2-1396435437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opengia.ru/resources/C098724149FBAA4B4FE4DD6E77F87511-GIABIO2011A1912-C098724149FBAA4B4FE4DD6E77F87511-2-1396435437/repr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7B" w:rsidRPr="0007097B" w:rsidRDefault="0007097B" w:rsidP="0007097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1) переломе кости      2) плоскостопии          3) ушибе  4) сколиозе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18) Установите соответствие между признаком и видом сосуда, для которого он характерен.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ab/>
        <w:t>ПРИЗНАК</w:t>
      </w:r>
      <w:r w:rsidRPr="0007097B">
        <w:rPr>
          <w:rFonts w:ascii="Times New Roman" w:hAnsi="Times New Roman" w:cs="Times New Roman"/>
          <w:sz w:val="28"/>
          <w:szCs w:val="28"/>
        </w:rPr>
        <w:tab/>
      </w:r>
      <w:r w:rsidRPr="0007097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ВИД СОСУДА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А) кровь по сосуду движется от сердца                                   1) вена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Б) стенка сосуда имеет толстый м</w:t>
      </w:r>
      <w:r w:rsidR="006F5C9B">
        <w:rPr>
          <w:rFonts w:ascii="Times New Roman" w:hAnsi="Times New Roman" w:cs="Times New Roman"/>
          <w:sz w:val="28"/>
          <w:szCs w:val="28"/>
        </w:rPr>
        <w:t xml:space="preserve">ышечный слой                  </w:t>
      </w:r>
      <w:r w:rsidRPr="0007097B">
        <w:rPr>
          <w:rFonts w:ascii="Times New Roman" w:hAnsi="Times New Roman" w:cs="Times New Roman"/>
          <w:sz w:val="28"/>
          <w:szCs w:val="28"/>
        </w:rPr>
        <w:t xml:space="preserve"> 2) артерия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В) в сосуде высокое кровяное давление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Г) в сосуде низкое давление 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Д) кровь по сосуду движется к сердцу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Е) внутри сосуда имеются клапаны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19) Установите последовательность движения вдыхаемого воздуха по воздухоносным путям организма человека.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А) трахея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lastRenderedPageBreak/>
        <w:t>Б) носовая полость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В) лёгкое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Г) бронх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Д) носоглотка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Е) гортань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>20) Много белков содержат продукты питания: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1)  сахар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2)  творог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3)  сыр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4)  картофель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5)  хлеб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  <w:r w:rsidRPr="0007097B">
        <w:rPr>
          <w:rFonts w:ascii="Times New Roman" w:hAnsi="Times New Roman" w:cs="Times New Roman"/>
          <w:sz w:val="28"/>
          <w:szCs w:val="28"/>
        </w:rPr>
        <w:t xml:space="preserve">    6)  рыба</w:t>
      </w:r>
    </w:p>
    <w:p w:rsidR="0007097B" w:rsidRPr="0007097B" w:rsidRDefault="0007097B" w:rsidP="0007097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B313DF" w:rsidRDefault="00B313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</w:p>
    <w:p w:rsidR="00277BDF" w:rsidRDefault="00277BDF" w:rsidP="00277BDF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  <w:bookmarkStart w:id="8" w:name="_GoBack"/>
      <w:bookmarkEnd w:id="8"/>
      <w:r w:rsidRPr="00277BDF">
        <w:rPr>
          <w:rFonts w:eastAsia="Times New Roman"/>
          <w:b/>
          <w:bCs/>
          <w:lang w:eastAsia="ru-RU"/>
        </w:rPr>
        <w:t xml:space="preserve">9 класс </w:t>
      </w:r>
    </w:p>
    <w:p w:rsidR="00277BDF" w:rsidRPr="00277BDF" w:rsidRDefault="00277BDF" w:rsidP="00277BDF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277BDF" w:rsidRPr="00277BDF" w:rsidRDefault="00277BDF" w:rsidP="00277BDF">
      <w:pPr>
        <w:spacing w:after="0" w:line="240" w:lineRule="auto"/>
        <w:ind w:firstLine="708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lastRenderedPageBreak/>
        <w:t>Промежуточная аттестационная  работа составлена в виде контрольных заданий, соответствующих темам, изучаемым в 9 классе: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- биология как наука; 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- эволюция живого мира;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- </w:t>
      </w:r>
      <w:r w:rsidRPr="00277BDF">
        <w:rPr>
          <w:rFonts w:eastAsia="Times New Roman"/>
          <w:color w:val="000000"/>
          <w:lang w:eastAsia="ru-RU"/>
        </w:rPr>
        <w:t>структурно-функциональная организация организмов;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color w:val="000000"/>
          <w:lang w:eastAsia="ru-RU"/>
        </w:rPr>
        <w:t>- размножение и индивидуальное развитие организмов;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color w:val="000000"/>
          <w:lang w:eastAsia="ru-RU"/>
        </w:rPr>
        <w:t>- наследственность и изменчивость организмов;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color w:val="000000"/>
          <w:lang w:eastAsia="ru-RU"/>
        </w:rPr>
        <w:t>- основы экологии.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Форма работы – контрольная работа, состоящая из 2 частей.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Часть А</w:t>
      </w:r>
      <w:r w:rsidRPr="00277BDF">
        <w:rPr>
          <w:rFonts w:eastAsia="Times New Roman"/>
          <w:lang w:eastAsia="ru-RU"/>
        </w:rPr>
        <w:t xml:space="preserve"> содержит 20 заданий базового уровня сложности.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Часть</w:t>
      </w:r>
      <w:proofErr w:type="gramStart"/>
      <w:r w:rsidRPr="00277BDF">
        <w:rPr>
          <w:rFonts w:eastAsia="Times New Roman"/>
          <w:b/>
          <w:bCs/>
          <w:lang w:eastAsia="ru-RU"/>
        </w:rPr>
        <w:t xml:space="preserve"> В</w:t>
      </w:r>
      <w:proofErr w:type="gramEnd"/>
      <w:r w:rsidRPr="00277BDF">
        <w:rPr>
          <w:rFonts w:eastAsia="Times New Roman"/>
          <w:lang w:eastAsia="ru-RU"/>
        </w:rPr>
        <w:t xml:space="preserve"> содержит 5 заданий повышенного уровня сложности.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 части</w:t>
      </w:r>
      <w:proofErr w:type="gramStart"/>
      <w:r w:rsidRPr="00277BDF">
        <w:rPr>
          <w:rFonts w:eastAsia="Times New Roman"/>
          <w:lang w:eastAsia="ru-RU"/>
        </w:rPr>
        <w:t xml:space="preserve"> В</w:t>
      </w:r>
      <w:proofErr w:type="gramEnd"/>
      <w:r w:rsidRPr="00277BDF">
        <w:rPr>
          <w:rFonts w:eastAsia="Times New Roman"/>
          <w:lang w:eastAsia="ru-RU"/>
        </w:rPr>
        <w:t xml:space="preserve"> проверяются умен</w:t>
      </w:r>
      <w:r>
        <w:rPr>
          <w:rFonts w:eastAsia="Times New Roman"/>
          <w:lang w:eastAsia="ru-RU"/>
        </w:rPr>
        <w:t>и</w:t>
      </w:r>
      <w:r w:rsidRPr="00277BDF">
        <w:rPr>
          <w:rFonts w:eastAsia="Times New Roman"/>
          <w:lang w:eastAsia="ru-RU"/>
        </w:rPr>
        <w:t>я: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В1, В2 - умение проводить множественный выбор;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В3, В4 - умение устанавливать соответствие;</w:t>
      </w:r>
    </w:p>
    <w:p w:rsidR="00277BDF" w:rsidRPr="00277BDF" w:rsidRDefault="00277BDF" w:rsidP="00277BDF">
      <w:pPr>
        <w:spacing w:after="0" w:line="240" w:lineRule="auto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В5 – умение включать в текст пропущенные биологические термины и понятия.</w:t>
      </w:r>
    </w:p>
    <w:p w:rsidR="00277BDF" w:rsidRPr="000A20D5" w:rsidRDefault="00277BDF" w:rsidP="000A20D5">
      <w:pPr>
        <w:spacing w:after="0" w:line="240" w:lineRule="auto"/>
        <w:rPr>
          <w:rFonts w:eastAsia="Times New Roman"/>
          <w:lang w:eastAsia="ru-RU"/>
        </w:rPr>
      </w:pPr>
      <w:r w:rsidRPr="000A20D5">
        <w:rPr>
          <w:rFonts w:eastAsia="Times New Roman"/>
          <w:lang w:eastAsia="ru-RU"/>
        </w:rPr>
        <w:t>На выполнение теста выделяется 45 минут.</w:t>
      </w:r>
    </w:p>
    <w:p w:rsidR="000A20D5" w:rsidRPr="000A20D5" w:rsidRDefault="000A20D5" w:rsidP="000A20D5">
      <w:pPr>
        <w:spacing w:after="0" w:line="240" w:lineRule="auto"/>
        <w:rPr>
          <w:rFonts w:eastAsia="Times New Roman"/>
          <w:lang w:eastAsia="ru-RU"/>
        </w:rPr>
      </w:pPr>
      <w:r w:rsidRPr="000A20D5">
        <w:rPr>
          <w:rFonts w:eastAsia="Times New Roman"/>
          <w:b/>
          <w:bCs/>
          <w:lang w:eastAsia="ru-RU"/>
        </w:rPr>
        <w:t>Критерии оценивания:</w:t>
      </w:r>
    </w:p>
    <w:p w:rsidR="000A20D5" w:rsidRPr="000A20D5" w:rsidRDefault="000A20D5" w:rsidP="000A20D5">
      <w:pPr>
        <w:spacing w:after="0" w:line="240" w:lineRule="auto"/>
        <w:rPr>
          <w:rFonts w:eastAsia="Times New Roman"/>
          <w:lang w:eastAsia="ru-RU"/>
        </w:rPr>
      </w:pPr>
      <w:r w:rsidRPr="000A20D5">
        <w:rPr>
          <w:rFonts w:eastAsia="Times New Roman"/>
          <w:lang w:eastAsia="ru-RU"/>
        </w:rPr>
        <w:t xml:space="preserve">«5» 85% - 100% </w:t>
      </w:r>
    </w:p>
    <w:p w:rsidR="000A20D5" w:rsidRPr="000A20D5" w:rsidRDefault="000A20D5" w:rsidP="000A20D5">
      <w:pPr>
        <w:spacing w:after="0" w:line="240" w:lineRule="auto"/>
        <w:rPr>
          <w:rFonts w:eastAsia="Times New Roman"/>
          <w:lang w:eastAsia="ru-RU"/>
        </w:rPr>
      </w:pPr>
      <w:r w:rsidRPr="000A20D5">
        <w:rPr>
          <w:rFonts w:eastAsia="Times New Roman"/>
          <w:lang w:eastAsia="ru-RU"/>
        </w:rPr>
        <w:t xml:space="preserve">«4» 75% - 84% </w:t>
      </w:r>
    </w:p>
    <w:p w:rsidR="000A20D5" w:rsidRPr="000A20D5" w:rsidRDefault="000A20D5" w:rsidP="000A20D5">
      <w:pPr>
        <w:spacing w:after="0" w:line="240" w:lineRule="auto"/>
        <w:rPr>
          <w:rFonts w:eastAsia="Times New Roman"/>
          <w:lang w:eastAsia="ru-RU"/>
        </w:rPr>
      </w:pPr>
      <w:r w:rsidRPr="000A20D5">
        <w:rPr>
          <w:rFonts w:eastAsia="Times New Roman"/>
          <w:lang w:eastAsia="ru-RU"/>
        </w:rPr>
        <w:t xml:space="preserve">«3» 51% - 74% </w:t>
      </w:r>
    </w:p>
    <w:p w:rsidR="00277BDF" w:rsidRDefault="00277BDF" w:rsidP="00277BDF">
      <w:pPr>
        <w:spacing w:after="0" w:line="240" w:lineRule="auto"/>
        <w:contextualSpacing/>
        <w:rPr>
          <w:rFonts w:eastAsia="Times New Roman"/>
          <w:b/>
          <w:bCs/>
          <w:lang w:eastAsia="ru-RU"/>
        </w:rPr>
      </w:pP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Вариант 1</w:t>
      </w:r>
    </w:p>
    <w:p w:rsidR="00277BDF" w:rsidRPr="00277BDF" w:rsidRDefault="00277BDF" w:rsidP="00277BDF">
      <w:pPr>
        <w:spacing w:after="0" w:line="240" w:lineRule="auto"/>
        <w:contextualSpacing/>
        <w:jc w:val="center"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 xml:space="preserve">ЧАСТЬ А. 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1.</w:t>
      </w:r>
      <w:r w:rsidRPr="00277BDF">
        <w:rPr>
          <w:rFonts w:eastAsia="Times New Roman"/>
          <w:lang w:eastAsia="ru-RU"/>
        </w:rPr>
        <w:t xml:space="preserve"> Какая наука изучает ископаемые остатки вымерших организмов?</w:t>
      </w:r>
    </w:p>
    <w:tbl>
      <w:tblPr>
        <w:tblW w:w="113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40"/>
      </w:tblGrid>
      <w:tr w:rsidR="00277BDF" w:rsidRPr="00277BDF" w:rsidTr="005746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77BDF" w:rsidRPr="00277BDF" w:rsidRDefault="00277BDF" w:rsidP="00277BDF">
            <w:pPr>
              <w:spacing w:after="0" w:line="240" w:lineRule="auto"/>
              <w:contextualSpacing/>
              <w:rPr>
                <w:rFonts w:eastAsia="Times New Roman"/>
                <w:lang w:eastAsia="ru-RU"/>
              </w:rPr>
            </w:pPr>
          </w:p>
        </w:tc>
      </w:tr>
    </w:tbl>
    <w:p w:rsidR="00277BDF" w:rsidRPr="00277BDF" w:rsidRDefault="00277BDF" w:rsidP="0023645E">
      <w:pPr>
        <w:numPr>
          <w:ilvl w:val="0"/>
          <w:numId w:val="2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Систематика</w:t>
      </w:r>
    </w:p>
    <w:p w:rsidR="00277BDF" w:rsidRPr="00277BDF" w:rsidRDefault="00277BDF" w:rsidP="0023645E">
      <w:pPr>
        <w:numPr>
          <w:ilvl w:val="0"/>
          <w:numId w:val="2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эмбриология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генетика </w:t>
            </w:r>
          </w:p>
          <w:p w:rsidR="00277BDF" w:rsidRPr="00277BDF" w:rsidRDefault="00277BDF" w:rsidP="0023645E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палеонтология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2.</w:t>
      </w:r>
      <w:r w:rsidRPr="00277BDF">
        <w:rPr>
          <w:rFonts w:eastAsia="Times New Roman"/>
          <w:lang w:eastAsia="ru-RU"/>
        </w:rPr>
        <w:t xml:space="preserve"> Какое свойство характерно для живых тел природы – организмов, в отличие от объектов неживой природы?</w:t>
      </w:r>
    </w:p>
    <w:p w:rsidR="00277BDF" w:rsidRPr="00277BDF" w:rsidRDefault="00277BDF" w:rsidP="0023645E">
      <w:pPr>
        <w:numPr>
          <w:ilvl w:val="0"/>
          <w:numId w:val="2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ритмичность</w:t>
      </w:r>
    </w:p>
    <w:p w:rsidR="00277BDF" w:rsidRPr="00277BDF" w:rsidRDefault="00277BDF" w:rsidP="0023645E">
      <w:pPr>
        <w:numPr>
          <w:ilvl w:val="0"/>
          <w:numId w:val="2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движение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26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раздражимость </w:t>
            </w:r>
          </w:p>
          <w:p w:rsidR="00277BDF" w:rsidRPr="00277BDF" w:rsidRDefault="00277BDF" w:rsidP="0023645E">
            <w:pPr>
              <w:numPr>
                <w:ilvl w:val="0"/>
                <w:numId w:val="26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рост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 xml:space="preserve">3. </w:t>
      </w:r>
      <w:r w:rsidRPr="00277BDF">
        <w:rPr>
          <w:rFonts w:eastAsia="Times New Roman"/>
          <w:lang w:eastAsia="ru-RU"/>
        </w:rPr>
        <w:t>Как называется метод И.П. Павлова, позволивший установить рефлекторную природу выделения желудочного сока?</w:t>
      </w:r>
    </w:p>
    <w:p w:rsidR="00277BDF" w:rsidRPr="00277BDF" w:rsidRDefault="00277BDF" w:rsidP="0023645E">
      <w:pPr>
        <w:numPr>
          <w:ilvl w:val="0"/>
          <w:numId w:val="2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наблюдение</w:t>
      </w:r>
    </w:p>
    <w:p w:rsidR="00277BDF" w:rsidRPr="00277BDF" w:rsidRDefault="00277BDF" w:rsidP="0023645E">
      <w:pPr>
        <w:numPr>
          <w:ilvl w:val="0"/>
          <w:numId w:val="2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описательный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экспериментальный </w:t>
            </w:r>
          </w:p>
          <w:p w:rsidR="00277BDF" w:rsidRPr="00277BDF" w:rsidRDefault="00277BDF" w:rsidP="0023645E">
            <w:pPr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моделирование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4.</w:t>
      </w:r>
      <w:r w:rsidRPr="00277BDF">
        <w:rPr>
          <w:rFonts w:eastAsia="Times New Roman"/>
          <w:lang w:eastAsia="ru-RU"/>
        </w:rPr>
        <w:t xml:space="preserve"> Какая из последовательностей понятий отражает основные уровни организации организма?</w:t>
      </w:r>
    </w:p>
    <w:p w:rsidR="00277BDF" w:rsidRPr="00277BDF" w:rsidRDefault="00277BDF" w:rsidP="0023645E">
      <w:pPr>
        <w:numPr>
          <w:ilvl w:val="0"/>
          <w:numId w:val="2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Орган – ткани – организм – клетки – молекулы – системы органов</w:t>
      </w:r>
    </w:p>
    <w:p w:rsidR="00277BDF" w:rsidRPr="00277BDF" w:rsidRDefault="00277BDF" w:rsidP="0023645E">
      <w:pPr>
        <w:numPr>
          <w:ilvl w:val="0"/>
          <w:numId w:val="2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lastRenderedPageBreak/>
        <w:t>Молекулы – ткани – клетки – органы – системы органов – организм</w:t>
      </w:r>
    </w:p>
    <w:p w:rsidR="00277BDF" w:rsidRPr="00277BDF" w:rsidRDefault="00277BDF" w:rsidP="0023645E">
      <w:pPr>
        <w:numPr>
          <w:ilvl w:val="0"/>
          <w:numId w:val="2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Молекулы – клетки – ткани – органы – системы органов – организм</w:t>
      </w:r>
    </w:p>
    <w:p w:rsidR="00277BDF" w:rsidRPr="00277BDF" w:rsidRDefault="00277BDF" w:rsidP="0023645E">
      <w:pPr>
        <w:numPr>
          <w:ilvl w:val="0"/>
          <w:numId w:val="2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Система органов – органы – ткани – клетка – молекулы – организм – клетки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5.</w:t>
      </w:r>
      <w:r w:rsidRPr="00277BDF">
        <w:rPr>
          <w:rFonts w:eastAsia="Times New Roman"/>
          <w:lang w:eastAsia="ru-RU"/>
        </w:rPr>
        <w:t xml:space="preserve"> Митохондрии отсутствуют в клетках</w:t>
      </w:r>
    </w:p>
    <w:p w:rsidR="00277BDF" w:rsidRPr="00277BDF" w:rsidRDefault="00277BDF" w:rsidP="0023645E">
      <w:pPr>
        <w:numPr>
          <w:ilvl w:val="0"/>
          <w:numId w:val="3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рыбы-попугая</w:t>
      </w:r>
    </w:p>
    <w:p w:rsidR="00277BDF" w:rsidRPr="00277BDF" w:rsidRDefault="00277BDF" w:rsidP="0023645E">
      <w:pPr>
        <w:numPr>
          <w:ilvl w:val="0"/>
          <w:numId w:val="3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городской ласточки</w:t>
      </w:r>
    </w:p>
    <w:p w:rsidR="00277BDF" w:rsidRPr="00277BDF" w:rsidRDefault="00277BDF" w:rsidP="0023645E">
      <w:pPr>
        <w:numPr>
          <w:ilvl w:val="0"/>
          <w:numId w:val="3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мха кукушкина льна </w:t>
      </w:r>
    </w:p>
    <w:p w:rsidR="00277BDF" w:rsidRPr="00277BDF" w:rsidRDefault="00277BDF" w:rsidP="0023645E">
      <w:pPr>
        <w:numPr>
          <w:ilvl w:val="0"/>
          <w:numId w:val="3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бактерии стафилококка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6.</w:t>
      </w:r>
      <w:r w:rsidRPr="00277BDF">
        <w:rPr>
          <w:rFonts w:eastAsia="Times New Roman"/>
          <w:lang w:eastAsia="ru-RU"/>
        </w:rPr>
        <w:t xml:space="preserve"> У вирусов процесс размножения происходит в том случае, если они</w:t>
      </w:r>
    </w:p>
    <w:p w:rsidR="00277BDF" w:rsidRPr="00277BDF" w:rsidRDefault="00277BDF" w:rsidP="0023645E">
      <w:pPr>
        <w:numPr>
          <w:ilvl w:val="0"/>
          <w:numId w:val="3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вступают в симбиоз с растениями</w:t>
      </w:r>
    </w:p>
    <w:p w:rsidR="00277BDF" w:rsidRPr="00277BDF" w:rsidRDefault="00277BDF" w:rsidP="0023645E">
      <w:pPr>
        <w:numPr>
          <w:ilvl w:val="0"/>
          <w:numId w:val="3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находятся вне клетки</w:t>
      </w:r>
    </w:p>
    <w:p w:rsidR="00277BDF" w:rsidRPr="00277BDF" w:rsidRDefault="00277BDF" w:rsidP="0023645E">
      <w:pPr>
        <w:numPr>
          <w:ilvl w:val="0"/>
          <w:numId w:val="3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паразитируют внутри кишечной палочки </w:t>
      </w:r>
    </w:p>
    <w:p w:rsidR="00277BDF" w:rsidRPr="00277BDF" w:rsidRDefault="00277BDF" w:rsidP="0023645E">
      <w:pPr>
        <w:numPr>
          <w:ilvl w:val="0"/>
          <w:numId w:val="3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превращаются в зиготу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7. Одно из положений клеточной теории заключается в том, что</w:t>
      </w:r>
    </w:p>
    <w:p w:rsidR="00277BDF" w:rsidRPr="00277BDF" w:rsidRDefault="00277BDF" w:rsidP="0023645E">
      <w:pPr>
        <w:numPr>
          <w:ilvl w:val="0"/>
          <w:numId w:val="3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растительные организмы состоят из клеток</w:t>
      </w:r>
    </w:p>
    <w:p w:rsidR="00277BDF" w:rsidRPr="00277BDF" w:rsidRDefault="00277BDF" w:rsidP="0023645E">
      <w:pPr>
        <w:numPr>
          <w:ilvl w:val="0"/>
          <w:numId w:val="3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животные организмы состоят из клеток</w:t>
      </w:r>
    </w:p>
    <w:p w:rsidR="00277BDF" w:rsidRPr="00277BDF" w:rsidRDefault="00277BDF" w:rsidP="0023645E">
      <w:pPr>
        <w:numPr>
          <w:ilvl w:val="0"/>
          <w:numId w:val="3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все низшие и высшие организмы состоят из клеток</w:t>
      </w:r>
    </w:p>
    <w:p w:rsidR="00277BDF" w:rsidRPr="00277BDF" w:rsidRDefault="00277BDF" w:rsidP="0023645E">
      <w:pPr>
        <w:numPr>
          <w:ilvl w:val="0"/>
          <w:numId w:val="3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клетки организмов одинаковы по своему строению и функциям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8</w:t>
      </w:r>
      <w:r w:rsidRPr="00277BDF">
        <w:rPr>
          <w:rFonts w:eastAsia="Times New Roman"/>
          <w:lang w:eastAsia="ru-RU"/>
        </w:rPr>
        <w:t>. В ядре клетки листа томата 24 хромосомы. Сколько хромосом будет в ядре клетки корня томата после ее деления?</w:t>
      </w:r>
    </w:p>
    <w:p w:rsidR="00277BDF" w:rsidRPr="00277BDF" w:rsidRDefault="00277BDF" w:rsidP="0023645E">
      <w:pPr>
        <w:numPr>
          <w:ilvl w:val="0"/>
          <w:numId w:val="3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12</w:t>
      </w:r>
    </w:p>
    <w:p w:rsidR="00277BDF" w:rsidRPr="00277BDF" w:rsidRDefault="00277BDF" w:rsidP="0023645E">
      <w:pPr>
        <w:numPr>
          <w:ilvl w:val="0"/>
          <w:numId w:val="3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24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36 </w:t>
            </w:r>
          </w:p>
          <w:p w:rsidR="00277BDF" w:rsidRPr="00277BDF" w:rsidRDefault="00277BDF" w:rsidP="0023645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48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9.</w:t>
      </w:r>
      <w:r w:rsidRPr="00277BDF">
        <w:rPr>
          <w:rFonts w:eastAsia="Times New Roman"/>
          <w:lang w:eastAsia="ru-RU"/>
        </w:rPr>
        <w:t xml:space="preserve"> Молекулы АТФ выполняют в клетке функцию</w:t>
      </w:r>
    </w:p>
    <w:p w:rsidR="00277BDF" w:rsidRPr="00277BDF" w:rsidRDefault="00277BDF" w:rsidP="0023645E">
      <w:pPr>
        <w:numPr>
          <w:ilvl w:val="0"/>
          <w:numId w:val="3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защиты от антител </w:t>
      </w:r>
    </w:p>
    <w:p w:rsidR="00277BDF" w:rsidRPr="00277BDF" w:rsidRDefault="00277BDF" w:rsidP="0023645E">
      <w:pPr>
        <w:numPr>
          <w:ilvl w:val="0"/>
          <w:numId w:val="3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катализатор реакции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транспорта веществ </w:t>
            </w:r>
          </w:p>
          <w:p w:rsidR="00277BDF" w:rsidRPr="00277BDF" w:rsidRDefault="00277BDF" w:rsidP="0023645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аккумулятора энергии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10.</w:t>
      </w:r>
      <w:r w:rsidRPr="00277BDF">
        <w:rPr>
          <w:rFonts w:eastAsia="Times New Roman"/>
          <w:lang w:eastAsia="ru-RU"/>
        </w:rPr>
        <w:t xml:space="preserve"> К эукариотам относятся </w:t>
      </w:r>
    </w:p>
    <w:p w:rsidR="00277BDF" w:rsidRPr="00277BDF" w:rsidRDefault="00277BDF" w:rsidP="0023645E">
      <w:pPr>
        <w:numPr>
          <w:ilvl w:val="0"/>
          <w:numId w:val="3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кишечная палочка</w:t>
      </w:r>
    </w:p>
    <w:p w:rsidR="00277BDF" w:rsidRPr="00277BDF" w:rsidRDefault="00277BDF" w:rsidP="0023645E">
      <w:pPr>
        <w:numPr>
          <w:ilvl w:val="0"/>
          <w:numId w:val="3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амеба</w:t>
      </w:r>
    </w:p>
    <w:p w:rsidR="00277BDF" w:rsidRPr="00277BDF" w:rsidRDefault="00277BDF" w:rsidP="0023645E">
      <w:pPr>
        <w:numPr>
          <w:ilvl w:val="0"/>
          <w:numId w:val="3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холерный вибрион </w:t>
      </w:r>
    </w:p>
    <w:p w:rsidR="00277BDF" w:rsidRPr="00277BDF" w:rsidRDefault="00277BDF" w:rsidP="0023645E">
      <w:pPr>
        <w:numPr>
          <w:ilvl w:val="0"/>
          <w:numId w:val="3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стрептококк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11.</w:t>
      </w:r>
      <w:r w:rsidRPr="00277BDF">
        <w:rPr>
          <w:rFonts w:eastAsia="Times New Roman"/>
          <w:lang w:eastAsia="ru-RU"/>
        </w:rPr>
        <w:t xml:space="preserve"> Какие гены проявляют свое действие в первом гибридном поколении?</w:t>
      </w:r>
    </w:p>
    <w:p w:rsidR="00277BDF" w:rsidRPr="00277BDF" w:rsidRDefault="00277BDF" w:rsidP="0023645E">
      <w:pPr>
        <w:numPr>
          <w:ilvl w:val="0"/>
          <w:numId w:val="3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Аллельные</w:t>
      </w:r>
    </w:p>
    <w:p w:rsidR="00277BDF" w:rsidRPr="00277BDF" w:rsidRDefault="00277BDF" w:rsidP="0023645E">
      <w:pPr>
        <w:numPr>
          <w:ilvl w:val="0"/>
          <w:numId w:val="3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Доминантные</w:t>
      </w:r>
    </w:p>
    <w:p w:rsidR="00277BDF" w:rsidRPr="00277BDF" w:rsidRDefault="00277BDF" w:rsidP="0023645E">
      <w:pPr>
        <w:numPr>
          <w:ilvl w:val="0"/>
          <w:numId w:val="3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Рецессивные</w:t>
      </w:r>
    </w:p>
    <w:p w:rsidR="00277BDF" w:rsidRPr="00277BDF" w:rsidRDefault="00277BDF" w:rsidP="0023645E">
      <w:pPr>
        <w:numPr>
          <w:ilvl w:val="0"/>
          <w:numId w:val="3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сцепленные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12.</w:t>
      </w:r>
      <w:r w:rsidRPr="00277BDF">
        <w:rPr>
          <w:rFonts w:eastAsia="Times New Roman"/>
          <w:lang w:eastAsia="ru-RU"/>
        </w:rPr>
        <w:t xml:space="preserve"> Регулярные занятия физической культурой способствовали увеличению икроножной мышцы школьников. Это изменчивость</w:t>
      </w:r>
    </w:p>
    <w:p w:rsidR="00277BDF" w:rsidRPr="00277BDF" w:rsidRDefault="00277BDF" w:rsidP="0023645E">
      <w:pPr>
        <w:numPr>
          <w:ilvl w:val="0"/>
          <w:numId w:val="3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мутационная </w:t>
      </w:r>
    </w:p>
    <w:p w:rsidR="00277BDF" w:rsidRPr="00277BDF" w:rsidRDefault="00277BDF" w:rsidP="0023645E">
      <w:pPr>
        <w:numPr>
          <w:ilvl w:val="0"/>
          <w:numId w:val="3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генотипическая</w:t>
      </w:r>
    </w:p>
    <w:p w:rsidR="00277BDF" w:rsidRPr="00277BDF" w:rsidRDefault="00277BDF" w:rsidP="0023645E">
      <w:pPr>
        <w:numPr>
          <w:ilvl w:val="0"/>
          <w:numId w:val="3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proofErr w:type="spellStart"/>
      <w:r w:rsidRPr="00277BDF">
        <w:rPr>
          <w:rFonts w:eastAsia="Times New Roman"/>
          <w:lang w:eastAsia="ru-RU"/>
        </w:rPr>
        <w:lastRenderedPageBreak/>
        <w:t>модификационная</w:t>
      </w:r>
      <w:proofErr w:type="spellEnd"/>
    </w:p>
    <w:p w:rsidR="00277BDF" w:rsidRPr="00277BDF" w:rsidRDefault="00277BDF" w:rsidP="0023645E">
      <w:pPr>
        <w:numPr>
          <w:ilvl w:val="0"/>
          <w:numId w:val="3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комбинативная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13.</w:t>
      </w:r>
      <w:r w:rsidRPr="00277BDF">
        <w:rPr>
          <w:rFonts w:eastAsia="Times New Roman"/>
          <w:lang w:eastAsia="ru-RU"/>
        </w:rPr>
        <w:t xml:space="preserve"> Учение о движущих силах эволюции создал</w:t>
      </w:r>
    </w:p>
    <w:p w:rsidR="00277BDF" w:rsidRPr="00277BDF" w:rsidRDefault="00277BDF" w:rsidP="0023645E">
      <w:pPr>
        <w:numPr>
          <w:ilvl w:val="0"/>
          <w:numId w:val="4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Жан Батист Ламарк</w:t>
      </w:r>
    </w:p>
    <w:p w:rsidR="00277BDF" w:rsidRPr="00277BDF" w:rsidRDefault="00277BDF" w:rsidP="0023645E">
      <w:pPr>
        <w:numPr>
          <w:ilvl w:val="0"/>
          <w:numId w:val="4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Карл Линей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Чарлз Дарвин </w:t>
            </w:r>
          </w:p>
          <w:p w:rsidR="00277BDF" w:rsidRPr="00277BDF" w:rsidRDefault="00277BDF" w:rsidP="0023645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Жорж Бюффон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14.</w:t>
      </w:r>
      <w:r w:rsidRPr="00277BDF">
        <w:rPr>
          <w:rFonts w:eastAsia="Times New Roman"/>
          <w:lang w:eastAsia="ru-RU"/>
        </w:rPr>
        <w:t xml:space="preserve"> Наследственная изменчивость, борьба за существование и естественный отбор – это</w:t>
      </w:r>
    </w:p>
    <w:p w:rsidR="00277BDF" w:rsidRPr="00277BDF" w:rsidRDefault="00277BDF" w:rsidP="0023645E">
      <w:pPr>
        <w:numPr>
          <w:ilvl w:val="0"/>
          <w:numId w:val="4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свойства живой природы</w:t>
      </w:r>
    </w:p>
    <w:p w:rsidR="00277BDF" w:rsidRPr="00277BDF" w:rsidRDefault="00277BDF" w:rsidP="0023645E">
      <w:pPr>
        <w:numPr>
          <w:ilvl w:val="0"/>
          <w:numId w:val="4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результаты эволюции</w:t>
      </w:r>
    </w:p>
    <w:p w:rsidR="00277BDF" w:rsidRPr="00277BDF" w:rsidRDefault="00277BDF" w:rsidP="0023645E">
      <w:pPr>
        <w:numPr>
          <w:ilvl w:val="0"/>
          <w:numId w:val="4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движущие силы эволюции</w:t>
      </w:r>
    </w:p>
    <w:p w:rsidR="00277BDF" w:rsidRPr="00277BDF" w:rsidRDefault="00277BDF" w:rsidP="0023645E">
      <w:pPr>
        <w:numPr>
          <w:ilvl w:val="0"/>
          <w:numId w:val="4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основные направления эволюции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15.</w:t>
      </w:r>
      <w:r w:rsidRPr="00277BDF">
        <w:rPr>
          <w:rFonts w:eastAsia="Times New Roman"/>
          <w:lang w:eastAsia="ru-RU"/>
        </w:rPr>
        <w:t xml:space="preserve"> Примером взаимоотношений паразит-хозяин служат отношения между</w:t>
      </w:r>
    </w:p>
    <w:p w:rsidR="00277BDF" w:rsidRPr="00277BDF" w:rsidRDefault="00277BDF" w:rsidP="0023645E">
      <w:pPr>
        <w:numPr>
          <w:ilvl w:val="0"/>
          <w:numId w:val="4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лишайником и березой</w:t>
      </w:r>
    </w:p>
    <w:p w:rsidR="00277BDF" w:rsidRPr="00277BDF" w:rsidRDefault="00277BDF" w:rsidP="0023645E">
      <w:pPr>
        <w:numPr>
          <w:ilvl w:val="0"/>
          <w:numId w:val="4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лягушкой и комаром</w:t>
      </w:r>
    </w:p>
    <w:p w:rsidR="00277BDF" w:rsidRPr="00277BDF" w:rsidRDefault="00277BDF" w:rsidP="0023645E">
      <w:pPr>
        <w:numPr>
          <w:ilvl w:val="0"/>
          <w:numId w:val="4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раком-отшельником и актинией</w:t>
      </w:r>
    </w:p>
    <w:p w:rsidR="00277BDF" w:rsidRPr="00277BDF" w:rsidRDefault="00277BDF" w:rsidP="0023645E">
      <w:pPr>
        <w:numPr>
          <w:ilvl w:val="0"/>
          <w:numId w:val="4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человеческой аскаридой и человеком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16.</w:t>
      </w:r>
      <w:r w:rsidRPr="00277BDF">
        <w:rPr>
          <w:rFonts w:eastAsia="Times New Roman"/>
          <w:lang w:eastAsia="ru-RU"/>
        </w:rPr>
        <w:t xml:space="preserve"> Какой из перечисленных факторов относят к абиотическим?</w:t>
      </w:r>
    </w:p>
    <w:p w:rsidR="00277BDF" w:rsidRPr="00277BDF" w:rsidRDefault="00277BDF" w:rsidP="0023645E">
      <w:pPr>
        <w:numPr>
          <w:ilvl w:val="0"/>
          <w:numId w:val="4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выборочная вырубка леса</w:t>
      </w:r>
    </w:p>
    <w:p w:rsidR="00277BDF" w:rsidRPr="00277BDF" w:rsidRDefault="00277BDF" w:rsidP="0023645E">
      <w:pPr>
        <w:numPr>
          <w:ilvl w:val="0"/>
          <w:numId w:val="4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соленость грунтовых вод</w:t>
      </w:r>
    </w:p>
    <w:p w:rsidR="00277BDF" w:rsidRPr="00277BDF" w:rsidRDefault="00277BDF" w:rsidP="0023645E">
      <w:pPr>
        <w:numPr>
          <w:ilvl w:val="0"/>
          <w:numId w:val="4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многообразие птиц в лесу</w:t>
      </w:r>
    </w:p>
    <w:p w:rsidR="00277BDF" w:rsidRPr="00277BDF" w:rsidRDefault="00277BDF" w:rsidP="0023645E">
      <w:pPr>
        <w:numPr>
          <w:ilvl w:val="0"/>
          <w:numId w:val="4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образование торфяных болот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17.</w:t>
      </w:r>
      <w:r w:rsidRPr="00277BDF">
        <w:rPr>
          <w:rFonts w:eastAsia="Times New Roman"/>
          <w:lang w:eastAsia="ru-RU"/>
        </w:rPr>
        <w:t xml:space="preserve"> Что из перечисленного является примером природного сообщества?</w:t>
      </w:r>
    </w:p>
    <w:p w:rsidR="00277BDF" w:rsidRPr="00277BDF" w:rsidRDefault="00277BDF" w:rsidP="0023645E">
      <w:pPr>
        <w:numPr>
          <w:ilvl w:val="0"/>
          <w:numId w:val="4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березовая роща</w:t>
      </w:r>
    </w:p>
    <w:p w:rsidR="00277BDF" w:rsidRPr="00277BDF" w:rsidRDefault="00277BDF" w:rsidP="0023645E">
      <w:pPr>
        <w:numPr>
          <w:ilvl w:val="0"/>
          <w:numId w:val="4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крона берез</w:t>
      </w:r>
    </w:p>
    <w:tbl>
      <w:tblPr>
        <w:tblW w:w="54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5"/>
      </w:tblGrid>
      <w:tr w:rsidR="00277BDF" w:rsidRPr="00277BDF" w:rsidTr="00574621">
        <w:trPr>
          <w:tblCellSpacing w:w="15" w:type="dxa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отдельная береза в лесу </w:t>
            </w:r>
          </w:p>
          <w:p w:rsidR="00277BDF" w:rsidRPr="00277BDF" w:rsidRDefault="00277BDF" w:rsidP="0023645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пашня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18.</w:t>
      </w:r>
      <w:r w:rsidRPr="00277BDF">
        <w:rPr>
          <w:rFonts w:eastAsia="Times New Roman"/>
          <w:lang w:eastAsia="ru-RU"/>
        </w:rPr>
        <w:t xml:space="preserve"> Какую роль в экосистеме играют организмы – разрушители органических веществ?</w:t>
      </w:r>
    </w:p>
    <w:p w:rsidR="00277BDF" w:rsidRPr="00277BDF" w:rsidRDefault="00277BDF" w:rsidP="0023645E">
      <w:pPr>
        <w:numPr>
          <w:ilvl w:val="0"/>
          <w:numId w:val="4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паразитируют на корнях растений</w:t>
      </w:r>
    </w:p>
    <w:p w:rsidR="00277BDF" w:rsidRPr="00277BDF" w:rsidRDefault="00277BDF" w:rsidP="0023645E">
      <w:pPr>
        <w:numPr>
          <w:ilvl w:val="0"/>
          <w:numId w:val="4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устанавливают симбиотические связи с растениями</w:t>
      </w:r>
    </w:p>
    <w:p w:rsidR="00277BDF" w:rsidRPr="00277BDF" w:rsidRDefault="00277BDF" w:rsidP="0023645E">
      <w:pPr>
        <w:numPr>
          <w:ilvl w:val="0"/>
          <w:numId w:val="4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синтезируют органические вещества из неорганических</w:t>
      </w:r>
    </w:p>
    <w:p w:rsidR="00277BDF" w:rsidRPr="00277BDF" w:rsidRDefault="00277BDF" w:rsidP="0023645E">
      <w:pPr>
        <w:numPr>
          <w:ilvl w:val="0"/>
          <w:numId w:val="4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превращают органические вещества в минеральные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19.</w:t>
      </w:r>
      <w:r w:rsidRPr="00277BDF">
        <w:rPr>
          <w:rFonts w:eastAsia="Times New Roman"/>
          <w:lang w:eastAsia="ru-RU"/>
        </w:rPr>
        <w:t xml:space="preserve"> Какая из приведенных пищевых цепей составлена правильно?</w:t>
      </w:r>
    </w:p>
    <w:p w:rsidR="00277BDF" w:rsidRPr="00277BDF" w:rsidRDefault="00277BDF" w:rsidP="0023645E">
      <w:pPr>
        <w:numPr>
          <w:ilvl w:val="0"/>
          <w:numId w:val="4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пеночка-трещотка→жук-листоед→растение→ястреб</w:t>
      </w:r>
    </w:p>
    <w:p w:rsidR="00277BDF" w:rsidRPr="00277BDF" w:rsidRDefault="00277BDF" w:rsidP="0023645E">
      <w:pPr>
        <w:numPr>
          <w:ilvl w:val="0"/>
          <w:numId w:val="4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жук-листоед→растение→пеночка-трещотка→ястреб</w:t>
      </w:r>
    </w:p>
    <w:p w:rsidR="00277BDF" w:rsidRPr="00277BDF" w:rsidRDefault="00277BDF" w:rsidP="0023645E">
      <w:pPr>
        <w:numPr>
          <w:ilvl w:val="0"/>
          <w:numId w:val="4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пеночка-трещотка→ястреб→растение→жук-листоед</w:t>
      </w:r>
    </w:p>
    <w:p w:rsidR="00277BDF" w:rsidRPr="00277BDF" w:rsidRDefault="00277BDF" w:rsidP="0023645E">
      <w:pPr>
        <w:numPr>
          <w:ilvl w:val="0"/>
          <w:numId w:val="4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растение→жук-листоед→пеночка трещотка→ястреб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20.</w:t>
      </w:r>
      <w:r w:rsidRPr="00277BDF">
        <w:rPr>
          <w:rFonts w:eastAsia="Times New Roman"/>
          <w:lang w:eastAsia="ru-RU"/>
        </w:rPr>
        <w:t xml:space="preserve"> Какова роль грибов в круговороте веществ в биосфере?</w:t>
      </w:r>
    </w:p>
    <w:p w:rsidR="00277BDF" w:rsidRPr="00277BDF" w:rsidRDefault="00277BDF" w:rsidP="0023645E">
      <w:pPr>
        <w:numPr>
          <w:ilvl w:val="0"/>
          <w:numId w:val="4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синтезируют кислород атмосферы</w:t>
      </w:r>
    </w:p>
    <w:p w:rsidR="00277BDF" w:rsidRPr="00277BDF" w:rsidRDefault="00277BDF" w:rsidP="0023645E">
      <w:pPr>
        <w:numPr>
          <w:ilvl w:val="0"/>
          <w:numId w:val="4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синтезируют первичные органические вещества из углекислого газа</w:t>
      </w:r>
    </w:p>
    <w:p w:rsidR="00277BDF" w:rsidRPr="00277BDF" w:rsidRDefault="00277BDF" w:rsidP="0023645E">
      <w:pPr>
        <w:numPr>
          <w:ilvl w:val="0"/>
          <w:numId w:val="4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участвуют в разложении органических веществ</w:t>
      </w:r>
    </w:p>
    <w:p w:rsidR="00277BDF" w:rsidRPr="00277BDF" w:rsidRDefault="00277BDF" w:rsidP="0023645E">
      <w:pPr>
        <w:numPr>
          <w:ilvl w:val="0"/>
          <w:numId w:val="4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участвуют в уменьшении запасов азота в атмосфере</w:t>
      </w:r>
    </w:p>
    <w:p w:rsidR="00277BDF" w:rsidRDefault="00277BDF" w:rsidP="00277BDF">
      <w:pPr>
        <w:spacing w:after="0" w:line="240" w:lineRule="auto"/>
        <w:contextualSpacing/>
        <w:rPr>
          <w:rFonts w:eastAsia="Times New Roman"/>
          <w:b/>
          <w:bCs/>
          <w:lang w:eastAsia="ru-RU"/>
        </w:rPr>
      </w:pPr>
    </w:p>
    <w:p w:rsidR="00277BDF" w:rsidRPr="00277BDF" w:rsidRDefault="00277BDF" w:rsidP="000A20D5">
      <w:pPr>
        <w:spacing w:after="0" w:line="240" w:lineRule="auto"/>
        <w:contextualSpacing/>
        <w:jc w:val="center"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ЧАСТЬ B.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В1.</w:t>
      </w:r>
      <w:r w:rsidRPr="00277BDF">
        <w:rPr>
          <w:rFonts w:eastAsia="Times New Roman"/>
          <w:lang w:eastAsia="ru-RU"/>
        </w:rPr>
        <w:t xml:space="preserve"> Сходство грибов и животных состоит в том, что</w:t>
      </w:r>
    </w:p>
    <w:p w:rsidR="00277BDF" w:rsidRPr="00277BDF" w:rsidRDefault="00277BDF" w:rsidP="0023645E">
      <w:pPr>
        <w:numPr>
          <w:ilvl w:val="0"/>
          <w:numId w:val="5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они способны питаться только готовыми органическими веществами</w:t>
      </w:r>
    </w:p>
    <w:p w:rsidR="00277BDF" w:rsidRPr="00277BDF" w:rsidRDefault="00277BDF" w:rsidP="0023645E">
      <w:pPr>
        <w:numPr>
          <w:ilvl w:val="0"/>
          <w:numId w:val="5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они растут в течении всей своей жизни</w:t>
      </w:r>
    </w:p>
    <w:p w:rsidR="00277BDF" w:rsidRPr="00277BDF" w:rsidRDefault="00277BDF" w:rsidP="0023645E">
      <w:pPr>
        <w:numPr>
          <w:ilvl w:val="0"/>
          <w:numId w:val="5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 их клетках содержатся вакуоли с клеточным соком</w:t>
      </w:r>
    </w:p>
    <w:p w:rsidR="00277BDF" w:rsidRPr="00277BDF" w:rsidRDefault="00277BDF" w:rsidP="0023645E">
      <w:pPr>
        <w:numPr>
          <w:ilvl w:val="0"/>
          <w:numId w:val="5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 клетках содержится хитин</w:t>
      </w:r>
    </w:p>
    <w:p w:rsidR="00277BDF" w:rsidRPr="00277BDF" w:rsidRDefault="00277BDF" w:rsidP="0023645E">
      <w:pPr>
        <w:numPr>
          <w:ilvl w:val="0"/>
          <w:numId w:val="5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 их клетках отсутствуют специализированные органоиды – хлоропласты</w:t>
      </w:r>
    </w:p>
    <w:p w:rsidR="00277BDF" w:rsidRPr="000A20D5" w:rsidRDefault="00277BDF" w:rsidP="0023645E">
      <w:pPr>
        <w:numPr>
          <w:ilvl w:val="0"/>
          <w:numId w:val="5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они размножаются спорами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 xml:space="preserve">В2. </w:t>
      </w:r>
      <w:r w:rsidRPr="00277BDF">
        <w:rPr>
          <w:rFonts w:eastAsia="Times New Roman"/>
          <w:lang w:eastAsia="ru-RU"/>
        </w:rPr>
        <w:t xml:space="preserve">Среди приведенных ниже описаний приспособленности организмов к условиям внешней среды найдите те из них, которые способствуют перенесению </w:t>
      </w:r>
      <w:r w:rsidRPr="00277BDF">
        <w:rPr>
          <w:rFonts w:eastAsia="Times New Roman"/>
          <w:u w:val="single"/>
          <w:lang w:eastAsia="ru-RU"/>
        </w:rPr>
        <w:t>недостатка влаги</w:t>
      </w:r>
      <w:r w:rsidRPr="00277BDF">
        <w:rPr>
          <w:rFonts w:eastAsia="Times New Roman"/>
          <w:lang w:eastAsia="ru-RU"/>
        </w:rPr>
        <w:t>:</w:t>
      </w:r>
    </w:p>
    <w:p w:rsidR="00277BDF" w:rsidRPr="00277BDF" w:rsidRDefault="00277BDF" w:rsidP="0023645E">
      <w:pPr>
        <w:numPr>
          <w:ilvl w:val="0"/>
          <w:numId w:val="5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листья крупные, содержат много устьиц, расположенных на верхней поверхности листа.</w:t>
      </w:r>
    </w:p>
    <w:p w:rsidR="00277BDF" w:rsidRPr="00277BDF" w:rsidRDefault="00277BDF" w:rsidP="0023645E">
      <w:pPr>
        <w:numPr>
          <w:ilvl w:val="0"/>
          <w:numId w:val="5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Наличие горбов, заполненных жиром у верблюдов, или отложения жира в хвостовой части у курдючных овец.</w:t>
      </w:r>
    </w:p>
    <w:p w:rsidR="00277BDF" w:rsidRPr="00277BDF" w:rsidRDefault="00277BDF" w:rsidP="0023645E">
      <w:pPr>
        <w:numPr>
          <w:ilvl w:val="0"/>
          <w:numId w:val="5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Превращение листьев в колючки и сильное утолщение стебля, содержащего много воды.</w:t>
      </w:r>
    </w:p>
    <w:p w:rsidR="00277BDF" w:rsidRPr="00277BDF" w:rsidRDefault="00277BDF" w:rsidP="0023645E">
      <w:pPr>
        <w:numPr>
          <w:ilvl w:val="0"/>
          <w:numId w:val="5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Листопад осенью.</w:t>
      </w:r>
    </w:p>
    <w:p w:rsidR="00277BDF" w:rsidRPr="00277BDF" w:rsidRDefault="00277BDF" w:rsidP="0023645E">
      <w:pPr>
        <w:numPr>
          <w:ilvl w:val="0"/>
          <w:numId w:val="5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Наличие на листьях </w:t>
      </w:r>
      <w:proofErr w:type="spellStart"/>
      <w:r w:rsidRPr="00277BDF">
        <w:rPr>
          <w:rFonts w:eastAsia="Times New Roman"/>
          <w:lang w:eastAsia="ru-RU"/>
        </w:rPr>
        <w:t>опушения</w:t>
      </w:r>
      <w:proofErr w:type="spellEnd"/>
      <w:r w:rsidRPr="00277BDF">
        <w:rPr>
          <w:rFonts w:eastAsia="Times New Roman"/>
          <w:lang w:eastAsia="ru-RU"/>
        </w:rPr>
        <w:t>, светлый цвет у листьев.</w:t>
      </w:r>
    </w:p>
    <w:p w:rsidR="00277BDF" w:rsidRPr="00277BDF" w:rsidRDefault="00277BDF" w:rsidP="0023645E">
      <w:pPr>
        <w:numPr>
          <w:ilvl w:val="0"/>
          <w:numId w:val="5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Превращение части стебля в «ловчий аппарат» у растений, питающихся насекомыми.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В3.</w:t>
      </w:r>
      <w:r w:rsidRPr="00277BDF">
        <w:rPr>
          <w:rFonts w:eastAsia="Times New Roman"/>
          <w:lang w:eastAsia="ru-RU"/>
        </w:rPr>
        <w:t xml:space="preserve"> Установите соответствие между процессами, характерными для фотосинтеза и энергетического обмена веществ.</w:t>
      </w:r>
    </w:p>
    <w:p w:rsidR="00277BDF" w:rsidRPr="00277BDF" w:rsidRDefault="00277BDF" w:rsidP="0023645E">
      <w:pPr>
        <w:numPr>
          <w:ilvl w:val="0"/>
          <w:numId w:val="5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Поглощение света </w:t>
      </w:r>
    </w:p>
    <w:p w:rsidR="00277BDF" w:rsidRPr="00277BDF" w:rsidRDefault="00277BDF" w:rsidP="0023645E">
      <w:pPr>
        <w:numPr>
          <w:ilvl w:val="0"/>
          <w:numId w:val="5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Окисление пировиноградной кислоты </w:t>
      </w:r>
    </w:p>
    <w:p w:rsidR="00277BDF" w:rsidRPr="00277BDF" w:rsidRDefault="00277BDF" w:rsidP="0023645E">
      <w:pPr>
        <w:numPr>
          <w:ilvl w:val="0"/>
          <w:numId w:val="5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Выделение углекислого газа и воды </w:t>
      </w:r>
    </w:p>
    <w:p w:rsidR="00277BDF" w:rsidRPr="00277BDF" w:rsidRDefault="00277BDF" w:rsidP="0023645E">
      <w:pPr>
        <w:numPr>
          <w:ilvl w:val="0"/>
          <w:numId w:val="5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Синтез молекул АТФ за счет химической энергии </w:t>
      </w:r>
    </w:p>
    <w:p w:rsidR="00277BDF" w:rsidRPr="00277BDF" w:rsidRDefault="00277BDF" w:rsidP="0023645E">
      <w:pPr>
        <w:numPr>
          <w:ilvl w:val="0"/>
          <w:numId w:val="5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Синтез молекул АТФ за счет энергии света </w:t>
      </w:r>
    </w:p>
    <w:p w:rsidR="00277BDF" w:rsidRPr="00277BDF" w:rsidRDefault="00277BDF" w:rsidP="0023645E">
      <w:pPr>
        <w:numPr>
          <w:ilvl w:val="0"/>
          <w:numId w:val="5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Синтез углеводов из углекислого газа</w:t>
      </w:r>
    </w:p>
    <w:tbl>
      <w:tblPr>
        <w:tblW w:w="95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0"/>
      </w:tblGrid>
      <w:tr w:rsidR="00277BDF" w:rsidRPr="00277BDF" w:rsidTr="00574621">
        <w:trPr>
          <w:tblCellSpacing w:w="15" w:type="dxa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0A20D5" w:rsidP="000A20D5">
            <w:pPr>
              <w:spacing w:after="0" w:line="240" w:lineRule="auto"/>
              <w:ind w:left="360"/>
              <w:contextualSpacing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А. </w:t>
            </w:r>
            <w:r w:rsidR="00277BDF" w:rsidRPr="00277BDF">
              <w:rPr>
                <w:rFonts w:eastAsia="Times New Roman"/>
                <w:lang w:eastAsia="ru-RU"/>
              </w:rPr>
              <w:t xml:space="preserve">Энергетический обмен </w:t>
            </w:r>
          </w:p>
          <w:p w:rsidR="00277BDF" w:rsidRPr="00277BDF" w:rsidRDefault="000A20D5" w:rsidP="000A20D5">
            <w:pPr>
              <w:spacing w:after="0" w:line="240" w:lineRule="auto"/>
              <w:ind w:left="360"/>
              <w:contextualSpacing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Б. </w:t>
            </w:r>
            <w:r w:rsidR="00277BDF" w:rsidRPr="00277BDF">
              <w:rPr>
                <w:rFonts w:eastAsia="Times New Roman"/>
                <w:lang w:eastAsia="ru-RU"/>
              </w:rPr>
              <w:t>Фотосинтез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В4.</w:t>
      </w:r>
      <w:r w:rsidRPr="00277BDF">
        <w:rPr>
          <w:rFonts w:eastAsia="Times New Roman"/>
          <w:lang w:eastAsia="ru-RU"/>
        </w:rPr>
        <w:t xml:space="preserve"> Установите соответствие между особенностями обмена веществ и организмами, для которых они характерны.</w:t>
      </w:r>
    </w:p>
    <w:p w:rsidR="00277BDF" w:rsidRPr="00277BDF" w:rsidRDefault="00277BDF" w:rsidP="0023645E">
      <w:pPr>
        <w:numPr>
          <w:ilvl w:val="0"/>
          <w:numId w:val="5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Использование энергии солнечного света для синтеза АТФ</w:t>
      </w:r>
    </w:p>
    <w:p w:rsidR="00277BDF" w:rsidRPr="00277BDF" w:rsidRDefault="00277BDF" w:rsidP="0023645E">
      <w:pPr>
        <w:numPr>
          <w:ilvl w:val="0"/>
          <w:numId w:val="5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Использование энергии, заключенной в пище, для синтеза АТФ</w:t>
      </w:r>
    </w:p>
    <w:p w:rsidR="00277BDF" w:rsidRPr="00277BDF" w:rsidRDefault="00277BDF" w:rsidP="0023645E">
      <w:pPr>
        <w:numPr>
          <w:ilvl w:val="0"/>
          <w:numId w:val="5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Использование только готовых органических веществ</w:t>
      </w:r>
    </w:p>
    <w:p w:rsidR="00277BDF" w:rsidRPr="00277BDF" w:rsidRDefault="00277BDF" w:rsidP="0023645E">
      <w:pPr>
        <w:numPr>
          <w:ilvl w:val="0"/>
          <w:numId w:val="5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Синтез органических веществ из неорганических</w:t>
      </w:r>
    </w:p>
    <w:p w:rsidR="00277BDF" w:rsidRPr="00277BDF" w:rsidRDefault="00277BDF" w:rsidP="0023645E">
      <w:pPr>
        <w:numPr>
          <w:ilvl w:val="0"/>
          <w:numId w:val="5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Выделение кислорода в процессе обмена веществ</w:t>
      </w:r>
    </w:p>
    <w:p w:rsidR="00277BDF" w:rsidRPr="00277BDF" w:rsidRDefault="00277BDF" w:rsidP="0023645E">
      <w:pPr>
        <w:numPr>
          <w:ilvl w:val="0"/>
          <w:numId w:val="5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Грибы</w:t>
      </w:r>
    </w:p>
    <w:tbl>
      <w:tblPr>
        <w:tblW w:w="93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15"/>
      </w:tblGrid>
      <w:tr w:rsidR="00277BDF" w:rsidRPr="00277BDF" w:rsidTr="00574621">
        <w:trPr>
          <w:tblCellSpacing w:w="15" w:type="dxa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0A20D5" w:rsidP="000A20D5">
            <w:pPr>
              <w:spacing w:after="0" w:line="240" w:lineRule="auto"/>
              <w:ind w:left="360"/>
              <w:contextualSpacing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А. </w:t>
            </w:r>
            <w:r w:rsidR="00277BDF" w:rsidRPr="00277BDF">
              <w:rPr>
                <w:rFonts w:eastAsia="Times New Roman"/>
                <w:lang w:eastAsia="ru-RU"/>
              </w:rPr>
              <w:t xml:space="preserve">Автотрофы </w:t>
            </w:r>
          </w:p>
          <w:p w:rsidR="00277BDF" w:rsidRPr="00277BDF" w:rsidRDefault="000A20D5" w:rsidP="000A20D5">
            <w:pPr>
              <w:spacing w:after="0" w:line="240" w:lineRule="auto"/>
              <w:ind w:left="360"/>
              <w:contextualSpacing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Б. </w:t>
            </w:r>
            <w:r w:rsidR="00277BDF" w:rsidRPr="00277BDF">
              <w:rPr>
                <w:rFonts w:eastAsia="Times New Roman"/>
                <w:lang w:eastAsia="ru-RU"/>
              </w:rPr>
              <w:t>Гетеротрофы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lastRenderedPageBreak/>
        <w:t>В5.</w:t>
      </w:r>
      <w:r w:rsidRPr="00277BDF">
        <w:rPr>
          <w:rFonts w:eastAsia="Times New Roman"/>
          <w:lang w:eastAsia="ru-RU"/>
        </w:rPr>
        <w:t xml:space="preserve"> Установите, в какой хронологической последовательности появились основные группы растений на Земле.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А) голосеменные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Б) цветковые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В) папоротникообразные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Г) псилофиты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Д) водоросли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Вариант </w:t>
      </w:r>
      <w:r w:rsidRPr="00277BDF">
        <w:rPr>
          <w:rFonts w:eastAsia="Times New Roman"/>
          <w:b/>
          <w:bCs/>
          <w:lang w:eastAsia="ru-RU"/>
        </w:rPr>
        <w:t>2</w:t>
      </w:r>
    </w:p>
    <w:p w:rsidR="00277BDF" w:rsidRPr="00277BDF" w:rsidRDefault="00277BDF" w:rsidP="00277BDF">
      <w:pPr>
        <w:spacing w:after="0" w:line="240" w:lineRule="auto"/>
        <w:contextualSpacing/>
        <w:jc w:val="center"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 xml:space="preserve">ЧАСТЬ А. </w:t>
      </w:r>
    </w:p>
    <w:p w:rsidR="00277BDF" w:rsidRPr="00277BDF" w:rsidRDefault="00277BDF" w:rsidP="00277BDF">
      <w:pPr>
        <w:spacing w:after="0" w:line="240" w:lineRule="auto"/>
        <w:contextualSpacing/>
        <w:jc w:val="center"/>
        <w:rPr>
          <w:rFonts w:eastAsia="Times New Roman"/>
          <w:lang w:eastAsia="ru-RU"/>
        </w:rPr>
      </w:pP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1.</w:t>
      </w:r>
      <w:r w:rsidRPr="00277BDF">
        <w:rPr>
          <w:rFonts w:eastAsia="Times New Roman"/>
          <w:lang w:eastAsia="ru-RU"/>
        </w:rPr>
        <w:t xml:space="preserve"> Какая наука изучает химический состав, строение и процессы жизнедеятельности клетки?</w:t>
      </w:r>
    </w:p>
    <w:tbl>
      <w:tblPr>
        <w:tblW w:w="11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0"/>
      </w:tblGrid>
      <w:tr w:rsidR="00277BDF" w:rsidRPr="00277BDF" w:rsidTr="005746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77BDF" w:rsidRPr="00277BDF" w:rsidRDefault="00277BDF" w:rsidP="00277BDF">
            <w:pPr>
              <w:spacing w:after="0" w:line="240" w:lineRule="auto"/>
              <w:contextualSpacing/>
              <w:rPr>
                <w:rFonts w:eastAsia="Times New Roman"/>
                <w:lang w:eastAsia="ru-RU"/>
              </w:rPr>
            </w:pPr>
          </w:p>
        </w:tc>
      </w:tr>
    </w:tbl>
    <w:p w:rsidR="00277BDF" w:rsidRPr="00277BDF" w:rsidRDefault="00277BDF" w:rsidP="0023645E">
      <w:pPr>
        <w:numPr>
          <w:ilvl w:val="0"/>
          <w:numId w:val="5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экология</w:t>
      </w:r>
    </w:p>
    <w:p w:rsidR="00277BDF" w:rsidRPr="00277BDF" w:rsidRDefault="00277BDF" w:rsidP="0023645E">
      <w:pPr>
        <w:numPr>
          <w:ilvl w:val="0"/>
          <w:numId w:val="5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цитология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физиология </w:t>
            </w:r>
          </w:p>
          <w:p w:rsidR="00277BDF" w:rsidRPr="00277BDF" w:rsidRDefault="00277BDF" w:rsidP="0023645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анатомия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2.</w:t>
      </w:r>
      <w:r w:rsidRPr="00277BDF">
        <w:rPr>
          <w:rFonts w:eastAsia="Times New Roman"/>
          <w:lang w:eastAsia="ru-RU"/>
        </w:rPr>
        <w:t xml:space="preserve"> Какое свойство характерно для живых тел природы – организмов, в отличие от объектов неживой природы?</w:t>
      </w:r>
    </w:p>
    <w:p w:rsidR="00277BDF" w:rsidRPr="00277BDF" w:rsidRDefault="00277BDF" w:rsidP="0023645E">
      <w:pPr>
        <w:numPr>
          <w:ilvl w:val="0"/>
          <w:numId w:val="56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ритмичность</w:t>
      </w:r>
    </w:p>
    <w:p w:rsidR="00277BDF" w:rsidRPr="00277BDF" w:rsidRDefault="00277BDF" w:rsidP="0023645E">
      <w:pPr>
        <w:numPr>
          <w:ilvl w:val="0"/>
          <w:numId w:val="56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движение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рост</w:t>
            </w:r>
          </w:p>
          <w:p w:rsidR="00277BDF" w:rsidRPr="00277BDF" w:rsidRDefault="00277BDF" w:rsidP="0023645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обмен веществ и энергии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3.</w:t>
      </w:r>
      <w:r w:rsidRPr="00277BDF">
        <w:rPr>
          <w:rFonts w:eastAsia="Times New Roman"/>
          <w:lang w:eastAsia="ru-RU"/>
        </w:rPr>
        <w:t xml:space="preserve"> Появление электронной микроскопии позволило ученым увидеть в клетке</w:t>
      </w:r>
    </w:p>
    <w:p w:rsidR="00277BDF" w:rsidRPr="00277BDF" w:rsidRDefault="00277BDF" w:rsidP="0023645E">
      <w:pPr>
        <w:numPr>
          <w:ilvl w:val="0"/>
          <w:numId w:val="5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рибосому</w:t>
      </w:r>
    </w:p>
    <w:p w:rsidR="00277BDF" w:rsidRPr="00277BDF" w:rsidRDefault="00277BDF" w:rsidP="0023645E">
      <w:pPr>
        <w:numPr>
          <w:ilvl w:val="0"/>
          <w:numId w:val="5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ядро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пластиду </w:t>
            </w:r>
          </w:p>
          <w:p w:rsidR="00277BDF" w:rsidRPr="00277BDF" w:rsidRDefault="00277BDF" w:rsidP="0023645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цитоплазму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4.</w:t>
      </w:r>
      <w:r w:rsidRPr="00277BDF">
        <w:rPr>
          <w:rFonts w:eastAsia="Times New Roman"/>
          <w:lang w:eastAsia="ru-RU"/>
        </w:rPr>
        <w:t xml:space="preserve"> Какая из последовательностей понятий отражает основные уровни организации организма, как единой системы?</w:t>
      </w:r>
    </w:p>
    <w:p w:rsidR="00277BDF" w:rsidRPr="00277BDF" w:rsidRDefault="00277BDF" w:rsidP="0023645E">
      <w:pPr>
        <w:numPr>
          <w:ilvl w:val="0"/>
          <w:numId w:val="6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Система органов – органы – ткани – клетка – молекулы – организм – клетки </w:t>
      </w:r>
    </w:p>
    <w:p w:rsidR="00277BDF" w:rsidRPr="00277BDF" w:rsidRDefault="00277BDF" w:rsidP="0023645E">
      <w:pPr>
        <w:numPr>
          <w:ilvl w:val="0"/>
          <w:numId w:val="6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Орган – ткани – организм – клетки – молекулы – системы органов</w:t>
      </w:r>
    </w:p>
    <w:p w:rsidR="00277BDF" w:rsidRPr="00277BDF" w:rsidRDefault="00277BDF" w:rsidP="0023645E">
      <w:pPr>
        <w:numPr>
          <w:ilvl w:val="0"/>
          <w:numId w:val="6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Молекулы – ткани – клетки – органы – системы органов – организм</w:t>
      </w:r>
    </w:p>
    <w:p w:rsidR="00277BDF" w:rsidRPr="00277BDF" w:rsidRDefault="00277BDF" w:rsidP="0023645E">
      <w:pPr>
        <w:numPr>
          <w:ilvl w:val="0"/>
          <w:numId w:val="6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Молекулы – клетки – ткани – органы – системы органов – организм 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5.</w:t>
      </w:r>
      <w:r w:rsidRPr="00277BDF">
        <w:rPr>
          <w:rFonts w:eastAsia="Times New Roman"/>
          <w:lang w:eastAsia="ru-RU"/>
        </w:rPr>
        <w:t xml:space="preserve"> Переваривание пищевых частиц и удаление непереваренных остатков происходит в клетке с помощью</w:t>
      </w:r>
    </w:p>
    <w:p w:rsidR="00277BDF" w:rsidRPr="00277BDF" w:rsidRDefault="00277BDF" w:rsidP="0023645E">
      <w:pPr>
        <w:numPr>
          <w:ilvl w:val="0"/>
          <w:numId w:val="6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аппарата </w:t>
      </w:r>
      <w:proofErr w:type="spellStart"/>
      <w:r w:rsidRPr="00277BDF">
        <w:rPr>
          <w:rFonts w:eastAsia="Times New Roman"/>
          <w:lang w:eastAsia="ru-RU"/>
        </w:rPr>
        <w:t>Гольджи</w:t>
      </w:r>
      <w:proofErr w:type="spellEnd"/>
    </w:p>
    <w:p w:rsidR="00277BDF" w:rsidRPr="00277BDF" w:rsidRDefault="00277BDF" w:rsidP="0023645E">
      <w:pPr>
        <w:numPr>
          <w:ilvl w:val="0"/>
          <w:numId w:val="6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лизосом</w:t>
      </w:r>
    </w:p>
    <w:tbl>
      <w:tblPr>
        <w:tblW w:w="58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50"/>
      </w:tblGrid>
      <w:tr w:rsidR="00277BDF" w:rsidRPr="00277BDF" w:rsidTr="00574621">
        <w:trPr>
          <w:tblCellSpacing w:w="15" w:type="dxa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62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эндоплазматической сети </w:t>
            </w:r>
          </w:p>
          <w:p w:rsidR="00277BDF" w:rsidRPr="00277BDF" w:rsidRDefault="00277BDF" w:rsidP="0023645E">
            <w:pPr>
              <w:numPr>
                <w:ilvl w:val="0"/>
                <w:numId w:val="62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рибосом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6.</w:t>
      </w:r>
      <w:r w:rsidRPr="00277BDF">
        <w:rPr>
          <w:rFonts w:eastAsia="Times New Roman"/>
          <w:lang w:eastAsia="ru-RU"/>
        </w:rPr>
        <w:t xml:space="preserve"> Одну кольцевую хромосому, расположенную в цитоплазме, имеют</w:t>
      </w:r>
    </w:p>
    <w:p w:rsidR="00277BDF" w:rsidRPr="00277BDF" w:rsidRDefault="00277BDF" w:rsidP="0023645E">
      <w:pPr>
        <w:numPr>
          <w:ilvl w:val="0"/>
          <w:numId w:val="6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одноклеточные водоросли</w:t>
      </w:r>
    </w:p>
    <w:p w:rsidR="00277BDF" w:rsidRPr="00277BDF" w:rsidRDefault="00277BDF" w:rsidP="0023645E">
      <w:pPr>
        <w:numPr>
          <w:ilvl w:val="0"/>
          <w:numId w:val="6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lastRenderedPageBreak/>
        <w:t>вирусы</w:t>
      </w:r>
    </w:p>
    <w:p w:rsidR="00277BDF" w:rsidRPr="00277BDF" w:rsidRDefault="00277BDF" w:rsidP="0023645E">
      <w:pPr>
        <w:numPr>
          <w:ilvl w:val="0"/>
          <w:numId w:val="6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одноклеточные животные</w:t>
      </w:r>
    </w:p>
    <w:p w:rsidR="00277BDF" w:rsidRPr="00277BDF" w:rsidRDefault="00277BDF" w:rsidP="0023645E">
      <w:pPr>
        <w:numPr>
          <w:ilvl w:val="0"/>
          <w:numId w:val="6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бактерии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7.</w:t>
      </w:r>
      <w:r w:rsidRPr="00277BDF">
        <w:rPr>
          <w:rFonts w:eastAsia="Times New Roman"/>
          <w:lang w:eastAsia="ru-RU"/>
        </w:rPr>
        <w:t xml:space="preserve"> Согласно клеточной теории, клетка – это единица</w:t>
      </w:r>
    </w:p>
    <w:p w:rsidR="00277BDF" w:rsidRPr="00277BDF" w:rsidRDefault="00277BDF" w:rsidP="0023645E">
      <w:pPr>
        <w:numPr>
          <w:ilvl w:val="0"/>
          <w:numId w:val="6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искусственного отбора</w:t>
      </w:r>
    </w:p>
    <w:p w:rsidR="00277BDF" w:rsidRPr="00277BDF" w:rsidRDefault="00277BDF" w:rsidP="0023645E">
      <w:pPr>
        <w:numPr>
          <w:ilvl w:val="0"/>
          <w:numId w:val="6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естественного отбора</w:t>
      </w:r>
    </w:p>
    <w:p w:rsidR="00277BDF" w:rsidRPr="00277BDF" w:rsidRDefault="00277BDF" w:rsidP="0023645E">
      <w:pPr>
        <w:numPr>
          <w:ilvl w:val="0"/>
          <w:numId w:val="6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строения организмов</w:t>
      </w:r>
    </w:p>
    <w:p w:rsidR="00277BDF" w:rsidRPr="00277BDF" w:rsidRDefault="00277BDF" w:rsidP="0023645E">
      <w:pPr>
        <w:numPr>
          <w:ilvl w:val="0"/>
          <w:numId w:val="6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мутаций организма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8.</w:t>
      </w:r>
      <w:r w:rsidRPr="00277BDF">
        <w:rPr>
          <w:rFonts w:eastAsia="Times New Roman"/>
          <w:lang w:eastAsia="ru-RU"/>
        </w:rPr>
        <w:t xml:space="preserve"> Сохранение наследственной информации материнской клетки у дочерних клеток происходит в результате</w:t>
      </w:r>
    </w:p>
    <w:p w:rsidR="00277BDF" w:rsidRPr="00277BDF" w:rsidRDefault="00277BDF" w:rsidP="0023645E">
      <w:pPr>
        <w:numPr>
          <w:ilvl w:val="0"/>
          <w:numId w:val="6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митоза</w:t>
      </w:r>
    </w:p>
    <w:p w:rsidR="00277BDF" w:rsidRPr="00277BDF" w:rsidRDefault="00277BDF" w:rsidP="0023645E">
      <w:pPr>
        <w:numPr>
          <w:ilvl w:val="0"/>
          <w:numId w:val="6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мейоза</w:t>
      </w:r>
    </w:p>
    <w:tbl>
      <w:tblPr>
        <w:tblW w:w="58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50"/>
      </w:tblGrid>
      <w:tr w:rsidR="00277BDF" w:rsidRPr="00277BDF" w:rsidTr="00574621">
        <w:trPr>
          <w:tblCellSpacing w:w="15" w:type="dxa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66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оплодотворения </w:t>
            </w:r>
          </w:p>
          <w:p w:rsidR="00277BDF" w:rsidRPr="00277BDF" w:rsidRDefault="00277BDF" w:rsidP="0023645E">
            <w:pPr>
              <w:numPr>
                <w:ilvl w:val="0"/>
                <w:numId w:val="66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деления цитоплазмы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9.</w:t>
      </w:r>
      <w:r w:rsidRPr="00277BDF">
        <w:rPr>
          <w:rFonts w:eastAsia="Times New Roman"/>
          <w:lang w:eastAsia="ru-RU"/>
        </w:rPr>
        <w:t xml:space="preserve"> Биохимические реакции, протекающие в организме, ускоряются</w:t>
      </w:r>
    </w:p>
    <w:p w:rsidR="00277BDF" w:rsidRPr="00277BDF" w:rsidRDefault="00277BDF" w:rsidP="0023645E">
      <w:pPr>
        <w:numPr>
          <w:ilvl w:val="0"/>
          <w:numId w:val="6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пигментами </w:t>
      </w:r>
    </w:p>
    <w:p w:rsidR="00277BDF" w:rsidRPr="00277BDF" w:rsidRDefault="00277BDF" w:rsidP="0023645E">
      <w:pPr>
        <w:numPr>
          <w:ilvl w:val="0"/>
          <w:numId w:val="6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тормозами</w:t>
      </w:r>
    </w:p>
    <w:tbl>
      <w:tblPr>
        <w:tblW w:w="56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277BDF" w:rsidRPr="00277BDF" w:rsidTr="00574621">
        <w:trPr>
          <w:tblCellSpacing w:w="15" w:type="dxa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68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ферментами </w:t>
            </w:r>
          </w:p>
          <w:p w:rsidR="00277BDF" w:rsidRPr="00277BDF" w:rsidRDefault="00277BDF" w:rsidP="0023645E">
            <w:pPr>
              <w:numPr>
                <w:ilvl w:val="0"/>
                <w:numId w:val="68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витаминами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10.</w:t>
      </w:r>
      <w:r w:rsidRPr="00277BDF">
        <w:rPr>
          <w:rFonts w:eastAsia="Times New Roman"/>
          <w:lang w:eastAsia="ru-RU"/>
        </w:rPr>
        <w:t xml:space="preserve"> К организмам, в клетках которых имеется оформленное ядро, относят</w:t>
      </w:r>
    </w:p>
    <w:p w:rsidR="00277BDF" w:rsidRPr="00277BDF" w:rsidRDefault="00277BDF" w:rsidP="0023645E">
      <w:pPr>
        <w:numPr>
          <w:ilvl w:val="0"/>
          <w:numId w:val="6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сыроежку</w:t>
      </w:r>
    </w:p>
    <w:p w:rsidR="00277BDF" w:rsidRPr="00277BDF" w:rsidRDefault="00277BDF" w:rsidP="0023645E">
      <w:pPr>
        <w:numPr>
          <w:ilvl w:val="0"/>
          <w:numId w:val="6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вирус кори</w:t>
      </w:r>
    </w:p>
    <w:tbl>
      <w:tblPr>
        <w:tblW w:w="52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80"/>
      </w:tblGrid>
      <w:tr w:rsidR="00277BDF" w:rsidRPr="00277BDF" w:rsidTr="00574621">
        <w:trPr>
          <w:tblCellSpacing w:w="15" w:type="dxa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3645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 xml:space="preserve">сенную палочку </w:t>
            </w:r>
          </w:p>
          <w:p w:rsidR="00277BDF" w:rsidRPr="00277BDF" w:rsidRDefault="00277BDF" w:rsidP="0023645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/>
                <w:lang w:eastAsia="ru-RU"/>
              </w:rPr>
            </w:pPr>
            <w:r w:rsidRPr="00277BDF">
              <w:rPr>
                <w:rFonts w:eastAsia="Times New Roman"/>
                <w:lang w:eastAsia="ru-RU"/>
              </w:rPr>
              <w:t>возбудителя туберкулеза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11.</w:t>
      </w:r>
      <w:r w:rsidRPr="00277BDF">
        <w:rPr>
          <w:rFonts w:eastAsia="Times New Roman"/>
          <w:lang w:eastAsia="ru-RU"/>
        </w:rPr>
        <w:t xml:space="preserve"> Как назвал Г. Мендель признаки, не проявляющиеся у гибридов первого поколения?</w:t>
      </w:r>
    </w:p>
    <w:p w:rsidR="00277BDF" w:rsidRPr="00277BDF" w:rsidRDefault="00277BDF" w:rsidP="0023645E">
      <w:pPr>
        <w:numPr>
          <w:ilvl w:val="0"/>
          <w:numId w:val="7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гетерозиготными</w:t>
      </w:r>
    </w:p>
    <w:p w:rsidR="00277BDF" w:rsidRPr="00277BDF" w:rsidRDefault="00277BDF" w:rsidP="0023645E">
      <w:pPr>
        <w:numPr>
          <w:ilvl w:val="0"/>
          <w:numId w:val="7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гомозиготными</w:t>
      </w:r>
    </w:p>
    <w:p w:rsidR="00277BDF" w:rsidRPr="00277BDF" w:rsidRDefault="00277BDF" w:rsidP="0023645E">
      <w:pPr>
        <w:numPr>
          <w:ilvl w:val="0"/>
          <w:numId w:val="7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рецессивными</w:t>
      </w:r>
    </w:p>
    <w:p w:rsidR="00277BDF" w:rsidRPr="00277BDF" w:rsidRDefault="00277BDF" w:rsidP="0023645E">
      <w:pPr>
        <w:numPr>
          <w:ilvl w:val="0"/>
          <w:numId w:val="7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доминантными 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12.</w:t>
      </w:r>
      <w:r w:rsidRPr="00277BDF">
        <w:rPr>
          <w:rFonts w:eastAsia="Times New Roman"/>
          <w:lang w:eastAsia="ru-RU"/>
        </w:rPr>
        <w:t xml:space="preserve"> Под действием ультрафиолетовых лучей у человека появляется загар. Это изменчивость</w:t>
      </w:r>
    </w:p>
    <w:p w:rsidR="00277BDF" w:rsidRPr="00277BDF" w:rsidRDefault="00277BDF" w:rsidP="0023645E">
      <w:pPr>
        <w:numPr>
          <w:ilvl w:val="0"/>
          <w:numId w:val="7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мутационная </w:t>
      </w:r>
    </w:p>
    <w:p w:rsidR="00277BDF" w:rsidRPr="00277BDF" w:rsidRDefault="00277BDF" w:rsidP="0023645E">
      <w:pPr>
        <w:numPr>
          <w:ilvl w:val="0"/>
          <w:numId w:val="7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proofErr w:type="spellStart"/>
      <w:r w:rsidRPr="00277BDF">
        <w:rPr>
          <w:rFonts w:eastAsia="Times New Roman"/>
          <w:lang w:eastAsia="ru-RU"/>
        </w:rPr>
        <w:t>модификационная</w:t>
      </w:r>
      <w:proofErr w:type="spellEnd"/>
    </w:p>
    <w:p w:rsidR="00277BDF" w:rsidRPr="00277BDF" w:rsidRDefault="00277BDF" w:rsidP="0023645E">
      <w:pPr>
        <w:numPr>
          <w:ilvl w:val="0"/>
          <w:numId w:val="7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генотипическая</w:t>
      </w:r>
    </w:p>
    <w:p w:rsidR="00277BDF" w:rsidRPr="00277BDF" w:rsidRDefault="00277BDF" w:rsidP="0023645E">
      <w:pPr>
        <w:numPr>
          <w:ilvl w:val="0"/>
          <w:numId w:val="7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комбинативная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13.</w:t>
      </w:r>
      <w:r w:rsidRPr="00277BDF">
        <w:rPr>
          <w:rFonts w:eastAsia="Times New Roman"/>
          <w:lang w:eastAsia="ru-RU"/>
        </w:rPr>
        <w:t xml:space="preserve"> Выберете утверждение, правильно отражающее взгляды Ч. Дарвина на причины эволюции: в основе разнообразия видов лежит </w:t>
      </w:r>
    </w:p>
    <w:p w:rsidR="00277BDF" w:rsidRPr="00277BDF" w:rsidRDefault="00277BDF" w:rsidP="0023645E">
      <w:pPr>
        <w:numPr>
          <w:ilvl w:val="0"/>
          <w:numId w:val="7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приспособленность организмов к условиям среды</w:t>
      </w:r>
    </w:p>
    <w:p w:rsidR="00277BDF" w:rsidRPr="00277BDF" w:rsidRDefault="00277BDF" w:rsidP="0023645E">
      <w:pPr>
        <w:numPr>
          <w:ilvl w:val="0"/>
          <w:numId w:val="7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способность к неограниченному размножению</w:t>
      </w:r>
    </w:p>
    <w:p w:rsidR="00277BDF" w:rsidRPr="00277BDF" w:rsidRDefault="00277BDF" w:rsidP="0023645E">
      <w:pPr>
        <w:numPr>
          <w:ilvl w:val="0"/>
          <w:numId w:val="7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единовременный акт творения</w:t>
      </w:r>
    </w:p>
    <w:p w:rsidR="00277BDF" w:rsidRPr="00277BDF" w:rsidRDefault="00277BDF" w:rsidP="0023645E">
      <w:pPr>
        <w:numPr>
          <w:ilvl w:val="0"/>
          <w:numId w:val="7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наследственная изменчивость и естественный отбор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14.</w:t>
      </w:r>
      <w:r w:rsidRPr="00277BDF">
        <w:rPr>
          <w:rFonts w:eastAsia="Times New Roman"/>
          <w:lang w:eastAsia="ru-RU"/>
        </w:rPr>
        <w:t xml:space="preserve"> Социальные факторы эволюции сыграли важную роль в формировании у человека</w:t>
      </w:r>
    </w:p>
    <w:p w:rsidR="00277BDF" w:rsidRPr="00277BDF" w:rsidRDefault="00277BDF" w:rsidP="0023645E">
      <w:pPr>
        <w:numPr>
          <w:ilvl w:val="0"/>
          <w:numId w:val="7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lastRenderedPageBreak/>
        <w:t>уплощенной грудной клетки</w:t>
      </w:r>
    </w:p>
    <w:p w:rsidR="00277BDF" w:rsidRPr="00277BDF" w:rsidRDefault="00277BDF" w:rsidP="0023645E">
      <w:pPr>
        <w:numPr>
          <w:ilvl w:val="0"/>
          <w:numId w:val="7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proofErr w:type="spellStart"/>
      <w:r w:rsidRPr="00277BDF">
        <w:rPr>
          <w:rFonts w:eastAsia="Times New Roman"/>
          <w:lang w:eastAsia="ru-RU"/>
        </w:rPr>
        <w:t>прямохождения</w:t>
      </w:r>
      <w:proofErr w:type="spellEnd"/>
    </w:p>
    <w:p w:rsidR="00277BDF" w:rsidRPr="00277BDF" w:rsidRDefault="00277BDF" w:rsidP="0023645E">
      <w:pPr>
        <w:numPr>
          <w:ilvl w:val="0"/>
          <w:numId w:val="7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членораздельной речи</w:t>
      </w:r>
    </w:p>
    <w:p w:rsidR="00277BDF" w:rsidRPr="00277BDF" w:rsidRDefault="00277BDF" w:rsidP="0023645E">
      <w:pPr>
        <w:numPr>
          <w:ilvl w:val="0"/>
          <w:numId w:val="7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S-образных изгибов позвоночника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15.</w:t>
      </w:r>
      <w:r w:rsidRPr="00277BDF">
        <w:rPr>
          <w:rFonts w:eastAsia="Times New Roman"/>
          <w:lang w:eastAsia="ru-RU"/>
        </w:rPr>
        <w:t xml:space="preserve"> Конкуренция в сообществах возникает между</w:t>
      </w:r>
    </w:p>
    <w:p w:rsidR="00277BDF" w:rsidRPr="00277BDF" w:rsidRDefault="00277BDF" w:rsidP="0023645E">
      <w:pPr>
        <w:numPr>
          <w:ilvl w:val="0"/>
          <w:numId w:val="7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хищниками и жертвами</w:t>
      </w:r>
    </w:p>
    <w:p w:rsidR="00277BDF" w:rsidRPr="00277BDF" w:rsidRDefault="00277BDF" w:rsidP="0023645E">
      <w:pPr>
        <w:numPr>
          <w:ilvl w:val="0"/>
          <w:numId w:val="7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паразитами и хозяевами</w:t>
      </w:r>
    </w:p>
    <w:p w:rsidR="00277BDF" w:rsidRPr="00277BDF" w:rsidRDefault="00277BDF" w:rsidP="0023645E">
      <w:pPr>
        <w:numPr>
          <w:ilvl w:val="0"/>
          <w:numId w:val="7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видами, извлекающими пользу из связи друг с другом</w:t>
      </w:r>
    </w:p>
    <w:p w:rsidR="00277BDF" w:rsidRPr="00277BDF" w:rsidRDefault="00277BDF" w:rsidP="0023645E">
      <w:pPr>
        <w:numPr>
          <w:ilvl w:val="0"/>
          <w:numId w:val="7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видами со сходными потребностями в ресурсах 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16.</w:t>
      </w:r>
      <w:r w:rsidRPr="00277BDF">
        <w:rPr>
          <w:rFonts w:eastAsia="Times New Roman"/>
          <w:lang w:eastAsia="ru-RU"/>
        </w:rPr>
        <w:t xml:space="preserve"> Какой из перечисленных факторов относят к абиотическим?</w:t>
      </w:r>
    </w:p>
    <w:p w:rsidR="00277BDF" w:rsidRPr="00277BDF" w:rsidRDefault="00277BDF" w:rsidP="0023645E">
      <w:pPr>
        <w:numPr>
          <w:ilvl w:val="0"/>
          <w:numId w:val="76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выборочная вырубка леса</w:t>
      </w:r>
    </w:p>
    <w:p w:rsidR="00277BDF" w:rsidRPr="00277BDF" w:rsidRDefault="00277BDF" w:rsidP="0023645E">
      <w:pPr>
        <w:numPr>
          <w:ilvl w:val="0"/>
          <w:numId w:val="76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многообразие птиц в лесу</w:t>
      </w:r>
    </w:p>
    <w:p w:rsidR="00277BDF" w:rsidRPr="00277BDF" w:rsidRDefault="00277BDF" w:rsidP="0023645E">
      <w:pPr>
        <w:numPr>
          <w:ilvl w:val="0"/>
          <w:numId w:val="76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соленость грунтовых вод</w:t>
      </w:r>
    </w:p>
    <w:p w:rsidR="00277BDF" w:rsidRPr="00277BDF" w:rsidRDefault="00277BDF" w:rsidP="0023645E">
      <w:pPr>
        <w:numPr>
          <w:ilvl w:val="0"/>
          <w:numId w:val="76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образование торфяных болот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17.</w:t>
      </w:r>
      <w:r w:rsidRPr="00277BDF">
        <w:rPr>
          <w:rFonts w:eastAsia="Times New Roman"/>
          <w:lang w:eastAsia="ru-RU"/>
        </w:rPr>
        <w:t>Биогеоцеоз –это совокупность взаимосвязанных</w:t>
      </w:r>
    </w:p>
    <w:p w:rsidR="00277BDF" w:rsidRPr="00277BDF" w:rsidRDefault="00277BDF" w:rsidP="0023645E">
      <w:pPr>
        <w:numPr>
          <w:ilvl w:val="0"/>
          <w:numId w:val="7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организмов одного вида</w:t>
      </w:r>
    </w:p>
    <w:p w:rsidR="00277BDF" w:rsidRPr="00277BDF" w:rsidRDefault="00277BDF" w:rsidP="0023645E">
      <w:pPr>
        <w:numPr>
          <w:ilvl w:val="0"/>
          <w:numId w:val="7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животных одной популяции</w:t>
      </w:r>
    </w:p>
    <w:p w:rsidR="00277BDF" w:rsidRPr="00277BDF" w:rsidRDefault="00277BDF" w:rsidP="0023645E">
      <w:pPr>
        <w:numPr>
          <w:ilvl w:val="0"/>
          <w:numId w:val="7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компонентов живой и неживой природы</w:t>
      </w:r>
    </w:p>
    <w:p w:rsidR="00277BDF" w:rsidRPr="00277BDF" w:rsidRDefault="00277BDF" w:rsidP="0023645E">
      <w:pPr>
        <w:numPr>
          <w:ilvl w:val="0"/>
          <w:numId w:val="77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совместно обитающих организмов разных видов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18.</w:t>
      </w:r>
      <w:r w:rsidRPr="00277BDF">
        <w:rPr>
          <w:rFonts w:eastAsia="Times New Roman"/>
          <w:lang w:eastAsia="ru-RU"/>
        </w:rPr>
        <w:t xml:space="preserve"> К </w:t>
      </w:r>
      <w:proofErr w:type="spellStart"/>
      <w:r w:rsidRPr="00277BDF">
        <w:rPr>
          <w:rFonts w:eastAsia="Times New Roman"/>
          <w:lang w:eastAsia="ru-RU"/>
        </w:rPr>
        <w:t>редуцентам</w:t>
      </w:r>
      <w:proofErr w:type="spellEnd"/>
      <w:r w:rsidRPr="00277BDF">
        <w:rPr>
          <w:rFonts w:eastAsia="Times New Roman"/>
          <w:lang w:eastAsia="ru-RU"/>
        </w:rPr>
        <w:t>, как правило, относятся</w:t>
      </w:r>
    </w:p>
    <w:p w:rsidR="00277BDF" w:rsidRPr="00277BDF" w:rsidRDefault="00277BDF" w:rsidP="0023645E">
      <w:pPr>
        <w:numPr>
          <w:ilvl w:val="0"/>
          <w:numId w:val="7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низшие растения</w:t>
      </w:r>
    </w:p>
    <w:p w:rsidR="00277BDF" w:rsidRPr="00277BDF" w:rsidRDefault="00277BDF" w:rsidP="0023645E">
      <w:pPr>
        <w:numPr>
          <w:ilvl w:val="0"/>
          <w:numId w:val="7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беспозвоночные животные</w:t>
      </w:r>
    </w:p>
    <w:p w:rsidR="00277BDF" w:rsidRPr="00277BDF" w:rsidRDefault="00277BDF" w:rsidP="0023645E">
      <w:pPr>
        <w:numPr>
          <w:ilvl w:val="0"/>
          <w:numId w:val="7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грибы и бактерии</w:t>
      </w:r>
    </w:p>
    <w:p w:rsidR="00277BDF" w:rsidRPr="00277BDF" w:rsidRDefault="00277BDF" w:rsidP="0023645E">
      <w:pPr>
        <w:numPr>
          <w:ilvl w:val="0"/>
          <w:numId w:val="78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вирусы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 xml:space="preserve">19. </w:t>
      </w:r>
      <w:r w:rsidRPr="00277BDF">
        <w:rPr>
          <w:rFonts w:eastAsia="Times New Roman"/>
          <w:lang w:eastAsia="ru-RU"/>
        </w:rPr>
        <w:t>Какая цепь питания правильно отражает передачу в ней энергии?</w:t>
      </w:r>
    </w:p>
    <w:p w:rsidR="00277BDF" w:rsidRPr="00277BDF" w:rsidRDefault="00277BDF" w:rsidP="0023645E">
      <w:pPr>
        <w:numPr>
          <w:ilvl w:val="0"/>
          <w:numId w:val="7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лисица→дождевой</w:t>
      </w:r>
      <w:r w:rsidR="00574621">
        <w:rPr>
          <w:rFonts w:eastAsia="Times New Roman"/>
          <w:lang w:eastAsia="ru-RU"/>
        </w:rPr>
        <w:t xml:space="preserve"> </w:t>
      </w:r>
      <w:r w:rsidRPr="00277BDF">
        <w:rPr>
          <w:rFonts w:eastAsia="Times New Roman"/>
          <w:lang w:eastAsia="ru-RU"/>
        </w:rPr>
        <w:t>червь→землеройка→листовой</w:t>
      </w:r>
      <w:r w:rsidR="00574621">
        <w:rPr>
          <w:rFonts w:eastAsia="Times New Roman"/>
          <w:lang w:eastAsia="ru-RU"/>
        </w:rPr>
        <w:t xml:space="preserve"> </w:t>
      </w:r>
      <w:proofErr w:type="spellStart"/>
      <w:r w:rsidRPr="00277BDF">
        <w:rPr>
          <w:rFonts w:eastAsia="Times New Roman"/>
          <w:lang w:eastAsia="ru-RU"/>
        </w:rPr>
        <w:t>опад</w:t>
      </w:r>
      <w:proofErr w:type="spellEnd"/>
    </w:p>
    <w:p w:rsidR="00277BDF" w:rsidRPr="00277BDF" w:rsidRDefault="00277BDF" w:rsidP="0023645E">
      <w:pPr>
        <w:numPr>
          <w:ilvl w:val="0"/>
          <w:numId w:val="7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листовой </w:t>
      </w:r>
      <w:proofErr w:type="spellStart"/>
      <w:r w:rsidRPr="00277BDF">
        <w:rPr>
          <w:rFonts w:eastAsia="Times New Roman"/>
          <w:lang w:eastAsia="ru-RU"/>
        </w:rPr>
        <w:t>опад</w:t>
      </w:r>
      <w:proofErr w:type="spellEnd"/>
      <w:r w:rsidRPr="00277BDF">
        <w:rPr>
          <w:rFonts w:eastAsia="Times New Roman"/>
          <w:lang w:eastAsia="ru-RU"/>
        </w:rPr>
        <w:t>→дождевой</w:t>
      </w:r>
      <w:r w:rsidR="00574621">
        <w:rPr>
          <w:rFonts w:eastAsia="Times New Roman"/>
          <w:lang w:eastAsia="ru-RU"/>
        </w:rPr>
        <w:t xml:space="preserve"> </w:t>
      </w:r>
      <w:r w:rsidRPr="00277BDF">
        <w:rPr>
          <w:rFonts w:eastAsia="Times New Roman"/>
          <w:lang w:eastAsia="ru-RU"/>
        </w:rPr>
        <w:t>червь→землеройка→ лисица</w:t>
      </w:r>
    </w:p>
    <w:p w:rsidR="00277BDF" w:rsidRPr="00277BDF" w:rsidRDefault="00277BDF" w:rsidP="0023645E">
      <w:pPr>
        <w:numPr>
          <w:ilvl w:val="0"/>
          <w:numId w:val="7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землеройка→дождевой</w:t>
      </w:r>
      <w:r w:rsidR="00574621">
        <w:rPr>
          <w:rFonts w:eastAsia="Times New Roman"/>
          <w:lang w:eastAsia="ru-RU"/>
        </w:rPr>
        <w:t xml:space="preserve"> </w:t>
      </w:r>
      <w:r w:rsidRPr="00277BDF">
        <w:rPr>
          <w:rFonts w:eastAsia="Times New Roman"/>
          <w:lang w:eastAsia="ru-RU"/>
        </w:rPr>
        <w:t>червь→листовой</w:t>
      </w:r>
      <w:r w:rsidR="00574621">
        <w:rPr>
          <w:rFonts w:eastAsia="Times New Roman"/>
          <w:lang w:eastAsia="ru-RU"/>
        </w:rPr>
        <w:t xml:space="preserve"> </w:t>
      </w:r>
      <w:proofErr w:type="spellStart"/>
      <w:r w:rsidRPr="00277BDF">
        <w:rPr>
          <w:rFonts w:eastAsia="Times New Roman"/>
          <w:lang w:eastAsia="ru-RU"/>
        </w:rPr>
        <w:t>опад</w:t>
      </w:r>
      <w:proofErr w:type="spellEnd"/>
      <w:r w:rsidRPr="00277BDF">
        <w:rPr>
          <w:rFonts w:eastAsia="Times New Roman"/>
          <w:lang w:eastAsia="ru-RU"/>
        </w:rPr>
        <w:t>→ лисица</w:t>
      </w:r>
    </w:p>
    <w:p w:rsidR="00277BDF" w:rsidRPr="00277BDF" w:rsidRDefault="00277BDF" w:rsidP="0023645E">
      <w:pPr>
        <w:numPr>
          <w:ilvl w:val="0"/>
          <w:numId w:val="79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землеройка→лисица→дождевой</w:t>
      </w:r>
      <w:r w:rsidR="00574621">
        <w:rPr>
          <w:rFonts w:eastAsia="Times New Roman"/>
          <w:lang w:eastAsia="ru-RU"/>
        </w:rPr>
        <w:t xml:space="preserve"> </w:t>
      </w:r>
      <w:r w:rsidRPr="00277BDF">
        <w:rPr>
          <w:rFonts w:eastAsia="Times New Roman"/>
          <w:lang w:eastAsia="ru-RU"/>
        </w:rPr>
        <w:t>червь→листовой</w:t>
      </w:r>
      <w:r w:rsidR="00574621">
        <w:rPr>
          <w:rFonts w:eastAsia="Times New Roman"/>
          <w:lang w:eastAsia="ru-RU"/>
        </w:rPr>
        <w:t xml:space="preserve"> </w:t>
      </w:r>
      <w:proofErr w:type="spellStart"/>
      <w:r w:rsidRPr="00277BDF">
        <w:rPr>
          <w:rFonts w:eastAsia="Times New Roman"/>
          <w:lang w:eastAsia="ru-RU"/>
        </w:rPr>
        <w:t>опад</w:t>
      </w:r>
      <w:proofErr w:type="spellEnd"/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20.</w:t>
      </w:r>
      <w:r w:rsidRPr="00277BDF">
        <w:rPr>
          <w:rFonts w:eastAsia="Times New Roman"/>
          <w:lang w:eastAsia="ru-RU"/>
        </w:rPr>
        <w:t xml:space="preserve"> Бактерии гниения, живущие в почве Земли,</w:t>
      </w:r>
    </w:p>
    <w:p w:rsidR="00277BDF" w:rsidRPr="00277BDF" w:rsidRDefault="00277BDF" w:rsidP="0023645E">
      <w:pPr>
        <w:numPr>
          <w:ilvl w:val="0"/>
          <w:numId w:val="8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образуют органические вещества из неорганических</w:t>
      </w:r>
    </w:p>
    <w:p w:rsidR="00277BDF" w:rsidRPr="00277BDF" w:rsidRDefault="00277BDF" w:rsidP="0023645E">
      <w:pPr>
        <w:numPr>
          <w:ilvl w:val="0"/>
          <w:numId w:val="8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питаются органическими веществами живых организмов</w:t>
      </w:r>
    </w:p>
    <w:p w:rsidR="00277BDF" w:rsidRPr="00277BDF" w:rsidRDefault="00277BDF" w:rsidP="0023645E">
      <w:pPr>
        <w:numPr>
          <w:ilvl w:val="0"/>
          <w:numId w:val="8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способствуют нейтрализации ядов в почве</w:t>
      </w:r>
    </w:p>
    <w:p w:rsidR="00277BDF" w:rsidRPr="00277BDF" w:rsidRDefault="00277BDF" w:rsidP="0023645E">
      <w:pPr>
        <w:numPr>
          <w:ilvl w:val="0"/>
          <w:numId w:val="80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разлагают мертвые остатки растений и животных до перегноя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</w:p>
    <w:p w:rsidR="00277BDF" w:rsidRPr="00277BDF" w:rsidRDefault="00277BDF" w:rsidP="00277BDF">
      <w:pPr>
        <w:spacing w:after="0" w:line="240" w:lineRule="auto"/>
        <w:contextualSpacing/>
        <w:jc w:val="center"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 xml:space="preserve">ЧАСТЬ B. 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В1.</w:t>
      </w:r>
      <w:r w:rsidRPr="00277BDF">
        <w:rPr>
          <w:rFonts w:eastAsia="Times New Roman"/>
          <w:lang w:eastAsia="ru-RU"/>
        </w:rPr>
        <w:t xml:space="preserve"> В чем проявляется сходство растений и грибов</w:t>
      </w:r>
    </w:p>
    <w:p w:rsidR="00277BDF" w:rsidRPr="00277BDF" w:rsidRDefault="00277BDF" w:rsidP="0023645E">
      <w:pPr>
        <w:numPr>
          <w:ilvl w:val="0"/>
          <w:numId w:val="8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растут в течение всей жизни</w:t>
      </w:r>
    </w:p>
    <w:p w:rsidR="00277BDF" w:rsidRPr="00277BDF" w:rsidRDefault="00277BDF" w:rsidP="0023645E">
      <w:pPr>
        <w:numPr>
          <w:ilvl w:val="0"/>
          <w:numId w:val="8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всасывают воду и минеральные вещества поверхностью тела</w:t>
      </w:r>
    </w:p>
    <w:p w:rsidR="00277BDF" w:rsidRPr="00277BDF" w:rsidRDefault="00277BDF" w:rsidP="0023645E">
      <w:pPr>
        <w:numPr>
          <w:ilvl w:val="0"/>
          <w:numId w:val="8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растут только в начале своего индивидуального развития</w:t>
      </w:r>
    </w:p>
    <w:p w:rsidR="00277BDF" w:rsidRPr="00277BDF" w:rsidRDefault="00277BDF" w:rsidP="0023645E">
      <w:pPr>
        <w:numPr>
          <w:ilvl w:val="0"/>
          <w:numId w:val="8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питаются готовыми органическими веществами</w:t>
      </w:r>
    </w:p>
    <w:p w:rsidR="00277BDF" w:rsidRPr="00277BDF" w:rsidRDefault="00277BDF" w:rsidP="0023645E">
      <w:pPr>
        <w:numPr>
          <w:ilvl w:val="0"/>
          <w:numId w:val="8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являются производителями в экосистемах</w:t>
      </w:r>
    </w:p>
    <w:p w:rsidR="00277BDF" w:rsidRPr="00277BDF" w:rsidRDefault="00277BDF" w:rsidP="0023645E">
      <w:pPr>
        <w:numPr>
          <w:ilvl w:val="0"/>
          <w:numId w:val="81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имеют клеточное строение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 xml:space="preserve">В2. </w:t>
      </w:r>
      <w:r w:rsidRPr="00277BDF">
        <w:rPr>
          <w:rFonts w:eastAsia="Times New Roman"/>
          <w:lang w:eastAsia="ru-RU"/>
        </w:rPr>
        <w:t xml:space="preserve">Среди приведенных ниже приспособлений организмов выберите </w:t>
      </w:r>
      <w:r w:rsidRPr="00277BDF">
        <w:rPr>
          <w:rFonts w:eastAsia="Times New Roman"/>
          <w:u w:val="single"/>
          <w:lang w:eastAsia="ru-RU"/>
        </w:rPr>
        <w:t xml:space="preserve">предупреждающую </w:t>
      </w:r>
      <w:r w:rsidRPr="00277BDF">
        <w:rPr>
          <w:rFonts w:eastAsia="Times New Roman"/>
          <w:lang w:eastAsia="ru-RU"/>
        </w:rPr>
        <w:t>окраску:</w:t>
      </w:r>
    </w:p>
    <w:p w:rsidR="00277BDF" w:rsidRPr="00277BDF" w:rsidRDefault="00277BDF" w:rsidP="0023645E">
      <w:pPr>
        <w:numPr>
          <w:ilvl w:val="0"/>
          <w:numId w:val="8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lastRenderedPageBreak/>
        <w:t>яркая окраска божьих коровок</w:t>
      </w:r>
    </w:p>
    <w:p w:rsidR="00277BDF" w:rsidRPr="00277BDF" w:rsidRDefault="00277BDF" w:rsidP="0023645E">
      <w:pPr>
        <w:numPr>
          <w:ilvl w:val="0"/>
          <w:numId w:val="8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чередование ярких полос у шмеля</w:t>
      </w:r>
    </w:p>
    <w:p w:rsidR="00277BDF" w:rsidRPr="00277BDF" w:rsidRDefault="00277BDF" w:rsidP="0023645E">
      <w:pPr>
        <w:numPr>
          <w:ilvl w:val="0"/>
          <w:numId w:val="8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чередование темных и светлых полосу зебры</w:t>
      </w:r>
    </w:p>
    <w:p w:rsidR="00277BDF" w:rsidRPr="00277BDF" w:rsidRDefault="00277BDF" w:rsidP="0023645E">
      <w:pPr>
        <w:numPr>
          <w:ilvl w:val="0"/>
          <w:numId w:val="8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яркие пятна ядовитых змей </w:t>
      </w:r>
    </w:p>
    <w:p w:rsidR="00277BDF" w:rsidRPr="00277BDF" w:rsidRDefault="00277BDF" w:rsidP="0023645E">
      <w:pPr>
        <w:numPr>
          <w:ilvl w:val="0"/>
          <w:numId w:val="8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окраска жирафа </w:t>
      </w:r>
    </w:p>
    <w:p w:rsidR="00277BDF" w:rsidRPr="00277BDF" w:rsidRDefault="00277BDF" w:rsidP="0023645E">
      <w:pPr>
        <w:numPr>
          <w:ilvl w:val="0"/>
          <w:numId w:val="82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внешнее сходство мух с осами</w:t>
      </w:r>
    </w:p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В3.</w:t>
      </w:r>
      <w:r w:rsidRPr="00277BDF">
        <w:rPr>
          <w:rFonts w:eastAsia="Times New Roman"/>
          <w:lang w:eastAsia="ru-RU"/>
        </w:rPr>
        <w:t xml:space="preserve"> Установите соответствие между признаками обмена веществ и его этапами.</w:t>
      </w:r>
    </w:p>
    <w:p w:rsidR="00277BDF" w:rsidRPr="00277BDF" w:rsidRDefault="00277BDF" w:rsidP="0023645E">
      <w:pPr>
        <w:numPr>
          <w:ilvl w:val="0"/>
          <w:numId w:val="8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Вещества окисляются </w:t>
      </w:r>
    </w:p>
    <w:p w:rsidR="00277BDF" w:rsidRPr="00277BDF" w:rsidRDefault="00277BDF" w:rsidP="0023645E">
      <w:pPr>
        <w:numPr>
          <w:ilvl w:val="0"/>
          <w:numId w:val="8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Вещества синтезируются</w:t>
      </w:r>
    </w:p>
    <w:p w:rsidR="00277BDF" w:rsidRPr="00277BDF" w:rsidRDefault="00277BDF" w:rsidP="0023645E">
      <w:pPr>
        <w:numPr>
          <w:ilvl w:val="0"/>
          <w:numId w:val="8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Энергия запасается в молекулах АТФ</w:t>
      </w:r>
    </w:p>
    <w:p w:rsidR="00277BDF" w:rsidRPr="00277BDF" w:rsidRDefault="00277BDF" w:rsidP="0023645E">
      <w:pPr>
        <w:numPr>
          <w:ilvl w:val="0"/>
          <w:numId w:val="8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Энергия расходуется</w:t>
      </w:r>
    </w:p>
    <w:p w:rsidR="00277BDF" w:rsidRPr="00277BDF" w:rsidRDefault="00277BDF" w:rsidP="0023645E">
      <w:pPr>
        <w:numPr>
          <w:ilvl w:val="0"/>
          <w:numId w:val="8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 процессе участвуют рибосомы</w:t>
      </w:r>
    </w:p>
    <w:p w:rsidR="00277BDF" w:rsidRPr="00277BDF" w:rsidRDefault="00277BDF" w:rsidP="0023645E">
      <w:pPr>
        <w:numPr>
          <w:ilvl w:val="0"/>
          <w:numId w:val="83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 процессе участвуют митохондрии</w:t>
      </w:r>
    </w:p>
    <w:tbl>
      <w:tblPr>
        <w:tblW w:w="95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0"/>
      </w:tblGrid>
      <w:tr w:rsidR="00277BDF" w:rsidRPr="00277BDF" w:rsidTr="00574621">
        <w:trPr>
          <w:tblCellSpacing w:w="15" w:type="dxa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77BDF">
            <w:pPr>
              <w:spacing w:after="0" w:line="240" w:lineRule="auto"/>
              <w:ind w:left="360"/>
              <w:contextualSpacing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А. </w:t>
            </w:r>
            <w:r w:rsidRPr="00277BDF">
              <w:rPr>
                <w:rFonts w:eastAsia="Times New Roman"/>
                <w:lang w:eastAsia="ru-RU"/>
              </w:rPr>
              <w:t xml:space="preserve">Пластический обмен               </w:t>
            </w:r>
            <w:r>
              <w:rPr>
                <w:rFonts w:eastAsia="Times New Roman"/>
                <w:lang w:eastAsia="ru-RU"/>
              </w:rPr>
              <w:t xml:space="preserve">                            Б.</w:t>
            </w:r>
            <w:r w:rsidRPr="00277BDF">
              <w:rPr>
                <w:rFonts w:eastAsia="Times New Roman"/>
                <w:lang w:eastAsia="ru-RU"/>
              </w:rPr>
              <w:t xml:space="preserve"> Энергетический обмен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В4.</w:t>
      </w:r>
      <w:r w:rsidRPr="00277BDF">
        <w:rPr>
          <w:rFonts w:eastAsia="Times New Roman"/>
          <w:lang w:eastAsia="ru-RU"/>
        </w:rPr>
        <w:t xml:space="preserve"> Установите соответствие между особенностями обмена веществ и организмами, для которых они характерны.</w:t>
      </w:r>
    </w:p>
    <w:p w:rsidR="00277BDF" w:rsidRPr="00277BDF" w:rsidRDefault="00277BDF" w:rsidP="0023645E">
      <w:pPr>
        <w:numPr>
          <w:ilvl w:val="0"/>
          <w:numId w:val="8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Использование энергии солнечного света для синтеза АТФ</w:t>
      </w:r>
    </w:p>
    <w:p w:rsidR="00277BDF" w:rsidRPr="00277BDF" w:rsidRDefault="00277BDF" w:rsidP="0023645E">
      <w:pPr>
        <w:numPr>
          <w:ilvl w:val="0"/>
          <w:numId w:val="8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Использование только готовых органических веществ</w:t>
      </w:r>
    </w:p>
    <w:p w:rsidR="00277BDF" w:rsidRPr="00277BDF" w:rsidRDefault="00277BDF" w:rsidP="0023645E">
      <w:pPr>
        <w:numPr>
          <w:ilvl w:val="0"/>
          <w:numId w:val="8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Выделение кислорода в процессе обмена веществ</w:t>
      </w:r>
    </w:p>
    <w:p w:rsidR="00277BDF" w:rsidRPr="00277BDF" w:rsidRDefault="00277BDF" w:rsidP="0023645E">
      <w:pPr>
        <w:numPr>
          <w:ilvl w:val="0"/>
          <w:numId w:val="8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Использование энергии, заключенной в пище, для синтеза АТФ</w:t>
      </w:r>
    </w:p>
    <w:p w:rsidR="00277BDF" w:rsidRPr="00277BDF" w:rsidRDefault="00277BDF" w:rsidP="0023645E">
      <w:pPr>
        <w:numPr>
          <w:ilvl w:val="0"/>
          <w:numId w:val="8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Синтез органических веществ из неорганических</w:t>
      </w:r>
    </w:p>
    <w:p w:rsidR="00277BDF" w:rsidRPr="00277BDF" w:rsidRDefault="00277BDF" w:rsidP="0023645E">
      <w:pPr>
        <w:numPr>
          <w:ilvl w:val="0"/>
          <w:numId w:val="84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Грибы</w:t>
      </w:r>
    </w:p>
    <w:tbl>
      <w:tblPr>
        <w:tblW w:w="93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15"/>
      </w:tblGrid>
      <w:tr w:rsidR="00277BDF" w:rsidRPr="00277BDF" w:rsidTr="00574621">
        <w:trPr>
          <w:tblCellSpacing w:w="15" w:type="dxa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7BDF" w:rsidRPr="00277BDF" w:rsidRDefault="00277BDF" w:rsidP="00277BDF">
            <w:pPr>
              <w:spacing w:after="0" w:line="240" w:lineRule="auto"/>
              <w:ind w:left="360"/>
              <w:contextualSpacing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А. </w:t>
            </w:r>
            <w:r w:rsidRPr="00277BDF">
              <w:rPr>
                <w:rFonts w:eastAsia="Times New Roman"/>
                <w:lang w:eastAsia="ru-RU"/>
              </w:rPr>
              <w:t xml:space="preserve">Автотрофы </w:t>
            </w:r>
          </w:p>
          <w:p w:rsidR="00277BDF" w:rsidRPr="00277BDF" w:rsidRDefault="00277BDF" w:rsidP="00277BDF">
            <w:pPr>
              <w:spacing w:after="0" w:line="240" w:lineRule="auto"/>
              <w:ind w:left="360"/>
              <w:contextualSpacing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Б. </w:t>
            </w:r>
            <w:r w:rsidRPr="00277BDF">
              <w:rPr>
                <w:rFonts w:eastAsia="Times New Roman"/>
                <w:lang w:eastAsia="ru-RU"/>
              </w:rPr>
              <w:t>Гетеротрофы</w:t>
            </w:r>
          </w:p>
        </w:tc>
      </w:tr>
    </w:tbl>
    <w:p w:rsidR="00277BDF" w:rsidRPr="00277BDF" w:rsidRDefault="00277BDF" w:rsidP="00277BDF">
      <w:pPr>
        <w:spacing w:after="0" w:line="240" w:lineRule="auto"/>
        <w:contextualSpacing/>
        <w:rPr>
          <w:rFonts w:eastAsia="Times New Roman"/>
          <w:lang w:eastAsia="ru-RU"/>
        </w:rPr>
      </w:pPr>
      <w:r w:rsidRPr="00277BDF">
        <w:rPr>
          <w:rFonts w:eastAsia="Times New Roman"/>
          <w:b/>
          <w:bCs/>
          <w:lang w:eastAsia="ru-RU"/>
        </w:rPr>
        <w:t>В5.</w:t>
      </w:r>
      <w:r w:rsidRPr="00277BDF">
        <w:rPr>
          <w:rFonts w:eastAsia="Times New Roman"/>
          <w:lang w:eastAsia="ru-RU"/>
        </w:rPr>
        <w:t xml:space="preserve"> Установите, в какой хронологической последовательности появились основные группы животных на Земле.</w:t>
      </w:r>
    </w:p>
    <w:p w:rsidR="00277BDF" w:rsidRPr="00277BDF" w:rsidRDefault="00277BDF" w:rsidP="0023645E">
      <w:pPr>
        <w:numPr>
          <w:ilvl w:val="0"/>
          <w:numId w:val="8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Членистоногие </w:t>
      </w:r>
    </w:p>
    <w:p w:rsidR="00277BDF" w:rsidRPr="00277BDF" w:rsidRDefault="00277BDF" w:rsidP="0023645E">
      <w:pPr>
        <w:numPr>
          <w:ilvl w:val="0"/>
          <w:numId w:val="8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Кишечнополостные</w:t>
      </w:r>
    </w:p>
    <w:p w:rsidR="00277BDF" w:rsidRPr="00277BDF" w:rsidRDefault="00277BDF" w:rsidP="0023645E">
      <w:pPr>
        <w:numPr>
          <w:ilvl w:val="0"/>
          <w:numId w:val="8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 xml:space="preserve">Земноводные </w:t>
      </w:r>
    </w:p>
    <w:p w:rsidR="00277BDF" w:rsidRPr="00277BDF" w:rsidRDefault="00277BDF" w:rsidP="0023645E">
      <w:pPr>
        <w:numPr>
          <w:ilvl w:val="0"/>
          <w:numId w:val="8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Рыбы</w:t>
      </w:r>
    </w:p>
    <w:p w:rsidR="00277BDF" w:rsidRPr="00277BDF" w:rsidRDefault="00277BDF" w:rsidP="0023645E">
      <w:pPr>
        <w:numPr>
          <w:ilvl w:val="0"/>
          <w:numId w:val="85"/>
        </w:numPr>
        <w:spacing w:after="0" w:line="240" w:lineRule="auto"/>
        <w:contextualSpacing/>
        <w:jc w:val="left"/>
        <w:rPr>
          <w:rFonts w:eastAsia="Times New Roman"/>
          <w:lang w:eastAsia="ru-RU"/>
        </w:rPr>
      </w:pPr>
      <w:r w:rsidRPr="00277BDF">
        <w:rPr>
          <w:rFonts w:eastAsia="Times New Roman"/>
          <w:lang w:eastAsia="ru-RU"/>
        </w:rPr>
        <w:t>Птицы</w:t>
      </w:r>
    </w:p>
    <w:p w:rsidR="0007097B" w:rsidRPr="00AE32F0" w:rsidRDefault="0007097B" w:rsidP="0007097B">
      <w:pPr>
        <w:widowControl w:val="0"/>
        <w:suppressAutoHyphens/>
        <w:spacing w:after="0" w:line="240" w:lineRule="auto"/>
        <w:rPr>
          <w:rFonts w:eastAsia="DejaVu Sans"/>
          <w:b/>
          <w:kern w:val="1"/>
        </w:rPr>
      </w:pPr>
    </w:p>
    <w:sectPr w:rsidR="0007097B" w:rsidRPr="00AE32F0" w:rsidSect="008E4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AF322C"/>
    <w:multiLevelType w:val="hybridMultilevel"/>
    <w:tmpl w:val="096CC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57E67"/>
    <w:multiLevelType w:val="multilevel"/>
    <w:tmpl w:val="201C31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7039CD"/>
    <w:multiLevelType w:val="multilevel"/>
    <w:tmpl w:val="620E3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241E50"/>
    <w:multiLevelType w:val="multilevel"/>
    <w:tmpl w:val="10A4A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13777E"/>
    <w:multiLevelType w:val="multilevel"/>
    <w:tmpl w:val="C076F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1C3A26"/>
    <w:multiLevelType w:val="multilevel"/>
    <w:tmpl w:val="24EE02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A95109"/>
    <w:multiLevelType w:val="multilevel"/>
    <w:tmpl w:val="35C05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5A4ADD"/>
    <w:multiLevelType w:val="multilevel"/>
    <w:tmpl w:val="8C2C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FA4C15"/>
    <w:multiLevelType w:val="multilevel"/>
    <w:tmpl w:val="E6F85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2E6D35"/>
    <w:multiLevelType w:val="multilevel"/>
    <w:tmpl w:val="A7421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215BBA"/>
    <w:multiLevelType w:val="multilevel"/>
    <w:tmpl w:val="5A4443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BF5406"/>
    <w:multiLevelType w:val="hybridMultilevel"/>
    <w:tmpl w:val="8338940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1DDA7E3A"/>
    <w:multiLevelType w:val="hybridMultilevel"/>
    <w:tmpl w:val="F1CCBFEE"/>
    <w:lvl w:ilvl="0" w:tplc="BE7EA0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F27D72"/>
    <w:multiLevelType w:val="multilevel"/>
    <w:tmpl w:val="8D3E28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4C6CAB"/>
    <w:multiLevelType w:val="multilevel"/>
    <w:tmpl w:val="69929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D6287F"/>
    <w:multiLevelType w:val="multilevel"/>
    <w:tmpl w:val="91726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F41C17"/>
    <w:multiLevelType w:val="multilevel"/>
    <w:tmpl w:val="BA0A8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3F56CB"/>
    <w:multiLevelType w:val="multilevel"/>
    <w:tmpl w:val="F89C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7BC0EDF"/>
    <w:multiLevelType w:val="hybridMultilevel"/>
    <w:tmpl w:val="87D0D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>
    <w:nsid w:val="2D927B11"/>
    <w:multiLevelType w:val="hybridMultilevel"/>
    <w:tmpl w:val="BB4CF30A"/>
    <w:lvl w:ilvl="0" w:tplc="E054B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08E7585"/>
    <w:multiLevelType w:val="multilevel"/>
    <w:tmpl w:val="9F8C3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086760"/>
    <w:multiLevelType w:val="hybridMultilevel"/>
    <w:tmpl w:val="7B169BE8"/>
    <w:lvl w:ilvl="0" w:tplc="6074C5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3EA603C"/>
    <w:multiLevelType w:val="multilevel"/>
    <w:tmpl w:val="2E68B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49C7C05"/>
    <w:multiLevelType w:val="multilevel"/>
    <w:tmpl w:val="2F7AD8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637E8C"/>
    <w:multiLevelType w:val="multilevel"/>
    <w:tmpl w:val="2F683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86A6AB5"/>
    <w:multiLevelType w:val="multilevel"/>
    <w:tmpl w:val="F8883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CA958B3"/>
    <w:multiLevelType w:val="multilevel"/>
    <w:tmpl w:val="12C8C7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CC80B09"/>
    <w:multiLevelType w:val="multilevel"/>
    <w:tmpl w:val="EF94C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CE607B9"/>
    <w:multiLevelType w:val="multilevel"/>
    <w:tmpl w:val="CB749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D4F5258"/>
    <w:multiLevelType w:val="multilevel"/>
    <w:tmpl w:val="7CC06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FE266E"/>
    <w:multiLevelType w:val="multilevel"/>
    <w:tmpl w:val="F20E83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F95591"/>
    <w:multiLevelType w:val="multilevel"/>
    <w:tmpl w:val="E9C258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12B4065"/>
    <w:multiLevelType w:val="multilevel"/>
    <w:tmpl w:val="62468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2354043"/>
    <w:multiLevelType w:val="multilevel"/>
    <w:tmpl w:val="37E01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34E407E"/>
    <w:multiLevelType w:val="multilevel"/>
    <w:tmpl w:val="CE623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45E7AC0"/>
    <w:multiLevelType w:val="multilevel"/>
    <w:tmpl w:val="D6B8F0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83B3D2B"/>
    <w:multiLevelType w:val="multilevel"/>
    <w:tmpl w:val="D0644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45">
    <w:nsid w:val="49C53F62"/>
    <w:multiLevelType w:val="hybridMultilevel"/>
    <w:tmpl w:val="09C42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C7B58E2"/>
    <w:multiLevelType w:val="multilevel"/>
    <w:tmpl w:val="45B6B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E1133DD"/>
    <w:multiLevelType w:val="multilevel"/>
    <w:tmpl w:val="B9CEB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4CD1342"/>
    <w:multiLevelType w:val="multilevel"/>
    <w:tmpl w:val="02D4C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4FD48AB"/>
    <w:multiLevelType w:val="multilevel"/>
    <w:tmpl w:val="3306C2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57D5FAA"/>
    <w:multiLevelType w:val="hybridMultilevel"/>
    <w:tmpl w:val="A0404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52">
    <w:nsid w:val="57B5059C"/>
    <w:multiLevelType w:val="multilevel"/>
    <w:tmpl w:val="C5AAB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8865376"/>
    <w:multiLevelType w:val="multilevel"/>
    <w:tmpl w:val="5C7C77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92820EA"/>
    <w:multiLevelType w:val="multilevel"/>
    <w:tmpl w:val="F78E9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7">
    <w:nsid w:val="5B4F24E7"/>
    <w:multiLevelType w:val="multilevel"/>
    <w:tmpl w:val="B2C60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CBB4D87"/>
    <w:multiLevelType w:val="multilevel"/>
    <w:tmpl w:val="FEC45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D070E2E"/>
    <w:multiLevelType w:val="multilevel"/>
    <w:tmpl w:val="5CB63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DE15CA2"/>
    <w:multiLevelType w:val="multilevel"/>
    <w:tmpl w:val="C5E6A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EA41178"/>
    <w:multiLevelType w:val="multilevel"/>
    <w:tmpl w:val="923A20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613E41DD"/>
    <w:multiLevelType w:val="multilevel"/>
    <w:tmpl w:val="FC5CE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718583D"/>
    <w:multiLevelType w:val="multilevel"/>
    <w:tmpl w:val="B1EE6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7A85758"/>
    <w:multiLevelType w:val="multilevel"/>
    <w:tmpl w:val="26E43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81F3BB3"/>
    <w:multiLevelType w:val="multilevel"/>
    <w:tmpl w:val="DF8A4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8C637B2"/>
    <w:multiLevelType w:val="multilevel"/>
    <w:tmpl w:val="E3F83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97E59CD"/>
    <w:multiLevelType w:val="multilevel"/>
    <w:tmpl w:val="96E081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9C85EB1"/>
    <w:multiLevelType w:val="multilevel"/>
    <w:tmpl w:val="FCC0FF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6CD03190"/>
    <w:multiLevelType w:val="hybridMultilevel"/>
    <w:tmpl w:val="2718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D785702"/>
    <w:multiLevelType w:val="multilevel"/>
    <w:tmpl w:val="7AC6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F043359"/>
    <w:multiLevelType w:val="multilevel"/>
    <w:tmpl w:val="5052D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1732B7B"/>
    <w:multiLevelType w:val="multilevel"/>
    <w:tmpl w:val="6CF68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25A3CC4"/>
    <w:multiLevelType w:val="multilevel"/>
    <w:tmpl w:val="F4F28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3EA1B0B"/>
    <w:multiLevelType w:val="multilevel"/>
    <w:tmpl w:val="31643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67C485A"/>
    <w:multiLevelType w:val="multilevel"/>
    <w:tmpl w:val="B5260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7775897"/>
    <w:multiLevelType w:val="multilevel"/>
    <w:tmpl w:val="AC4EA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8762742"/>
    <w:multiLevelType w:val="multilevel"/>
    <w:tmpl w:val="74A8A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9F4562A"/>
    <w:multiLevelType w:val="multilevel"/>
    <w:tmpl w:val="C4FC9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B9C5909"/>
    <w:multiLevelType w:val="multilevel"/>
    <w:tmpl w:val="F8CEB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BD2796B"/>
    <w:multiLevelType w:val="multilevel"/>
    <w:tmpl w:val="8DD0F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E7D593B"/>
    <w:multiLevelType w:val="multilevel"/>
    <w:tmpl w:val="D1FEA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ED15EC8"/>
    <w:multiLevelType w:val="multilevel"/>
    <w:tmpl w:val="BF2A1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1"/>
  </w:num>
  <w:num w:numId="3">
    <w:abstractNumId w:val="44"/>
  </w:num>
  <w:num w:numId="4">
    <w:abstractNumId w:val="62"/>
  </w:num>
  <w:num w:numId="5">
    <w:abstractNumId w:val="70"/>
  </w:num>
  <w:num w:numId="6">
    <w:abstractNumId w:val="55"/>
  </w:num>
  <w:num w:numId="7">
    <w:abstractNumId w:val="21"/>
  </w:num>
  <w:num w:numId="8">
    <w:abstractNumId w:val="51"/>
  </w:num>
  <w:num w:numId="9">
    <w:abstractNumId w:val="27"/>
  </w:num>
  <w:num w:numId="10">
    <w:abstractNumId w:val="39"/>
  </w:num>
  <w:num w:numId="11">
    <w:abstractNumId w:val="40"/>
  </w:num>
  <w:num w:numId="12">
    <w:abstractNumId w:val="10"/>
  </w:num>
  <w:num w:numId="13">
    <w:abstractNumId w:val="34"/>
  </w:num>
  <w:num w:numId="14">
    <w:abstractNumId w:val="24"/>
  </w:num>
  <w:num w:numId="15">
    <w:abstractNumId w:val="13"/>
  </w:num>
  <w:num w:numId="16">
    <w:abstractNumId w:val="22"/>
  </w:num>
  <w:num w:numId="17">
    <w:abstractNumId w:val="0"/>
  </w:num>
  <w:num w:numId="18">
    <w:abstractNumId w:val="56"/>
  </w:num>
  <w:num w:numId="19">
    <w:abstractNumId w:val="50"/>
  </w:num>
  <w:num w:numId="20">
    <w:abstractNumId w:val="20"/>
  </w:num>
  <w:num w:numId="21">
    <w:abstractNumId w:val="71"/>
  </w:num>
  <w:num w:numId="22">
    <w:abstractNumId w:val="14"/>
  </w:num>
  <w:num w:numId="23">
    <w:abstractNumId w:val="60"/>
  </w:num>
  <w:num w:numId="24">
    <w:abstractNumId w:val="36"/>
  </w:num>
  <w:num w:numId="25">
    <w:abstractNumId w:val="63"/>
  </w:num>
  <w:num w:numId="26">
    <w:abstractNumId w:val="30"/>
  </w:num>
  <w:num w:numId="27">
    <w:abstractNumId w:val="43"/>
  </w:num>
  <w:num w:numId="28">
    <w:abstractNumId w:val="69"/>
  </w:num>
  <w:num w:numId="29">
    <w:abstractNumId w:val="52"/>
  </w:num>
  <w:num w:numId="30">
    <w:abstractNumId w:val="41"/>
  </w:num>
  <w:num w:numId="31">
    <w:abstractNumId w:val="9"/>
  </w:num>
  <w:num w:numId="32">
    <w:abstractNumId w:val="38"/>
  </w:num>
  <w:num w:numId="33">
    <w:abstractNumId w:val="73"/>
  </w:num>
  <w:num w:numId="34">
    <w:abstractNumId w:val="68"/>
  </w:num>
  <w:num w:numId="35">
    <w:abstractNumId w:val="58"/>
  </w:num>
  <w:num w:numId="36">
    <w:abstractNumId w:val="6"/>
  </w:num>
  <w:num w:numId="37">
    <w:abstractNumId w:val="84"/>
  </w:num>
  <w:num w:numId="38">
    <w:abstractNumId w:val="32"/>
  </w:num>
  <w:num w:numId="39">
    <w:abstractNumId w:val="81"/>
  </w:num>
  <w:num w:numId="40">
    <w:abstractNumId w:val="59"/>
  </w:num>
  <w:num w:numId="41">
    <w:abstractNumId w:val="61"/>
  </w:num>
  <w:num w:numId="42">
    <w:abstractNumId w:val="54"/>
  </w:num>
  <w:num w:numId="43">
    <w:abstractNumId w:val="72"/>
  </w:num>
  <w:num w:numId="44">
    <w:abstractNumId w:val="5"/>
  </w:num>
  <w:num w:numId="45">
    <w:abstractNumId w:val="65"/>
  </w:num>
  <w:num w:numId="46">
    <w:abstractNumId w:val="49"/>
  </w:num>
  <w:num w:numId="47">
    <w:abstractNumId w:val="17"/>
  </w:num>
  <w:num w:numId="48">
    <w:abstractNumId w:val="77"/>
  </w:num>
  <w:num w:numId="49">
    <w:abstractNumId w:val="11"/>
  </w:num>
  <w:num w:numId="50">
    <w:abstractNumId w:val="74"/>
  </w:num>
  <w:num w:numId="51">
    <w:abstractNumId w:val="37"/>
  </w:num>
  <w:num w:numId="52">
    <w:abstractNumId w:val="75"/>
  </w:num>
  <w:num w:numId="53">
    <w:abstractNumId w:val="64"/>
  </w:num>
  <w:num w:numId="54">
    <w:abstractNumId w:val="67"/>
  </w:num>
  <w:num w:numId="55">
    <w:abstractNumId w:val="2"/>
  </w:num>
  <w:num w:numId="56">
    <w:abstractNumId w:val="29"/>
  </w:num>
  <w:num w:numId="57">
    <w:abstractNumId w:val="35"/>
  </w:num>
  <w:num w:numId="58">
    <w:abstractNumId w:val="47"/>
  </w:num>
  <w:num w:numId="59">
    <w:abstractNumId w:val="12"/>
  </w:num>
  <w:num w:numId="60">
    <w:abstractNumId w:val="4"/>
  </w:num>
  <w:num w:numId="61">
    <w:abstractNumId w:val="3"/>
  </w:num>
  <w:num w:numId="62">
    <w:abstractNumId w:val="42"/>
  </w:num>
  <w:num w:numId="63">
    <w:abstractNumId w:val="82"/>
  </w:num>
  <w:num w:numId="64">
    <w:abstractNumId w:val="66"/>
  </w:num>
  <w:num w:numId="65">
    <w:abstractNumId w:val="33"/>
  </w:num>
  <w:num w:numId="66">
    <w:abstractNumId w:val="15"/>
  </w:num>
  <w:num w:numId="67">
    <w:abstractNumId w:val="79"/>
  </w:num>
  <w:num w:numId="68">
    <w:abstractNumId w:val="26"/>
  </w:num>
  <w:num w:numId="69">
    <w:abstractNumId w:val="18"/>
  </w:num>
  <w:num w:numId="70">
    <w:abstractNumId w:val="53"/>
  </w:num>
  <w:num w:numId="71">
    <w:abstractNumId w:val="7"/>
  </w:num>
  <w:num w:numId="72">
    <w:abstractNumId w:val="25"/>
  </w:num>
  <w:num w:numId="73">
    <w:abstractNumId w:val="8"/>
  </w:num>
  <w:num w:numId="74">
    <w:abstractNumId w:val="57"/>
  </w:num>
  <w:num w:numId="75">
    <w:abstractNumId w:val="46"/>
  </w:num>
  <w:num w:numId="76">
    <w:abstractNumId w:val="76"/>
  </w:num>
  <w:num w:numId="77">
    <w:abstractNumId w:val="19"/>
  </w:num>
  <w:num w:numId="78">
    <w:abstractNumId w:val="23"/>
  </w:num>
  <w:num w:numId="79">
    <w:abstractNumId w:val="83"/>
  </w:num>
  <w:num w:numId="80">
    <w:abstractNumId w:val="78"/>
  </w:num>
  <w:num w:numId="81">
    <w:abstractNumId w:val="48"/>
  </w:num>
  <w:num w:numId="82">
    <w:abstractNumId w:val="28"/>
  </w:num>
  <w:num w:numId="83">
    <w:abstractNumId w:val="80"/>
  </w:num>
  <w:num w:numId="84">
    <w:abstractNumId w:val="31"/>
  </w:num>
  <w:num w:numId="85">
    <w:abstractNumId w:val="16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E76"/>
    <w:rsid w:val="0007097B"/>
    <w:rsid w:val="00085D36"/>
    <w:rsid w:val="000A20D5"/>
    <w:rsid w:val="00120280"/>
    <w:rsid w:val="00124DF4"/>
    <w:rsid w:val="001D60E8"/>
    <w:rsid w:val="0023645E"/>
    <w:rsid w:val="00277BDF"/>
    <w:rsid w:val="002B0B56"/>
    <w:rsid w:val="00360F0A"/>
    <w:rsid w:val="00405DA3"/>
    <w:rsid w:val="00412B41"/>
    <w:rsid w:val="00427375"/>
    <w:rsid w:val="004B16C1"/>
    <w:rsid w:val="004F7257"/>
    <w:rsid w:val="00574621"/>
    <w:rsid w:val="005C40CB"/>
    <w:rsid w:val="006D52AC"/>
    <w:rsid w:val="006F5C9B"/>
    <w:rsid w:val="0070113D"/>
    <w:rsid w:val="007F0B0F"/>
    <w:rsid w:val="0088594E"/>
    <w:rsid w:val="008E4EE3"/>
    <w:rsid w:val="008E4F6B"/>
    <w:rsid w:val="009C4E99"/>
    <w:rsid w:val="00AE32F0"/>
    <w:rsid w:val="00B11582"/>
    <w:rsid w:val="00B313DF"/>
    <w:rsid w:val="00B41ECF"/>
    <w:rsid w:val="00BD4536"/>
    <w:rsid w:val="00C87862"/>
    <w:rsid w:val="00CF7298"/>
    <w:rsid w:val="00D33E30"/>
    <w:rsid w:val="00D53B18"/>
    <w:rsid w:val="00E07E76"/>
    <w:rsid w:val="00E61E5C"/>
    <w:rsid w:val="00E75AF5"/>
    <w:rsid w:val="00EC7D8E"/>
    <w:rsid w:val="00F4290E"/>
    <w:rsid w:val="00F55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E76"/>
    <w:pPr>
      <w:jc w:val="both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qFormat/>
    <w:rsid w:val="00085D36"/>
    <w:pPr>
      <w:spacing w:after="0" w:line="360" w:lineRule="auto"/>
      <w:ind w:firstLine="709"/>
      <w:outlineLvl w:val="1"/>
    </w:pPr>
    <w:rPr>
      <w:rFonts w:eastAsia="@Arial Unicode MS"/>
      <w:b/>
      <w:bCs/>
      <w:lang w:eastAsia="ru-RU"/>
    </w:rPr>
  </w:style>
  <w:style w:type="paragraph" w:styleId="4">
    <w:name w:val="heading 4"/>
    <w:basedOn w:val="a"/>
    <w:next w:val="a"/>
    <w:link w:val="40"/>
    <w:unhideWhenUsed/>
    <w:qFormat/>
    <w:rsid w:val="00412B41"/>
    <w:pPr>
      <w:keepNext/>
      <w:spacing w:after="0" w:line="240" w:lineRule="auto"/>
      <w:jc w:val="left"/>
      <w:outlineLvl w:val="3"/>
    </w:pPr>
    <w:rPr>
      <w:rFonts w:eastAsia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85D36"/>
    <w:pPr>
      <w:ind w:left="720"/>
      <w:contextualSpacing/>
    </w:pPr>
  </w:style>
  <w:style w:type="paragraph" w:styleId="a5">
    <w:name w:val="header"/>
    <w:basedOn w:val="a"/>
    <w:link w:val="a6"/>
    <w:unhideWhenUsed/>
    <w:rsid w:val="00085D36"/>
    <w:pPr>
      <w:tabs>
        <w:tab w:val="center" w:pos="4677"/>
        <w:tab w:val="right" w:pos="9355"/>
      </w:tabs>
      <w:spacing w:after="0" w:line="240" w:lineRule="auto"/>
      <w:jc w:val="left"/>
    </w:pPr>
    <w:rPr>
      <w:rFonts w:eastAsia="Times New Roman"/>
      <w:szCs w:val="22"/>
    </w:rPr>
  </w:style>
  <w:style w:type="character" w:customStyle="1" w:styleId="a6">
    <w:name w:val="Верхний колонтитул Знак"/>
    <w:basedOn w:val="a0"/>
    <w:link w:val="a5"/>
    <w:rsid w:val="00085D36"/>
    <w:rPr>
      <w:rFonts w:ascii="Times New Roman" w:eastAsia="Times New Roman" w:hAnsi="Times New Roman" w:cs="Times New Roman"/>
      <w:sz w:val="28"/>
    </w:rPr>
  </w:style>
  <w:style w:type="character" w:customStyle="1" w:styleId="20">
    <w:name w:val="Заголовок 2 Знак"/>
    <w:basedOn w:val="a0"/>
    <w:link w:val="2"/>
    <w:rsid w:val="00085D36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85D3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uiPriority w:val="99"/>
    <w:locked/>
    <w:rsid w:val="00085D36"/>
    <w:rPr>
      <w:rFonts w:ascii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rsid w:val="00412B41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Style9">
    <w:name w:val="Style9"/>
    <w:basedOn w:val="a"/>
    <w:uiPriority w:val="99"/>
    <w:rsid w:val="00412B41"/>
    <w:pPr>
      <w:widowControl w:val="0"/>
      <w:autoSpaceDE w:val="0"/>
      <w:autoSpaceDN w:val="0"/>
      <w:adjustRightInd w:val="0"/>
      <w:spacing w:after="0" w:line="230" w:lineRule="exact"/>
      <w:ind w:firstLine="566"/>
    </w:pPr>
    <w:rPr>
      <w:rFonts w:ascii="Sylfaen" w:eastAsia="Times New Roman" w:hAnsi="Sylfaen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412B41"/>
    <w:rPr>
      <w:rFonts w:ascii="Sylfaen" w:hAnsi="Sylfaen" w:cs="Sylfaen"/>
      <w:sz w:val="20"/>
      <w:szCs w:val="20"/>
    </w:rPr>
  </w:style>
  <w:style w:type="character" w:customStyle="1" w:styleId="FontStyle68">
    <w:name w:val="Font Style68"/>
    <w:basedOn w:val="a0"/>
    <w:uiPriority w:val="99"/>
    <w:rsid w:val="00412B41"/>
    <w:rPr>
      <w:rFonts w:ascii="Sylfaen" w:hAnsi="Sylfaen" w:cs="Sylfaen"/>
      <w:b/>
      <w:bCs/>
      <w:sz w:val="18"/>
      <w:szCs w:val="18"/>
    </w:rPr>
  </w:style>
  <w:style w:type="paragraph" w:customStyle="1" w:styleId="Style15">
    <w:name w:val="Style15"/>
    <w:basedOn w:val="a"/>
    <w:uiPriority w:val="99"/>
    <w:rsid w:val="00412B41"/>
    <w:pPr>
      <w:widowControl w:val="0"/>
      <w:autoSpaceDE w:val="0"/>
      <w:autoSpaceDN w:val="0"/>
      <w:adjustRightInd w:val="0"/>
      <w:spacing w:after="0" w:line="230" w:lineRule="exact"/>
      <w:ind w:firstLine="82"/>
    </w:pPr>
    <w:rPr>
      <w:rFonts w:ascii="Sylfaen" w:eastAsia="Times New Roman" w:hAnsi="Sylfae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12B41"/>
    <w:pPr>
      <w:widowControl w:val="0"/>
      <w:spacing w:after="0" w:line="240" w:lineRule="auto"/>
      <w:jc w:val="left"/>
    </w:pPr>
    <w:rPr>
      <w:rFonts w:ascii="Calibri" w:eastAsia="Calibri" w:hAnsi="Calibri"/>
      <w:sz w:val="22"/>
      <w:szCs w:val="22"/>
      <w:lang w:val="en-US"/>
    </w:rPr>
  </w:style>
  <w:style w:type="paragraph" w:customStyle="1" w:styleId="msonormalbullet2gif">
    <w:name w:val="msonormalbullet2.gif"/>
    <w:basedOn w:val="a"/>
    <w:uiPriority w:val="99"/>
    <w:semiHidden/>
    <w:rsid w:val="00412B41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12B41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C4E99"/>
    <w:pPr>
      <w:spacing w:after="0" w:line="240" w:lineRule="auto"/>
    </w:pPr>
  </w:style>
  <w:style w:type="table" w:styleId="a9">
    <w:name w:val="Table Grid"/>
    <w:basedOn w:val="a1"/>
    <w:uiPriority w:val="59"/>
    <w:rsid w:val="009C4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70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0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32A45-6536-44F2-8D58-C97AFED08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64</Pages>
  <Words>16370</Words>
  <Characters>93313</Characters>
  <Application>Microsoft Office Word</Application>
  <DocSecurity>0</DocSecurity>
  <Lines>777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27</cp:revision>
  <cp:lastPrinted>2019-04-25T12:15:00Z</cp:lastPrinted>
  <dcterms:created xsi:type="dcterms:W3CDTF">2019-04-12T12:33:00Z</dcterms:created>
  <dcterms:modified xsi:type="dcterms:W3CDTF">2019-04-26T12:00:00Z</dcterms:modified>
</cp:coreProperties>
</file>